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440"/>
        <w:gridCol w:w="1215"/>
        <w:gridCol w:w="1368"/>
        <w:gridCol w:w="1368"/>
        <w:gridCol w:w="1368"/>
        <w:gridCol w:w="1368"/>
        <w:gridCol w:w="1368"/>
      </w:tblGrid>
      <w:tr w:rsidR="00B758BF" w:rsidTr="00453254">
        <w:trPr>
          <w:trHeight w:val="525"/>
          <w:jc w:val="center"/>
        </w:trPr>
        <w:tc>
          <w:tcPr>
            <w:tcW w:w="1421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8BF" w:rsidRPr="00064BC5" w:rsidRDefault="00B758BF" w:rsidP="0023277F">
            <w:pPr>
              <w:jc w:val="center"/>
              <w:rPr>
                <w:rFonts w:ascii="Arial Narrow" w:hAnsi="Arial Narrow"/>
                <w:b/>
                <w:color w:val="3A7AD8"/>
                <w:sz w:val="28"/>
                <w:szCs w:val="28"/>
                <w14:textFill>
                  <w14:gradFill>
                    <w14:gsLst>
                      <w14:gs w14:pos="0">
                        <w14:srgbClr w14:val="3A7AD8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A7AD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A7AD8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</w:pPr>
            <w:r w:rsidRPr="00D81AAD">
              <w:rPr>
                <w:rFonts w:ascii="Arial Narrow" w:hAnsi="Arial Narrow"/>
                <w:b/>
                <w:color w:val="FF0000"/>
                <w:sz w:val="40"/>
                <w:szCs w:val="40"/>
              </w:rPr>
              <w:t>SCORE ME</w:t>
            </w:r>
            <w:r w:rsidRPr="00064BC5">
              <w:rPr>
                <w:rFonts w:ascii="Arial Narrow" w:hAnsi="Arial Narrow"/>
                <w:b/>
                <w:color w:val="3A7AD8"/>
                <w:sz w:val="28"/>
                <w:szCs w:val="28"/>
                <w14:textFill>
                  <w14:gradFill>
                    <w14:gsLst>
                      <w14:gs w14:pos="0">
                        <w14:srgbClr w14:val="3A7AD8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A7AD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A7AD8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 xml:space="preserve">: </w:t>
            </w:r>
            <w:r w:rsidRPr="0023277F">
              <w:rPr>
                <w:rFonts w:ascii="Arial Narrow" w:hAnsi="Arial Narrow"/>
                <w:b/>
                <w:color w:val="FF0000"/>
                <w:sz w:val="40"/>
                <w:szCs w:val="40"/>
              </w:rPr>
              <w:t>S</w:t>
            </w:r>
            <w:r w:rsidRPr="00CB2BBB">
              <w:rPr>
                <w:rFonts w:ascii="Arial Narrow" w:hAnsi="Arial Narrow"/>
                <w:b/>
                <w:color w:val="3A7AD8"/>
                <w:sz w:val="32"/>
                <w:szCs w:val="32"/>
                <w14:textFill>
                  <w14:gradFill>
                    <w14:gsLst>
                      <w14:gs w14:pos="0">
                        <w14:srgbClr w14:val="3A7AD8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A7AD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A7AD8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 xml:space="preserve">elf-assessment of </w:t>
            </w:r>
            <w:r w:rsidRPr="0023277F">
              <w:rPr>
                <w:rFonts w:ascii="Arial Narrow" w:hAnsi="Arial Narrow"/>
                <w:b/>
                <w:color w:val="FF0000"/>
                <w:sz w:val="40"/>
                <w:szCs w:val="40"/>
              </w:rPr>
              <w:t>C</w:t>
            </w:r>
            <w:r w:rsidRPr="00CB2BBB">
              <w:rPr>
                <w:rFonts w:ascii="Arial Narrow" w:hAnsi="Arial Narrow"/>
                <w:b/>
                <w:color w:val="3A7AD8"/>
                <w:sz w:val="32"/>
                <w:szCs w:val="32"/>
                <w14:textFill>
                  <w14:gradFill>
                    <w14:gsLst>
                      <w14:gs w14:pos="0">
                        <w14:srgbClr w14:val="3A7AD8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A7AD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A7AD8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 xml:space="preserve">apacity in </w:t>
            </w:r>
            <w:r w:rsidRPr="0023277F">
              <w:rPr>
                <w:rFonts w:ascii="Arial Narrow" w:hAnsi="Arial Narrow"/>
                <w:b/>
                <w:color w:val="FF0000"/>
                <w:sz w:val="40"/>
                <w:szCs w:val="40"/>
              </w:rPr>
              <w:t>O</w:t>
            </w:r>
            <w:r w:rsidRPr="00CB2BBB">
              <w:rPr>
                <w:rFonts w:ascii="Arial Narrow" w:hAnsi="Arial Narrow"/>
                <w:b/>
                <w:color w:val="3A7AD8"/>
                <w:sz w:val="32"/>
                <w:szCs w:val="32"/>
                <w14:textFill>
                  <w14:gradFill>
                    <w14:gsLst>
                      <w14:gs w14:pos="0">
                        <w14:srgbClr w14:val="3A7AD8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A7AD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A7AD8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 xml:space="preserve">rganization’s </w:t>
            </w:r>
            <w:r w:rsidRPr="0023277F">
              <w:rPr>
                <w:rFonts w:ascii="Arial Narrow" w:hAnsi="Arial Narrow"/>
                <w:b/>
                <w:color w:val="FF0000"/>
                <w:sz w:val="40"/>
                <w:szCs w:val="40"/>
              </w:rPr>
              <w:t>Re</w:t>
            </w:r>
            <w:r w:rsidRPr="00CB2BBB">
              <w:rPr>
                <w:rFonts w:ascii="Arial Narrow" w:hAnsi="Arial Narrow"/>
                <w:b/>
                <w:color w:val="3A7AD8"/>
                <w:sz w:val="32"/>
                <w:szCs w:val="32"/>
                <w14:textFill>
                  <w14:gradFill>
                    <w14:gsLst>
                      <w14:gs w14:pos="0">
                        <w14:srgbClr w14:val="3A7AD8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A7AD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A7AD8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 xml:space="preserve">sponse to </w:t>
            </w:r>
            <w:r w:rsidRPr="0023277F">
              <w:rPr>
                <w:rFonts w:ascii="Arial Narrow" w:hAnsi="Arial Narrow"/>
                <w:b/>
                <w:color w:val="FF0000"/>
                <w:sz w:val="40"/>
                <w:szCs w:val="40"/>
              </w:rPr>
              <w:t>M</w:t>
            </w:r>
            <w:r w:rsidRPr="00CB2BBB">
              <w:rPr>
                <w:rFonts w:ascii="Arial Narrow" w:hAnsi="Arial Narrow"/>
                <w:b/>
                <w:color w:val="3A7AD8"/>
                <w:sz w:val="32"/>
                <w:szCs w:val="32"/>
                <w14:textFill>
                  <w14:gradFill>
                    <w14:gsLst>
                      <w14:gs w14:pos="0">
                        <w14:srgbClr w14:val="3A7AD8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A7AD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A7AD8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>&amp;</w:t>
            </w:r>
            <w:r w:rsidRPr="0023277F">
              <w:rPr>
                <w:rFonts w:ascii="Arial Narrow" w:hAnsi="Arial Narrow"/>
                <w:b/>
                <w:color w:val="FF0000"/>
                <w:sz w:val="40"/>
                <w:szCs w:val="40"/>
              </w:rPr>
              <w:t>E</w:t>
            </w:r>
          </w:p>
        </w:tc>
      </w:tr>
      <w:tr w:rsidR="00C110DB" w:rsidTr="000F1B0F">
        <w:trPr>
          <w:jc w:val="center"/>
        </w:trPr>
        <w:tc>
          <w:tcPr>
            <w:tcW w:w="61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C110DB" w:rsidRPr="00846A63" w:rsidRDefault="00C110DB" w:rsidP="000F1B0F">
            <w:pPr>
              <w:jc w:val="center"/>
              <w:rPr>
                <w:b/>
                <w:sz w:val="24"/>
                <w:szCs w:val="24"/>
              </w:rPr>
            </w:pPr>
            <w:r w:rsidRPr="00846A63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4"/>
                <w:szCs w:val="24"/>
              </w:rPr>
              <w:t>Elements of Capacity Building / Organizational Development Performance in M&amp;E by Organization / Unit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C110DB" w:rsidRPr="008A7483" w:rsidRDefault="00C110DB" w:rsidP="00903E9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7483">
              <w:rPr>
                <w:rFonts w:ascii="Arial Narrow" w:hAnsi="Arial Narrow"/>
                <w:b/>
                <w:sz w:val="24"/>
                <w:szCs w:val="24"/>
              </w:rPr>
              <w:t>Condition Met?</w:t>
            </w:r>
          </w:p>
          <w:p w:rsidR="00C110DB" w:rsidRPr="008A7483" w:rsidRDefault="00C110DB" w:rsidP="0023277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7483">
              <w:rPr>
                <w:rFonts w:ascii="Arial Narrow" w:hAnsi="Arial Narrow"/>
                <w:b/>
                <w:sz w:val="24"/>
                <w:szCs w:val="24"/>
              </w:rPr>
              <w:t>If “Yes”, Check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8A7483">
              <w:rPr>
                <w:rFonts w:ascii="Arial Narrow" w:hAnsi="Arial Narrow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84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C110DB" w:rsidRPr="00C110DB" w:rsidRDefault="00C110DB" w:rsidP="00903E9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110DB">
              <w:rPr>
                <w:rFonts w:ascii="Arial Narrow" w:hAnsi="Arial Narrow"/>
                <w:b/>
                <w:sz w:val="24"/>
                <w:szCs w:val="24"/>
              </w:rPr>
              <w:t>Evidence Available?</w:t>
            </w:r>
          </w:p>
          <w:p w:rsidR="00C110DB" w:rsidRPr="00C110DB" w:rsidRDefault="00C110DB" w:rsidP="00903E9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110DB" w:rsidRPr="008A7483" w:rsidRDefault="00C110DB" w:rsidP="00903E99">
            <w:pPr>
              <w:jc w:val="center"/>
              <w:rPr>
                <w:rFonts w:ascii="Arial Narrow" w:hAnsi="Arial Narrow"/>
                <w:b/>
                <w:color w:val="244061" w:themeColor="accent1" w:themeShade="80"/>
                <w:sz w:val="24"/>
                <w:szCs w:val="24"/>
              </w:rPr>
            </w:pPr>
            <w:r w:rsidRPr="00C110DB">
              <w:rPr>
                <w:rFonts w:ascii="Arial Narrow" w:hAnsi="Arial Narrow"/>
                <w:b/>
                <w:sz w:val="24"/>
                <w:szCs w:val="24"/>
              </w:rPr>
              <w:t>Specify</w:t>
            </w:r>
          </w:p>
        </w:tc>
      </w:tr>
      <w:tr w:rsidR="00C110DB" w:rsidTr="000F1B0F">
        <w:trPr>
          <w:trHeight w:hRule="exact" w:val="795"/>
          <w:jc w:val="center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C110DB" w:rsidRPr="00846A63" w:rsidRDefault="00C110DB" w:rsidP="004D63F4">
            <w:pPr>
              <w:contextualSpacing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16"/>
                <w:szCs w:val="16"/>
              </w:rPr>
            </w:pPr>
            <w:r w:rsidRPr="00846A63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48"/>
                <w:szCs w:val="48"/>
              </w:rPr>
              <w:t>A</w:t>
            </w:r>
          </w:p>
        </w:tc>
        <w:tc>
          <w:tcPr>
            <w:tcW w:w="54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C110DB" w:rsidRPr="00C110DB" w:rsidRDefault="00C110DB" w:rsidP="00C110DB">
            <w:pPr>
              <w:ind w:right="-108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C110DB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6"/>
                <w:szCs w:val="26"/>
              </w:rPr>
              <w:t xml:space="preserve">Strategic Planning </w:t>
            </w:r>
            <w:r w:rsidRPr="00C110DB">
              <w:rPr>
                <w:rFonts w:ascii="Arial Narrow" w:hAnsi="Arial Narrow"/>
                <w:b/>
                <w:sz w:val="26"/>
                <w:szCs w:val="26"/>
              </w:rPr>
              <w:t>in Support of M&amp;E Activities</w:t>
            </w:r>
          </w:p>
        </w:tc>
        <w:tc>
          <w:tcPr>
            <w:tcW w:w="121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C110DB" w:rsidRPr="00A376B0" w:rsidRDefault="00C110DB" w:rsidP="00A376B0">
            <w:pPr>
              <w:pStyle w:val="ListParagraph"/>
              <w:ind w:left="0" w:right="-108" w:hanging="108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6840" w:type="dxa"/>
            <w:gridSpan w:val="5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C110DB" w:rsidRPr="00866F3C" w:rsidRDefault="00C110DB" w:rsidP="00866F3C">
            <w:pPr>
              <w:pStyle w:val="ListParagraph"/>
              <w:ind w:left="-108" w:right="-108"/>
              <w:jc w:val="center"/>
              <w:rPr>
                <w:rFonts w:ascii="Arial Narrow" w:hAnsi="Arial Narrow"/>
                <w:b/>
                <w:color w:val="244061"/>
                <w:sz w:val="20"/>
                <w:szCs w:val="20"/>
                <w:u w:val="single"/>
              </w:rPr>
            </w:pPr>
          </w:p>
        </w:tc>
      </w:tr>
      <w:tr w:rsidR="00B758BF" w:rsidTr="00453254">
        <w:trPr>
          <w:trHeight w:hRule="exact" w:val="720"/>
          <w:jc w:val="center"/>
        </w:trPr>
        <w:tc>
          <w:tcPr>
            <w:tcW w:w="6160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758BF" w:rsidRDefault="00B758BF" w:rsidP="00B758BF">
            <w:pPr>
              <w:ind w:left="288" w:hanging="288"/>
              <w:contextualSpacing/>
              <w:rPr>
                <w:rFonts w:ascii="Arial Narrow" w:eastAsiaTheme="minorEastAsia" w:hAnsi="Arial Narrow"/>
                <w:b/>
                <w:i/>
                <w:color w:val="000000" w:themeColor="dark1"/>
                <w:kern w:val="24"/>
                <w:sz w:val="36"/>
                <w:szCs w:val="36"/>
              </w:rPr>
            </w:pPr>
            <w:r>
              <w:rPr>
                <w:rFonts w:ascii="Arial Narrow" w:eastAsia="Arial" w:hAnsi="Arial Narrow" w:cs="Calibri"/>
                <w:bCs/>
              </w:rPr>
              <w:t>1.</w:t>
            </w:r>
            <w:r>
              <w:rPr>
                <w:rFonts w:ascii="Arial Narrow" w:eastAsia="Arial" w:hAnsi="Arial Narrow" w:cs="Calibri"/>
                <w:bCs/>
              </w:rPr>
              <w:tab/>
            </w:r>
            <w:r w:rsidRPr="003A4146">
              <w:rPr>
                <w:rFonts w:ascii="Arial Narrow" w:eastAsia="Arial" w:hAnsi="Arial Narrow" w:cs="Calibri"/>
                <w:bCs/>
              </w:rPr>
              <w:t xml:space="preserve">Organizational </w:t>
            </w:r>
            <w:r w:rsidRPr="003A4146">
              <w:rPr>
                <w:rFonts w:ascii="Arial Narrow" w:eastAsiaTheme="minorEastAsia" w:hAnsi="Arial Narrow" w:cs="Calibri"/>
                <w:color w:val="000000" w:themeColor="dark1"/>
                <w:kern w:val="24"/>
              </w:rPr>
              <w:t>Unit (“Unit”) has a</w:t>
            </w:r>
            <w:r w:rsidRPr="003A4146">
              <w:rPr>
                <w:rFonts w:ascii="Arial Narrow" w:eastAsiaTheme="minorEastAsia" w:hAnsi="Arial Narrow" w:cs="Calibri"/>
                <w:i/>
                <w:color w:val="000000" w:themeColor="dark1"/>
                <w:kern w:val="24"/>
              </w:rPr>
              <w:t xml:space="preserve"> </w:t>
            </w:r>
            <w:r w:rsidRPr="003A4146">
              <w:rPr>
                <w:rFonts w:ascii="Arial Narrow" w:eastAsiaTheme="minorEastAsia" w:hAnsi="Arial Narrow" w:cs="Calibri"/>
                <w:b/>
                <w:i/>
                <w:color w:val="000000" w:themeColor="dark1"/>
                <w:kern w:val="24"/>
              </w:rPr>
              <w:t>Strategic Plan</w:t>
            </w:r>
            <w:r w:rsidRPr="003A4146">
              <w:rPr>
                <w:rFonts w:ascii="Arial Narrow" w:eastAsiaTheme="minorEastAsia" w:hAnsi="Arial Narrow" w:cs="Calibri"/>
                <w:color w:val="000000" w:themeColor="dark1"/>
                <w:kern w:val="24"/>
              </w:rPr>
              <w:t xml:space="preserve"> that is current or in development with M&amp;E components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758BF" w:rsidRPr="00A376B0" w:rsidRDefault="00B758BF" w:rsidP="00A376B0">
            <w:pPr>
              <w:pStyle w:val="ListParagraph"/>
              <w:ind w:left="0" w:right="-108" w:hanging="108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6840" w:type="dxa"/>
            <w:gridSpan w:val="5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758BF" w:rsidRPr="00866F3C" w:rsidRDefault="00B758BF" w:rsidP="00866F3C">
            <w:pPr>
              <w:pStyle w:val="ListParagraph"/>
              <w:ind w:left="-108" w:right="-108"/>
              <w:jc w:val="center"/>
              <w:rPr>
                <w:rFonts w:ascii="Arial Narrow" w:hAnsi="Arial Narrow"/>
                <w:b/>
                <w:color w:val="244061"/>
                <w:sz w:val="20"/>
                <w:szCs w:val="20"/>
                <w:u w:val="single"/>
              </w:rPr>
            </w:pPr>
          </w:p>
        </w:tc>
      </w:tr>
      <w:tr w:rsidR="00B758BF" w:rsidTr="002441B4">
        <w:trPr>
          <w:trHeight w:hRule="exact" w:val="720"/>
          <w:jc w:val="center"/>
        </w:trPr>
        <w:tc>
          <w:tcPr>
            <w:tcW w:w="6160" w:type="dxa"/>
            <w:gridSpan w:val="2"/>
            <w:tcBorders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  <w:vAlign w:val="center"/>
          </w:tcPr>
          <w:p w:rsidR="00B758BF" w:rsidRPr="00866E77" w:rsidRDefault="00B758BF" w:rsidP="003A4146">
            <w:pPr>
              <w:pStyle w:val="ListParagraph"/>
              <w:ind w:left="264" w:right="101" w:hanging="264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</w:pPr>
            <w:r w:rsidRPr="00866E77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 xml:space="preserve">For the Current </w:t>
            </w:r>
            <w:r w:rsidRPr="00866E77">
              <w:rPr>
                <w:rFonts w:ascii="Arial Narrow" w:eastAsiaTheme="minorEastAsia" w:hAnsi="Arial Narrow"/>
                <w:b/>
                <w:i/>
                <w:color w:val="000000" w:themeColor="dark1"/>
                <w:kern w:val="24"/>
                <w:sz w:val="22"/>
                <w:szCs w:val="22"/>
              </w:rPr>
              <w:t>Strategic Plan</w:t>
            </w:r>
            <w:r w:rsidRPr="00866E77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 xml:space="preserve"> or the One in Development</w:t>
            </w:r>
          </w:p>
          <w:p w:rsidR="00B758BF" w:rsidRPr="00866E77" w:rsidRDefault="00B758BF" w:rsidP="003A4146">
            <w:pPr>
              <w:pStyle w:val="ListParagraph"/>
              <w:ind w:left="264" w:right="101" w:hanging="264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</w:pPr>
            <w:r w:rsidRPr="00866E77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>containing a M&amp;E Component:</w:t>
            </w:r>
          </w:p>
        </w:tc>
        <w:tc>
          <w:tcPr>
            <w:tcW w:w="1215" w:type="dxa"/>
            <w:tcBorders>
              <w:bottom w:val="single" w:sz="12" w:space="0" w:color="FFFFFF" w:themeColor="background1"/>
            </w:tcBorders>
            <w:shd w:val="clear" w:color="auto" w:fill="auto"/>
            <w:vAlign w:val="center"/>
          </w:tcPr>
          <w:p w:rsidR="00B758BF" w:rsidRPr="00A376B0" w:rsidRDefault="00B758BF" w:rsidP="00A376B0">
            <w:pPr>
              <w:pStyle w:val="ListParagraph"/>
              <w:ind w:left="0" w:right="-108" w:hanging="108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6840" w:type="dxa"/>
            <w:gridSpan w:val="5"/>
            <w:tcBorders>
              <w:left w:val="nil"/>
              <w:bottom w:val="single" w:sz="12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B758BF" w:rsidRPr="00866F3C" w:rsidRDefault="00B758BF" w:rsidP="00866F3C">
            <w:pPr>
              <w:pStyle w:val="ListParagraph"/>
              <w:ind w:left="-108" w:right="-108"/>
              <w:jc w:val="center"/>
              <w:rPr>
                <w:rFonts w:ascii="Arial Narrow" w:hAnsi="Arial Narrow"/>
                <w:b/>
                <w:color w:val="244061"/>
                <w:sz w:val="20"/>
                <w:szCs w:val="20"/>
                <w:u w:val="single"/>
              </w:rPr>
            </w:pPr>
          </w:p>
        </w:tc>
      </w:tr>
      <w:tr w:rsidR="00B758BF" w:rsidTr="002441B4">
        <w:trPr>
          <w:trHeight w:hRule="exact" w:val="605"/>
          <w:jc w:val="center"/>
        </w:trPr>
        <w:tc>
          <w:tcPr>
            <w:tcW w:w="616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758BF" w:rsidRPr="00903E99" w:rsidRDefault="00B758BF" w:rsidP="00BA0A5B">
            <w:pPr>
              <w:ind w:left="264" w:right="101" w:hanging="264"/>
              <w:rPr>
                <w:rFonts w:ascii="Arial Narrow" w:eastAsiaTheme="minorEastAsia" w:hAnsi="Arial Narrow"/>
                <w:color w:val="000000" w:themeColor="dark1"/>
                <w:kern w:val="24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>2.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ab/>
            </w:r>
            <w:r w:rsidRPr="00903E99">
              <w:rPr>
                <w:rFonts w:ascii="Arial Narrow" w:eastAsiaTheme="minorEastAsia" w:hAnsi="Arial Narrow"/>
                <w:color w:val="000000" w:themeColor="dark1"/>
                <w:kern w:val="24"/>
              </w:rPr>
              <w:t xml:space="preserve">Unit’s </w:t>
            </w:r>
            <w:r w:rsidRPr="00BA0A5B">
              <w:rPr>
                <w:rFonts w:ascii="Arial Narrow" w:eastAsiaTheme="minorEastAsia" w:hAnsi="Arial Narrow"/>
                <w:i/>
                <w:color w:val="000000" w:themeColor="dark1"/>
                <w:kern w:val="24"/>
                <w:u w:val="single"/>
              </w:rPr>
              <w:t>leadership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 xml:space="preserve"> (including Unit’s Board) participated, with its collaboration and approval documented</w:t>
            </w:r>
          </w:p>
        </w:tc>
        <w:tc>
          <w:tcPr>
            <w:tcW w:w="1215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758BF" w:rsidRPr="00A376B0" w:rsidRDefault="00B758BF" w:rsidP="00A376B0">
            <w:pPr>
              <w:ind w:right="-108" w:hanging="108"/>
              <w:jc w:val="center"/>
              <w:rPr>
                <w:rFonts w:ascii="Arial Narrow" w:eastAsiaTheme="minorEastAsia" w:hAnsi="Arial Narrow"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758BF" w:rsidRPr="00866F3C" w:rsidRDefault="00B758BF" w:rsidP="00866F3C">
            <w:pPr>
              <w:ind w:left="-108" w:right="-108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B758BF" w:rsidTr="002441B4">
        <w:trPr>
          <w:trHeight w:hRule="exact" w:val="605"/>
          <w:jc w:val="center"/>
        </w:trPr>
        <w:tc>
          <w:tcPr>
            <w:tcW w:w="616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758BF" w:rsidRPr="00903E99" w:rsidRDefault="00B758BF" w:rsidP="00BA0A5B">
            <w:pPr>
              <w:ind w:left="264" w:right="101" w:hanging="264"/>
              <w:rPr>
                <w:rFonts w:ascii="Arial Narrow" w:eastAsiaTheme="minorEastAsia" w:hAnsi="Arial Narrow"/>
                <w:color w:val="000000" w:themeColor="dark1"/>
                <w:kern w:val="24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>3.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ab/>
            </w:r>
            <w:r w:rsidRPr="00903E99">
              <w:rPr>
                <w:rFonts w:ascii="Arial Narrow" w:eastAsiaTheme="minorEastAsia" w:hAnsi="Arial Narrow"/>
                <w:color w:val="000000" w:themeColor="dark1"/>
                <w:kern w:val="24"/>
              </w:rPr>
              <w:t xml:space="preserve">Unit’s </w:t>
            </w:r>
            <w:r>
              <w:rPr>
                <w:rFonts w:ascii="Arial Narrow" w:eastAsiaTheme="minorEastAsia" w:hAnsi="Arial Narrow"/>
                <w:i/>
                <w:color w:val="000000" w:themeColor="dark1"/>
                <w:kern w:val="24"/>
                <w:u w:val="single"/>
              </w:rPr>
              <w:t>management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 xml:space="preserve"> participated, with its collaboration and approval documented</w:t>
            </w:r>
          </w:p>
        </w:tc>
        <w:tc>
          <w:tcPr>
            <w:tcW w:w="1215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758BF" w:rsidRPr="00A376B0" w:rsidRDefault="00B758BF" w:rsidP="00A376B0">
            <w:pPr>
              <w:ind w:right="-108" w:hanging="108"/>
              <w:jc w:val="center"/>
              <w:rPr>
                <w:rFonts w:ascii="Arial Narrow" w:eastAsiaTheme="minorEastAsia" w:hAnsi="Arial Narrow"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758BF" w:rsidRPr="00866F3C" w:rsidRDefault="00B758BF" w:rsidP="00866F3C">
            <w:pPr>
              <w:ind w:left="-108" w:right="-108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B758BF" w:rsidTr="002441B4">
        <w:trPr>
          <w:trHeight w:hRule="exact" w:val="605"/>
          <w:jc w:val="center"/>
        </w:trPr>
        <w:tc>
          <w:tcPr>
            <w:tcW w:w="616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758BF" w:rsidRPr="00903E99" w:rsidRDefault="00B758BF" w:rsidP="00DC24DA">
            <w:pPr>
              <w:ind w:left="264" w:right="101" w:hanging="264"/>
              <w:rPr>
                <w:rFonts w:ascii="Arial Narrow" w:eastAsiaTheme="minorEastAsia" w:hAnsi="Arial Narrow"/>
                <w:color w:val="000000" w:themeColor="dark1"/>
                <w:kern w:val="24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>4.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ab/>
            </w:r>
            <w:r w:rsidRPr="00903E99">
              <w:rPr>
                <w:rFonts w:ascii="Arial Narrow" w:eastAsiaTheme="minorEastAsia" w:hAnsi="Arial Narrow"/>
                <w:color w:val="000000" w:themeColor="dark1"/>
                <w:kern w:val="24"/>
              </w:rPr>
              <w:t xml:space="preserve">Unit’s </w:t>
            </w:r>
            <w:r w:rsidRPr="00903E99">
              <w:rPr>
                <w:rFonts w:ascii="Arial Narrow" w:eastAsiaTheme="minorEastAsia" w:hAnsi="Arial Narrow"/>
                <w:i/>
                <w:color w:val="000000" w:themeColor="dark1"/>
                <w:kern w:val="24"/>
                <w:u w:val="single"/>
              </w:rPr>
              <w:t>staff members</w:t>
            </w:r>
            <w:r w:rsidRPr="00903E99">
              <w:rPr>
                <w:rFonts w:ascii="Arial Narrow" w:eastAsiaTheme="minorEastAsia" w:hAnsi="Arial Narrow"/>
                <w:color w:val="000000" w:themeColor="dark1"/>
                <w:kern w:val="24"/>
              </w:rPr>
              <w:t xml:space="preserve"> — in sufficient number and diversity —participated and their collaboration is documented</w:t>
            </w:r>
          </w:p>
        </w:tc>
        <w:tc>
          <w:tcPr>
            <w:tcW w:w="1215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758BF" w:rsidRPr="00A376B0" w:rsidRDefault="00B758BF" w:rsidP="00A376B0">
            <w:pPr>
              <w:ind w:right="-108" w:hanging="108"/>
              <w:jc w:val="center"/>
              <w:rPr>
                <w:rFonts w:ascii="Arial Narrow" w:eastAsiaTheme="minorEastAsia" w:hAnsi="Arial Narrow"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758BF" w:rsidRPr="00866F3C" w:rsidRDefault="00B758BF" w:rsidP="00866F3C">
            <w:pPr>
              <w:ind w:left="-108" w:right="-108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B758BF" w:rsidTr="002441B4">
        <w:trPr>
          <w:trHeight w:hRule="exact" w:val="605"/>
          <w:jc w:val="center"/>
        </w:trPr>
        <w:tc>
          <w:tcPr>
            <w:tcW w:w="6160" w:type="dxa"/>
            <w:gridSpan w:val="2"/>
            <w:tcBorders>
              <w:top w:val="single" w:sz="12" w:space="0" w:color="FFFFFF" w:themeColor="background1"/>
              <w:left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758BF" w:rsidRPr="00903E99" w:rsidRDefault="00B758BF" w:rsidP="00DC24DA">
            <w:pPr>
              <w:ind w:left="264" w:right="101" w:hanging="264"/>
              <w:rPr>
                <w:rFonts w:ascii="Arial Narrow" w:eastAsiaTheme="minorEastAsia" w:hAnsi="Arial Narrow"/>
                <w:color w:val="000000" w:themeColor="dark1"/>
                <w:kern w:val="24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>5.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ab/>
            </w:r>
            <w:r w:rsidRPr="00903E99">
              <w:rPr>
                <w:rFonts w:ascii="Arial Narrow" w:eastAsiaTheme="minorEastAsia" w:hAnsi="Arial Narrow"/>
                <w:color w:val="000000" w:themeColor="dark1"/>
                <w:kern w:val="24"/>
              </w:rPr>
              <w:t xml:space="preserve">Unit’s </w:t>
            </w:r>
            <w:r w:rsidRPr="00903E99">
              <w:rPr>
                <w:rFonts w:ascii="Arial Narrow" w:eastAsiaTheme="minorEastAsia" w:hAnsi="Arial Narrow"/>
                <w:i/>
                <w:color w:val="000000" w:themeColor="dark1"/>
                <w:kern w:val="24"/>
                <w:u w:val="single"/>
              </w:rPr>
              <w:t>stakeholders</w:t>
            </w:r>
            <w:r w:rsidRPr="00903E99">
              <w:rPr>
                <w:rFonts w:ascii="Arial Narrow" w:eastAsiaTheme="minorEastAsia" w:hAnsi="Arial Narrow"/>
                <w:color w:val="000000" w:themeColor="dark1"/>
                <w:kern w:val="24"/>
              </w:rPr>
              <w:t xml:space="preserve"> — in sufficient number and diversity —participated and their collaboration is documented</w:t>
            </w:r>
          </w:p>
        </w:tc>
        <w:tc>
          <w:tcPr>
            <w:tcW w:w="1215" w:type="dxa"/>
            <w:tcBorders>
              <w:top w:val="single" w:sz="12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758BF" w:rsidRPr="00A376B0" w:rsidRDefault="00B758BF" w:rsidP="00A376B0">
            <w:pPr>
              <w:ind w:right="-108" w:hanging="108"/>
              <w:jc w:val="center"/>
              <w:rPr>
                <w:rFonts w:ascii="Arial Narrow" w:eastAsiaTheme="minorEastAsia" w:hAnsi="Arial Narrow"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12" w:space="0" w:color="FFFFFF" w:themeColor="background1"/>
              <w:left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758BF" w:rsidRPr="00866F3C" w:rsidRDefault="00B758BF" w:rsidP="00866F3C">
            <w:pPr>
              <w:ind w:left="-108" w:right="-108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B758BF" w:rsidTr="002441B4">
        <w:trPr>
          <w:trHeight w:val="375"/>
          <w:jc w:val="center"/>
        </w:trPr>
        <w:tc>
          <w:tcPr>
            <w:tcW w:w="6160" w:type="dxa"/>
            <w:gridSpan w:val="2"/>
            <w:tcBorders>
              <w:left w:val="single" w:sz="12" w:space="0" w:color="auto"/>
              <w:bottom w:val="single" w:sz="12" w:space="0" w:color="FFFFFF" w:themeColor="background1"/>
            </w:tcBorders>
            <w:shd w:val="clear" w:color="auto" w:fill="auto"/>
            <w:vAlign w:val="center"/>
          </w:tcPr>
          <w:p w:rsidR="00B758BF" w:rsidRPr="00D30413" w:rsidRDefault="00B758BF" w:rsidP="00DC24DA">
            <w:pPr>
              <w:pStyle w:val="ListParagraph"/>
              <w:ind w:left="264" w:right="101" w:hanging="264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</w:pPr>
            <w:r w:rsidRPr="00D30413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 xml:space="preserve">For the current </w:t>
            </w:r>
            <w:r w:rsidRPr="00D30413">
              <w:rPr>
                <w:rFonts w:ascii="Arial Narrow" w:eastAsiaTheme="minorEastAsia" w:hAnsi="Arial Narrow"/>
                <w:b/>
                <w:i/>
                <w:color w:val="000000" w:themeColor="dark1"/>
                <w:kern w:val="24"/>
                <w:sz w:val="22"/>
                <w:szCs w:val="22"/>
              </w:rPr>
              <w:t>Strategic Plan</w:t>
            </w:r>
            <w:r w:rsidRPr="0055344B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 xml:space="preserve"> with a M&amp;E Component</w:t>
            </w:r>
            <w:r w:rsidRPr="00D30413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>:</w:t>
            </w:r>
          </w:p>
        </w:tc>
        <w:tc>
          <w:tcPr>
            <w:tcW w:w="1215" w:type="dxa"/>
            <w:tcBorders>
              <w:bottom w:val="single" w:sz="12" w:space="0" w:color="FFFFFF" w:themeColor="background1"/>
            </w:tcBorders>
            <w:shd w:val="clear" w:color="auto" w:fill="auto"/>
            <w:vAlign w:val="center"/>
          </w:tcPr>
          <w:p w:rsidR="00B758BF" w:rsidRPr="00A376B0" w:rsidRDefault="00B758BF" w:rsidP="00A376B0">
            <w:pPr>
              <w:pStyle w:val="ListParagraph"/>
              <w:ind w:left="0" w:right="-108" w:hanging="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bottom w:val="single" w:sz="12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B758BF" w:rsidRPr="00866F3C" w:rsidRDefault="00B758BF" w:rsidP="00866F3C">
            <w:pPr>
              <w:pStyle w:val="ListParagraph"/>
              <w:ind w:left="-108" w:right="-108"/>
              <w:jc w:val="center"/>
              <w:rPr>
                <w:rFonts w:ascii="Arial Narrow" w:hAnsi="Arial Narrow"/>
                <w:b/>
                <w:color w:val="244061"/>
                <w:sz w:val="20"/>
                <w:szCs w:val="20"/>
              </w:rPr>
            </w:pPr>
          </w:p>
        </w:tc>
      </w:tr>
      <w:tr w:rsidR="00B758BF" w:rsidTr="002441B4">
        <w:trPr>
          <w:trHeight w:hRule="exact" w:val="605"/>
          <w:jc w:val="center"/>
        </w:trPr>
        <w:tc>
          <w:tcPr>
            <w:tcW w:w="616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758BF" w:rsidRPr="00903E99" w:rsidRDefault="00B758BF" w:rsidP="00DC24DA">
            <w:pPr>
              <w:ind w:left="264" w:right="101" w:hanging="264"/>
              <w:rPr>
                <w:rFonts w:ascii="Arial Narrow" w:eastAsiaTheme="minorEastAsia" w:hAnsi="Arial Narrow"/>
                <w:color w:val="000000" w:themeColor="dark1"/>
                <w:kern w:val="24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>6.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ab/>
            </w:r>
            <w:r w:rsidRPr="00903E99">
              <w:rPr>
                <w:rFonts w:ascii="Arial Narrow" w:eastAsiaTheme="minorEastAsia" w:hAnsi="Arial Narrow"/>
                <w:color w:val="000000" w:themeColor="dark1"/>
                <w:kern w:val="24"/>
              </w:rPr>
              <w:t xml:space="preserve">Unit’s staff at all levels can cite the main objectives 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 xml:space="preserve">and outcomes </w:t>
            </w:r>
            <w:r w:rsidRPr="00903E99">
              <w:rPr>
                <w:rFonts w:ascii="Arial Narrow" w:eastAsiaTheme="minorEastAsia" w:hAnsi="Arial Narrow"/>
                <w:color w:val="000000" w:themeColor="dark1"/>
                <w:kern w:val="24"/>
              </w:rPr>
              <w:t xml:space="preserve">listed in the </w:t>
            </w:r>
            <w:r w:rsidRPr="00903E99">
              <w:rPr>
                <w:rFonts w:ascii="Arial Narrow" w:eastAsiaTheme="minorEastAsia" w:hAnsi="Arial Narrow"/>
                <w:b/>
                <w:i/>
                <w:color w:val="000000" w:themeColor="dark1"/>
                <w:kern w:val="24"/>
              </w:rPr>
              <w:t>Strategic Plan</w:t>
            </w:r>
          </w:p>
        </w:tc>
        <w:tc>
          <w:tcPr>
            <w:tcW w:w="1215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758BF" w:rsidRPr="00A376B0" w:rsidRDefault="00B758BF" w:rsidP="00A376B0">
            <w:pPr>
              <w:ind w:right="-108" w:hanging="108"/>
              <w:jc w:val="center"/>
              <w:rPr>
                <w:rFonts w:ascii="Arial Narrow" w:eastAsiaTheme="minorEastAsia" w:hAnsi="Arial Narrow"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758BF" w:rsidRPr="00866F3C" w:rsidRDefault="00B758BF" w:rsidP="00866F3C">
            <w:pPr>
              <w:ind w:left="-108" w:right="-108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B758BF" w:rsidTr="002441B4">
        <w:trPr>
          <w:trHeight w:hRule="exact" w:val="876"/>
          <w:jc w:val="center"/>
        </w:trPr>
        <w:tc>
          <w:tcPr>
            <w:tcW w:w="616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758BF" w:rsidRPr="00903E99" w:rsidRDefault="00B758BF" w:rsidP="00DC24DA">
            <w:pPr>
              <w:ind w:left="264" w:right="101" w:hanging="264"/>
              <w:rPr>
                <w:rFonts w:ascii="Arial Narrow" w:eastAsiaTheme="minorEastAsia" w:hAnsi="Arial Narrow"/>
                <w:color w:val="000000" w:themeColor="dark1"/>
                <w:kern w:val="24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>7.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ab/>
            </w:r>
            <w:r w:rsidRPr="00903E99">
              <w:rPr>
                <w:rFonts w:ascii="Arial Narrow" w:eastAsiaTheme="minorEastAsia" w:hAnsi="Arial Narrow"/>
                <w:color w:val="000000" w:themeColor="dark1"/>
                <w:kern w:val="24"/>
              </w:rPr>
              <w:t xml:space="preserve">Unit’s annual Implementation (Operational) Plans have 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 xml:space="preserve">M&amp;E-related </w:t>
            </w:r>
            <w:r w:rsidRPr="00903E99">
              <w:rPr>
                <w:rFonts w:ascii="Arial Narrow" w:eastAsiaTheme="minorEastAsia" w:hAnsi="Arial Narrow"/>
                <w:color w:val="000000" w:themeColor="dark1"/>
                <w:kern w:val="24"/>
              </w:rPr>
              <w:t xml:space="preserve">elements that can be mapped directly to elements of the </w:t>
            </w:r>
            <w:r w:rsidRPr="00903E99">
              <w:rPr>
                <w:rFonts w:ascii="Arial Narrow" w:eastAsiaTheme="minorEastAsia" w:hAnsi="Arial Narrow"/>
                <w:b/>
                <w:i/>
                <w:color w:val="000000" w:themeColor="dark1"/>
                <w:kern w:val="24"/>
              </w:rPr>
              <w:t>Strategic Plan</w:t>
            </w:r>
          </w:p>
        </w:tc>
        <w:tc>
          <w:tcPr>
            <w:tcW w:w="1215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758BF" w:rsidRPr="00A376B0" w:rsidRDefault="00B758BF" w:rsidP="00A376B0">
            <w:pPr>
              <w:ind w:right="-108" w:hanging="108"/>
              <w:jc w:val="center"/>
              <w:rPr>
                <w:rFonts w:ascii="Arial Narrow" w:eastAsiaTheme="minorEastAsia" w:hAnsi="Arial Narrow"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758BF" w:rsidRPr="00866F3C" w:rsidRDefault="00B758BF" w:rsidP="00866F3C">
            <w:pPr>
              <w:ind w:left="-108" w:right="-108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B758BF" w:rsidTr="00453254">
        <w:trPr>
          <w:trHeight w:hRule="exact" w:val="605"/>
          <w:jc w:val="center"/>
        </w:trPr>
        <w:tc>
          <w:tcPr>
            <w:tcW w:w="616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758BF" w:rsidRPr="00903E99" w:rsidRDefault="00B758BF" w:rsidP="00DC24DA">
            <w:pPr>
              <w:ind w:left="264" w:right="101" w:hanging="264"/>
              <w:rPr>
                <w:rFonts w:ascii="Arial Narrow" w:eastAsiaTheme="minorEastAsia" w:hAnsi="Arial Narrow"/>
                <w:color w:val="000000" w:themeColor="dark1"/>
                <w:kern w:val="24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>8.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ab/>
            </w:r>
            <w:r w:rsidRPr="00903E99">
              <w:rPr>
                <w:rFonts w:ascii="Arial Narrow" w:eastAsiaTheme="minorEastAsia" w:hAnsi="Arial Narrow"/>
                <w:color w:val="000000" w:themeColor="dark1"/>
                <w:kern w:val="24"/>
              </w:rPr>
              <w:t xml:space="preserve">Unit’s </w:t>
            </w:r>
            <w:r w:rsidRPr="0092497D">
              <w:rPr>
                <w:rFonts w:ascii="Arial Narrow" w:eastAsiaTheme="minorEastAsia" w:hAnsi="Arial Narrow"/>
                <w:b/>
                <w:i/>
                <w:color w:val="000000" w:themeColor="dark1"/>
                <w:kern w:val="24"/>
              </w:rPr>
              <w:t>Annual Budget</w:t>
            </w:r>
            <w:r w:rsidRPr="00903E99">
              <w:rPr>
                <w:rFonts w:ascii="Arial Narrow" w:eastAsiaTheme="minorEastAsia" w:hAnsi="Arial Narrow"/>
                <w:color w:val="000000" w:themeColor="dark1"/>
                <w:kern w:val="24"/>
              </w:rPr>
              <w:t xml:space="preserve"> has line 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>item</w:t>
            </w:r>
            <w:r w:rsidRPr="00903E99">
              <w:rPr>
                <w:rFonts w:ascii="Arial Narrow" w:eastAsiaTheme="minorEastAsia" w:hAnsi="Arial Narrow"/>
                <w:color w:val="000000" w:themeColor="dark1"/>
                <w:kern w:val="24"/>
              </w:rPr>
              <w:t>s that can be mapped to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 xml:space="preserve"> M&amp;E-related</w:t>
            </w:r>
            <w:r w:rsidRPr="00903E99">
              <w:rPr>
                <w:rFonts w:ascii="Arial Narrow" w:eastAsiaTheme="minorEastAsia" w:hAnsi="Arial Narrow"/>
                <w:color w:val="000000" w:themeColor="dark1"/>
                <w:kern w:val="24"/>
              </w:rPr>
              <w:t xml:space="preserve"> elements of the </w:t>
            </w:r>
            <w:r w:rsidRPr="00903E99">
              <w:rPr>
                <w:rFonts w:ascii="Arial Narrow" w:eastAsiaTheme="minorEastAsia" w:hAnsi="Arial Narrow"/>
                <w:b/>
                <w:i/>
                <w:color w:val="000000" w:themeColor="dark1"/>
                <w:kern w:val="24"/>
              </w:rPr>
              <w:t>Strategic Plan</w:t>
            </w:r>
          </w:p>
        </w:tc>
        <w:tc>
          <w:tcPr>
            <w:tcW w:w="1215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758BF" w:rsidRPr="00A376B0" w:rsidRDefault="00B758BF" w:rsidP="00A376B0">
            <w:pPr>
              <w:ind w:right="-108" w:hanging="108"/>
              <w:jc w:val="center"/>
              <w:rPr>
                <w:rFonts w:ascii="Arial Narrow" w:eastAsiaTheme="minorEastAsia" w:hAnsi="Arial Narrow"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758BF" w:rsidRPr="00866F3C" w:rsidRDefault="00B758BF" w:rsidP="00866F3C">
            <w:pPr>
              <w:ind w:left="-108" w:right="-108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B758BF" w:rsidTr="00453254">
        <w:trPr>
          <w:trHeight w:hRule="exact" w:val="516"/>
          <w:jc w:val="center"/>
        </w:trPr>
        <w:tc>
          <w:tcPr>
            <w:tcW w:w="6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758BF" w:rsidRPr="008A4592" w:rsidRDefault="00B758BF" w:rsidP="00FB43A2">
            <w:pPr>
              <w:ind w:left="334" w:right="101" w:hanging="334"/>
              <w:jc w:val="right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4"/>
                <w:szCs w:val="24"/>
              </w:rPr>
            </w:pPr>
            <w:r w:rsidRPr="008A4592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4"/>
                <w:szCs w:val="24"/>
              </w:rPr>
              <w:t xml:space="preserve">Total Number of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4"/>
                <w:szCs w:val="24"/>
              </w:rPr>
              <w:t>C</w:t>
            </w:r>
            <w:r w:rsidR="00FB43A2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4"/>
                <w:szCs w:val="24"/>
              </w:rPr>
              <w:t>heck</w:t>
            </w:r>
            <w:r w:rsidRPr="008A4592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4"/>
                <w:szCs w:val="24"/>
              </w:rPr>
              <w:t xml:space="preserve"> M</w:t>
            </w:r>
            <w:r w:rsidR="00FB43A2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4"/>
                <w:szCs w:val="24"/>
              </w:rPr>
              <w:t>arks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 w:rsidRPr="00CE11FE">
              <w:rPr>
                <w:rFonts w:ascii="Arial Narrow" w:hAnsi="Arial Narrow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2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758BF" w:rsidRPr="006A6A01" w:rsidRDefault="00B758BF" w:rsidP="00D81AAD">
            <w:pPr>
              <w:ind w:left="-108" w:right="-46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B758BF" w:rsidRPr="004F5F7C" w:rsidRDefault="00B758BF" w:rsidP="00E45DB0">
            <w:pPr>
              <w:pStyle w:val="ListParagraph"/>
              <w:ind w:left="-108" w:right="-93"/>
              <w:jc w:val="center"/>
              <w:rPr>
                <w:rFonts w:ascii="Arial Narrow" w:eastAsiaTheme="minorEastAsia" w:hAnsi="Arial Narrow"/>
                <w:color w:val="000000" w:themeColor="dark1"/>
                <w:kern w:val="24"/>
                <w:sz w:val="20"/>
                <w:szCs w:val="20"/>
              </w:rPr>
            </w:pPr>
            <w:r w:rsidRPr="008E24FF"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0</w:t>
            </w:r>
            <w:r w:rsidRPr="004F5F7C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or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Pr="008E24FF"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1</w:t>
            </w:r>
          </w:p>
        </w:tc>
        <w:tc>
          <w:tcPr>
            <w:tcW w:w="136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B758BF" w:rsidRPr="004F5F7C" w:rsidRDefault="00B758BF" w:rsidP="00E45DB0">
            <w:pPr>
              <w:pStyle w:val="ListParagraph"/>
              <w:ind w:left="-123" w:right="-75"/>
              <w:jc w:val="center"/>
              <w:rPr>
                <w:rFonts w:ascii="Arial Narrow" w:eastAsiaTheme="minorEastAsia" w:hAnsi="Arial Narrow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2</w:t>
            </w:r>
            <w:r w:rsidRPr="004F5F7C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or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3</w:t>
            </w:r>
          </w:p>
        </w:tc>
        <w:tc>
          <w:tcPr>
            <w:tcW w:w="136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B758BF" w:rsidRPr="00B636DD" w:rsidRDefault="00B758BF" w:rsidP="00E45DB0">
            <w:pPr>
              <w:pStyle w:val="ListParagraph"/>
              <w:ind w:left="-51" w:right="-57"/>
              <w:jc w:val="center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4</w:t>
            </w:r>
            <w:r w:rsidRPr="006B0D64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or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5</w:t>
            </w:r>
          </w:p>
        </w:tc>
        <w:tc>
          <w:tcPr>
            <w:tcW w:w="136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B758BF" w:rsidRPr="00B636DD" w:rsidRDefault="00B758BF" w:rsidP="00E45DB0">
            <w:pPr>
              <w:pStyle w:val="ListParagraph"/>
              <w:ind w:left="-69" w:right="-129"/>
              <w:jc w:val="center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6</w:t>
            </w:r>
            <w:r w:rsidRPr="006B0D64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or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7</w:t>
            </w:r>
          </w:p>
        </w:tc>
        <w:tc>
          <w:tcPr>
            <w:tcW w:w="136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B758BF" w:rsidRPr="00B636DD" w:rsidRDefault="00B758BF" w:rsidP="00E45DB0">
            <w:pPr>
              <w:pStyle w:val="ListParagraph"/>
              <w:ind w:left="-87" w:right="-111"/>
              <w:jc w:val="center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8</w:t>
            </w:r>
          </w:p>
        </w:tc>
      </w:tr>
      <w:tr w:rsidR="00B758BF" w:rsidTr="00E45DB0">
        <w:trPr>
          <w:trHeight w:val="816"/>
          <w:jc w:val="center"/>
        </w:trPr>
        <w:tc>
          <w:tcPr>
            <w:tcW w:w="61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758BF" w:rsidRPr="00D81AAD" w:rsidRDefault="003132E6" w:rsidP="00B758BF">
            <w:pPr>
              <w:ind w:left="334" w:right="101" w:hanging="334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0B62449" wp14:editId="669AB8BE">
                  <wp:extent cx="2223596" cy="870908"/>
                  <wp:effectExtent l="0" t="0" r="5715" b="5715"/>
                  <wp:docPr id="1" name="Picture 1" descr="C:\Users\hazerjia\Documents\WORD DOCS\AAA REFERENCE DOCS\AAA MEASURE EVALUATION\AAA GUIDANCE DOCUMENTS\ADMINISTRATIVE\USAIDandMEASURE_Evalu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zerjia\Documents\WORD DOCS\AAA REFERENCE DOCS\AAA MEASURE EVALUATION\AAA GUIDANCE DOCUMENTS\ADMINISTRATIVE\USAIDandMEASURE_Evalu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749" cy="872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58BF" w:rsidRPr="00D81AAD" w:rsidRDefault="00B758BF" w:rsidP="00D81AAD">
            <w:pPr>
              <w:ind w:left="-108" w:right="-46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8BF" w:rsidRPr="00D81AAD" w:rsidRDefault="00B758BF" w:rsidP="00BF2B9E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16"/>
                <w:szCs w:val="16"/>
              </w:rPr>
            </w:pPr>
            <w:r w:rsidRPr="00A951E9">
              <w:rPr>
                <w:rFonts w:eastAsiaTheme="minorEastAsia" w:hAnsi="Calibri"/>
                <w:noProof/>
                <w:color w:val="000000" w:themeColor="dark1"/>
                <w:kern w:val="24"/>
                <w:sz w:val="24"/>
                <w:szCs w:val="24"/>
              </w:rPr>
              <w:drawing>
                <wp:inline distT="0" distB="0" distL="0" distR="0" wp14:anchorId="58AE4204" wp14:editId="30277576">
                  <wp:extent cx="155276" cy="498254"/>
                  <wp:effectExtent l="0" t="0" r="0" b="0"/>
                  <wp:docPr id="23" name="Picture 23" descr="C:\Users\hazerjia\AppData\Local\Microsoft\Windows\Temporary Internet Files\Content.IE5\WOS33JP5\MP90043313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zerjia\AppData\Local\Microsoft\Windows\Temporary Internet Files\Content.IE5\WOS33JP5\MP900433138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6" t="37654" r="89716" b="2414"/>
                          <a:stretch/>
                        </pic:blipFill>
                        <pic:spPr bwMode="auto">
                          <a:xfrm>
                            <a:off x="0" y="0"/>
                            <a:ext cx="164139" cy="526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8BF" w:rsidRPr="00D81AAD" w:rsidRDefault="00B758BF" w:rsidP="00BF2B9E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eastAsiaTheme="minorEastAsia" w:hAnsi="Calibri"/>
                <w:noProof/>
                <w:color w:val="000000" w:themeColor="dark1"/>
                <w:kern w:val="24"/>
                <w:sz w:val="24"/>
                <w:szCs w:val="24"/>
              </w:rPr>
              <w:drawing>
                <wp:inline distT="0" distB="0" distL="0" distR="0" wp14:anchorId="74D1F9D2" wp14:editId="3669D1D8">
                  <wp:extent cx="172528" cy="547594"/>
                  <wp:effectExtent l="0" t="0" r="0" b="5080"/>
                  <wp:docPr id="26" name="Picture 26" descr="C:\Users\hazerjia\AppData\Local\Microsoft\Windows\Temporary Internet Files\Content.IE5\WOS33JP5\MP90043313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zerjia\AppData\Local\Microsoft\Windows\Temporary Internet Files\Content.IE5\WOS33JP5\MP900433138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20" t="31378" r="68682" b="-96"/>
                          <a:stretch/>
                        </pic:blipFill>
                        <pic:spPr bwMode="auto">
                          <a:xfrm>
                            <a:off x="0" y="0"/>
                            <a:ext cx="194250" cy="616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8BF" w:rsidRPr="00D81AAD" w:rsidRDefault="00B758BF" w:rsidP="00BF2B9E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eastAsiaTheme="minorEastAsia" w:hAnsi="Calibri"/>
                <w:noProof/>
                <w:color w:val="000000" w:themeColor="dark1"/>
                <w:kern w:val="24"/>
                <w:sz w:val="24"/>
                <w:szCs w:val="24"/>
              </w:rPr>
              <w:drawing>
                <wp:inline distT="0" distB="0" distL="0" distR="0" wp14:anchorId="14A41C2B" wp14:editId="76D96925">
                  <wp:extent cx="179469" cy="480646"/>
                  <wp:effectExtent l="0" t="0" r="0" b="0"/>
                  <wp:docPr id="27" name="Picture 27" descr="C:\Users\hazerjia\AppData\Local\Microsoft\Windows\Temporary Internet Files\Content.IE5\WOS33JP5\MP90043313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zerjia\AppData\Local\Microsoft\Windows\Temporary Internet Files\Content.IE5\WOS33JP5\MP900433138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28" t="26985" r="54884" b="-96"/>
                          <a:stretch/>
                        </pic:blipFill>
                        <pic:spPr bwMode="auto">
                          <a:xfrm>
                            <a:off x="0" y="0"/>
                            <a:ext cx="185875" cy="497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8BF" w:rsidRPr="00D81AAD" w:rsidRDefault="00B758BF" w:rsidP="00BF2B9E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eastAsiaTheme="minorEastAsia" w:hAnsi="Calibri"/>
                <w:noProof/>
                <w:color w:val="000000" w:themeColor="dark1"/>
                <w:kern w:val="24"/>
                <w:sz w:val="24"/>
                <w:szCs w:val="24"/>
              </w:rPr>
              <w:drawing>
                <wp:inline distT="0" distB="0" distL="0" distR="0" wp14:anchorId="0DA3B43E" wp14:editId="5C46757B">
                  <wp:extent cx="222739" cy="537876"/>
                  <wp:effectExtent l="0" t="0" r="6350" b="0"/>
                  <wp:docPr id="28" name="Picture 28" descr="C:\Users\hazerjia\AppData\Local\Microsoft\Windows\Temporary Internet Files\Content.IE5\WOS33JP5\MP90043313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zerjia\AppData\Local\Microsoft\Windows\Temporary Internet Files\Content.IE5\WOS33JP5\MP900433138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589" t="18513" r="30233" b="-96"/>
                          <a:stretch/>
                        </pic:blipFill>
                        <pic:spPr bwMode="auto">
                          <a:xfrm>
                            <a:off x="0" y="0"/>
                            <a:ext cx="233800" cy="56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8BF" w:rsidRPr="00D81AAD" w:rsidRDefault="00B758BF" w:rsidP="00BF2B9E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eastAsiaTheme="minorEastAsia" w:hAnsi="Calibri"/>
                <w:noProof/>
                <w:color w:val="000000" w:themeColor="dark1"/>
                <w:kern w:val="24"/>
                <w:sz w:val="24"/>
                <w:szCs w:val="24"/>
              </w:rPr>
              <w:drawing>
                <wp:inline distT="0" distB="0" distL="0" distR="0" wp14:anchorId="1615CA0D" wp14:editId="5CF50A72">
                  <wp:extent cx="316523" cy="580293"/>
                  <wp:effectExtent l="0" t="0" r="7620" b="0"/>
                  <wp:docPr id="29" name="Picture 29" descr="C:\Users\hazerjia\AppData\Local\Microsoft\Windows\Temporary Internet Files\Content.IE5\WOS33JP5\MP90043313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zerjia\AppData\Local\Microsoft\Windows\Temporary Internet Files\Content.IE5\WOS33JP5\MP900433138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56" t="6589" b="-96"/>
                          <a:stretch/>
                        </pic:blipFill>
                        <pic:spPr bwMode="auto">
                          <a:xfrm>
                            <a:off x="0" y="0"/>
                            <a:ext cx="315523" cy="5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8BF" w:rsidTr="00E45DB0">
        <w:trPr>
          <w:trHeight w:val="449"/>
          <w:jc w:val="center"/>
        </w:trPr>
        <w:tc>
          <w:tcPr>
            <w:tcW w:w="616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58BF" w:rsidRPr="00D81AAD" w:rsidRDefault="00B758BF" w:rsidP="00D81AAD">
            <w:pPr>
              <w:ind w:left="334" w:right="101" w:hanging="334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1215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58BF" w:rsidRPr="00D81AAD" w:rsidRDefault="00B758BF" w:rsidP="00D81AAD">
            <w:pPr>
              <w:ind w:left="-108" w:right="-46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8BF" w:rsidRPr="00533C1A" w:rsidRDefault="00B758BF" w:rsidP="00E45DB0">
            <w:pPr>
              <w:ind w:left="-105" w:right="-93"/>
              <w:jc w:val="center"/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</w:pPr>
            <w:r w:rsidRPr="00533C1A"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8BF" w:rsidRPr="00533C1A" w:rsidRDefault="00B758BF" w:rsidP="00E45DB0">
            <w:pPr>
              <w:ind w:left="-123" w:right="-75"/>
              <w:jc w:val="center"/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</w:pPr>
            <w:r w:rsidRPr="00533C1A"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8BF" w:rsidRPr="00533C1A" w:rsidRDefault="00B758BF" w:rsidP="00E45DB0">
            <w:pPr>
              <w:ind w:left="-51" w:right="-57"/>
              <w:jc w:val="center"/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</w:pPr>
            <w:r w:rsidRPr="00533C1A"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8BF" w:rsidRPr="00533C1A" w:rsidRDefault="00B758BF" w:rsidP="00E45DB0">
            <w:pPr>
              <w:ind w:left="-69" w:right="-129"/>
              <w:jc w:val="center"/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</w:pPr>
            <w:r w:rsidRPr="00533C1A"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8BF" w:rsidRPr="00533C1A" w:rsidRDefault="00B758BF" w:rsidP="00E45DB0">
            <w:pPr>
              <w:ind w:left="-87" w:right="-21"/>
              <w:jc w:val="center"/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</w:pPr>
            <w:r w:rsidRPr="00533C1A"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  <w:t>5</w:t>
            </w:r>
          </w:p>
        </w:tc>
      </w:tr>
    </w:tbl>
    <w:p w:rsidR="00C66079" w:rsidRDefault="00C66079">
      <w:r>
        <w:br w:type="page"/>
      </w:r>
    </w:p>
    <w:tbl>
      <w:tblPr>
        <w:tblStyle w:val="TableGrid"/>
        <w:tblW w:w="1422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490"/>
        <w:gridCol w:w="1170"/>
        <w:gridCol w:w="1368"/>
        <w:gridCol w:w="1368"/>
        <w:gridCol w:w="1368"/>
        <w:gridCol w:w="1368"/>
        <w:gridCol w:w="1368"/>
      </w:tblGrid>
      <w:tr w:rsidR="006978B7" w:rsidTr="00716E77">
        <w:trPr>
          <w:trHeight w:hRule="exact" w:val="518"/>
        </w:trPr>
        <w:tc>
          <w:tcPr>
            <w:tcW w:w="14220" w:type="dxa"/>
            <w:gridSpan w:val="8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14215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6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15"/>
            </w:tblGrid>
            <w:tr w:rsidR="00601198" w:rsidTr="00716E77">
              <w:trPr>
                <w:trHeight w:val="525"/>
                <w:jc w:val="center"/>
              </w:trPr>
              <w:tc>
                <w:tcPr>
                  <w:tcW w:w="14210" w:type="dxa"/>
                  <w:shd w:val="clear" w:color="auto" w:fill="auto"/>
                  <w:vAlign w:val="center"/>
                </w:tcPr>
                <w:p w:rsidR="00601198" w:rsidRPr="00064BC5" w:rsidRDefault="00601198" w:rsidP="00C5143D">
                  <w:pPr>
                    <w:jc w:val="center"/>
                    <w:rPr>
                      <w:rFonts w:ascii="Arial Narrow" w:hAnsi="Arial Narrow"/>
                      <w:b/>
                      <w:color w:val="3A7AD8"/>
                      <w:sz w:val="28"/>
                      <w:szCs w:val="28"/>
                      <w14:textFill>
                        <w14:gradFill>
                          <w14:gsLst>
                            <w14:gs w14:pos="0">
                              <w14:srgbClr w14:val="3A7AD8">
                                <w14:shade w14:val="30000"/>
                                <w14:satMod w14:val="115000"/>
                              </w14:srgbClr>
                            </w14:gs>
                            <w14:gs w14:pos="50000">
                              <w14:srgbClr w14:val="3A7AD8">
                                <w14:shade w14:val="67500"/>
                                <w14:satMod w14:val="115000"/>
                              </w14:srgbClr>
                            </w14:gs>
                            <w14:gs w14:pos="100000">
                              <w14:srgbClr w14:val="3A7AD8">
                                <w14:shade w14:val="100000"/>
                                <w14:satMod w14:val="115000"/>
                              </w14:srgbClr>
                            </w14:gs>
                          </w14:gsLst>
                          <w14:path w14:path="circle">
                            <w14:fillToRect w14:l="0" w14:t="100000" w14:r="100000" w14:b="0"/>
                          </w14:path>
                        </w14:gradFill>
                      </w14:textFill>
                    </w:rPr>
                  </w:pPr>
                  <w:r w:rsidRPr="00D81AAD">
                    <w:rPr>
                      <w:rFonts w:ascii="Arial Narrow" w:hAnsi="Arial Narrow"/>
                      <w:b/>
                      <w:color w:val="FF0000"/>
                      <w:sz w:val="40"/>
                      <w:szCs w:val="40"/>
                    </w:rPr>
                    <w:lastRenderedPageBreak/>
                    <w:t>SCORE ME</w:t>
                  </w:r>
                  <w:r w:rsidRPr="00064BC5">
                    <w:rPr>
                      <w:rFonts w:ascii="Arial Narrow" w:hAnsi="Arial Narrow"/>
                      <w:b/>
                      <w:color w:val="3A7AD8"/>
                      <w:sz w:val="28"/>
                      <w:szCs w:val="28"/>
                      <w14:textFill>
                        <w14:gradFill>
                          <w14:gsLst>
                            <w14:gs w14:pos="0">
                              <w14:srgbClr w14:val="3A7AD8">
                                <w14:shade w14:val="30000"/>
                                <w14:satMod w14:val="115000"/>
                              </w14:srgbClr>
                            </w14:gs>
                            <w14:gs w14:pos="50000">
                              <w14:srgbClr w14:val="3A7AD8">
                                <w14:shade w14:val="67500"/>
                                <w14:satMod w14:val="115000"/>
                              </w14:srgbClr>
                            </w14:gs>
                            <w14:gs w14:pos="100000">
                              <w14:srgbClr w14:val="3A7AD8">
                                <w14:shade w14:val="100000"/>
                                <w14:satMod w14:val="115000"/>
                              </w14:srgbClr>
                            </w14:gs>
                          </w14:gsLst>
                          <w14:path w14:path="circle">
                            <w14:fillToRect w14:l="0" w14:t="100000" w14:r="100000" w14:b="0"/>
                          </w14:path>
                        </w14:gradFill>
                      </w14:textFill>
                    </w:rPr>
                    <w:t xml:space="preserve">: </w:t>
                  </w:r>
                  <w:r w:rsidRPr="0023277F">
                    <w:rPr>
                      <w:rFonts w:ascii="Arial Narrow" w:hAnsi="Arial Narrow"/>
                      <w:b/>
                      <w:color w:val="FF0000"/>
                      <w:sz w:val="40"/>
                      <w:szCs w:val="40"/>
                    </w:rPr>
                    <w:t>S</w:t>
                  </w:r>
                  <w:r w:rsidRPr="00CB2BBB">
                    <w:rPr>
                      <w:rFonts w:ascii="Arial Narrow" w:hAnsi="Arial Narrow"/>
                      <w:b/>
                      <w:color w:val="3A7AD8"/>
                      <w:sz w:val="32"/>
                      <w:szCs w:val="32"/>
                      <w14:textFill>
                        <w14:gradFill>
                          <w14:gsLst>
                            <w14:gs w14:pos="0">
                              <w14:srgbClr w14:val="3A7AD8">
                                <w14:shade w14:val="30000"/>
                                <w14:satMod w14:val="115000"/>
                              </w14:srgbClr>
                            </w14:gs>
                            <w14:gs w14:pos="50000">
                              <w14:srgbClr w14:val="3A7AD8">
                                <w14:shade w14:val="67500"/>
                                <w14:satMod w14:val="115000"/>
                              </w14:srgbClr>
                            </w14:gs>
                            <w14:gs w14:pos="100000">
                              <w14:srgbClr w14:val="3A7AD8">
                                <w14:shade w14:val="100000"/>
                                <w14:satMod w14:val="115000"/>
                              </w14:srgbClr>
                            </w14:gs>
                          </w14:gsLst>
                          <w14:path w14:path="circle">
                            <w14:fillToRect w14:l="0" w14:t="100000" w14:r="100000" w14:b="0"/>
                          </w14:path>
                        </w14:gradFill>
                      </w14:textFill>
                    </w:rPr>
                    <w:t xml:space="preserve">elf-assessment of </w:t>
                  </w:r>
                  <w:r w:rsidRPr="0023277F">
                    <w:rPr>
                      <w:rFonts w:ascii="Arial Narrow" w:hAnsi="Arial Narrow"/>
                      <w:b/>
                      <w:color w:val="FF0000"/>
                      <w:sz w:val="40"/>
                      <w:szCs w:val="40"/>
                    </w:rPr>
                    <w:t>C</w:t>
                  </w:r>
                  <w:r w:rsidRPr="00CB2BBB">
                    <w:rPr>
                      <w:rFonts w:ascii="Arial Narrow" w:hAnsi="Arial Narrow"/>
                      <w:b/>
                      <w:color w:val="3A7AD8"/>
                      <w:sz w:val="32"/>
                      <w:szCs w:val="32"/>
                      <w14:textFill>
                        <w14:gradFill>
                          <w14:gsLst>
                            <w14:gs w14:pos="0">
                              <w14:srgbClr w14:val="3A7AD8">
                                <w14:shade w14:val="30000"/>
                                <w14:satMod w14:val="115000"/>
                              </w14:srgbClr>
                            </w14:gs>
                            <w14:gs w14:pos="50000">
                              <w14:srgbClr w14:val="3A7AD8">
                                <w14:shade w14:val="67500"/>
                                <w14:satMod w14:val="115000"/>
                              </w14:srgbClr>
                            </w14:gs>
                            <w14:gs w14:pos="100000">
                              <w14:srgbClr w14:val="3A7AD8">
                                <w14:shade w14:val="100000"/>
                                <w14:satMod w14:val="115000"/>
                              </w14:srgbClr>
                            </w14:gs>
                          </w14:gsLst>
                          <w14:path w14:path="circle">
                            <w14:fillToRect w14:l="0" w14:t="100000" w14:r="100000" w14:b="0"/>
                          </w14:path>
                        </w14:gradFill>
                      </w14:textFill>
                    </w:rPr>
                    <w:t xml:space="preserve">apacity in </w:t>
                  </w:r>
                  <w:r w:rsidRPr="0023277F">
                    <w:rPr>
                      <w:rFonts w:ascii="Arial Narrow" w:hAnsi="Arial Narrow"/>
                      <w:b/>
                      <w:color w:val="FF0000"/>
                      <w:sz w:val="40"/>
                      <w:szCs w:val="40"/>
                    </w:rPr>
                    <w:t>O</w:t>
                  </w:r>
                  <w:r w:rsidRPr="00CB2BBB">
                    <w:rPr>
                      <w:rFonts w:ascii="Arial Narrow" w:hAnsi="Arial Narrow"/>
                      <w:b/>
                      <w:color w:val="3A7AD8"/>
                      <w:sz w:val="32"/>
                      <w:szCs w:val="32"/>
                      <w14:textFill>
                        <w14:gradFill>
                          <w14:gsLst>
                            <w14:gs w14:pos="0">
                              <w14:srgbClr w14:val="3A7AD8">
                                <w14:shade w14:val="30000"/>
                                <w14:satMod w14:val="115000"/>
                              </w14:srgbClr>
                            </w14:gs>
                            <w14:gs w14:pos="50000">
                              <w14:srgbClr w14:val="3A7AD8">
                                <w14:shade w14:val="67500"/>
                                <w14:satMod w14:val="115000"/>
                              </w14:srgbClr>
                            </w14:gs>
                            <w14:gs w14:pos="100000">
                              <w14:srgbClr w14:val="3A7AD8">
                                <w14:shade w14:val="100000"/>
                                <w14:satMod w14:val="115000"/>
                              </w14:srgbClr>
                            </w14:gs>
                          </w14:gsLst>
                          <w14:path w14:path="circle">
                            <w14:fillToRect w14:l="0" w14:t="100000" w14:r="100000" w14:b="0"/>
                          </w14:path>
                        </w14:gradFill>
                      </w14:textFill>
                    </w:rPr>
                    <w:t xml:space="preserve">rganization’s </w:t>
                  </w:r>
                  <w:r w:rsidRPr="0023277F">
                    <w:rPr>
                      <w:rFonts w:ascii="Arial Narrow" w:hAnsi="Arial Narrow"/>
                      <w:b/>
                      <w:color w:val="FF0000"/>
                      <w:sz w:val="40"/>
                      <w:szCs w:val="40"/>
                    </w:rPr>
                    <w:t>Re</w:t>
                  </w:r>
                  <w:r w:rsidRPr="00CB2BBB">
                    <w:rPr>
                      <w:rFonts w:ascii="Arial Narrow" w:hAnsi="Arial Narrow"/>
                      <w:b/>
                      <w:color w:val="3A7AD8"/>
                      <w:sz w:val="32"/>
                      <w:szCs w:val="32"/>
                      <w14:textFill>
                        <w14:gradFill>
                          <w14:gsLst>
                            <w14:gs w14:pos="0">
                              <w14:srgbClr w14:val="3A7AD8">
                                <w14:shade w14:val="30000"/>
                                <w14:satMod w14:val="115000"/>
                              </w14:srgbClr>
                            </w14:gs>
                            <w14:gs w14:pos="50000">
                              <w14:srgbClr w14:val="3A7AD8">
                                <w14:shade w14:val="67500"/>
                                <w14:satMod w14:val="115000"/>
                              </w14:srgbClr>
                            </w14:gs>
                            <w14:gs w14:pos="100000">
                              <w14:srgbClr w14:val="3A7AD8">
                                <w14:shade w14:val="100000"/>
                                <w14:satMod w14:val="115000"/>
                              </w14:srgbClr>
                            </w14:gs>
                          </w14:gsLst>
                          <w14:path w14:path="circle">
                            <w14:fillToRect w14:l="0" w14:t="100000" w14:r="100000" w14:b="0"/>
                          </w14:path>
                        </w14:gradFill>
                      </w14:textFill>
                    </w:rPr>
                    <w:t xml:space="preserve">sponse to </w:t>
                  </w:r>
                  <w:r w:rsidRPr="0023277F">
                    <w:rPr>
                      <w:rFonts w:ascii="Arial Narrow" w:hAnsi="Arial Narrow"/>
                      <w:b/>
                      <w:color w:val="FF0000"/>
                      <w:sz w:val="40"/>
                      <w:szCs w:val="40"/>
                    </w:rPr>
                    <w:t>M</w:t>
                  </w:r>
                  <w:r w:rsidRPr="00CB2BBB">
                    <w:rPr>
                      <w:rFonts w:ascii="Arial Narrow" w:hAnsi="Arial Narrow"/>
                      <w:b/>
                      <w:color w:val="3A7AD8"/>
                      <w:sz w:val="32"/>
                      <w:szCs w:val="32"/>
                      <w14:textFill>
                        <w14:gradFill>
                          <w14:gsLst>
                            <w14:gs w14:pos="0">
                              <w14:srgbClr w14:val="3A7AD8">
                                <w14:shade w14:val="30000"/>
                                <w14:satMod w14:val="115000"/>
                              </w14:srgbClr>
                            </w14:gs>
                            <w14:gs w14:pos="50000">
                              <w14:srgbClr w14:val="3A7AD8">
                                <w14:shade w14:val="67500"/>
                                <w14:satMod w14:val="115000"/>
                              </w14:srgbClr>
                            </w14:gs>
                            <w14:gs w14:pos="100000">
                              <w14:srgbClr w14:val="3A7AD8">
                                <w14:shade w14:val="100000"/>
                                <w14:satMod w14:val="115000"/>
                              </w14:srgbClr>
                            </w14:gs>
                          </w14:gsLst>
                          <w14:path w14:path="circle">
                            <w14:fillToRect w14:l="0" w14:t="100000" w14:r="100000" w14:b="0"/>
                          </w14:path>
                        </w14:gradFill>
                      </w14:textFill>
                    </w:rPr>
                    <w:t>&amp;</w:t>
                  </w:r>
                  <w:r w:rsidRPr="0023277F">
                    <w:rPr>
                      <w:rFonts w:ascii="Arial Narrow" w:hAnsi="Arial Narrow"/>
                      <w:b/>
                      <w:color w:val="FF0000"/>
                      <w:sz w:val="40"/>
                      <w:szCs w:val="40"/>
                    </w:rPr>
                    <w:t>E</w:t>
                  </w:r>
                </w:p>
              </w:tc>
            </w:tr>
          </w:tbl>
          <w:p w:rsidR="006978B7" w:rsidRPr="00064BC5" w:rsidRDefault="006978B7" w:rsidP="0023277F">
            <w:pPr>
              <w:jc w:val="center"/>
              <w:rPr>
                <w:rFonts w:ascii="Arial Narrow" w:hAnsi="Arial Narrow"/>
                <w:b/>
                <w:color w:val="3A7AD8"/>
                <w:sz w:val="28"/>
                <w:szCs w:val="28"/>
                <w14:textFill>
                  <w14:gradFill>
                    <w14:gsLst>
                      <w14:gs w14:pos="0">
                        <w14:srgbClr w14:val="3A7AD8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A7AD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A7AD8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</w:pPr>
          </w:p>
        </w:tc>
      </w:tr>
      <w:tr w:rsidR="002441B4" w:rsidTr="000F1B0F">
        <w:tc>
          <w:tcPr>
            <w:tcW w:w="62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441B4" w:rsidRPr="00846A63" w:rsidRDefault="002441B4" w:rsidP="000F1B0F">
            <w:pPr>
              <w:jc w:val="center"/>
              <w:rPr>
                <w:b/>
                <w:sz w:val="24"/>
                <w:szCs w:val="24"/>
              </w:rPr>
            </w:pPr>
            <w:r w:rsidRPr="00846A63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4"/>
                <w:szCs w:val="24"/>
              </w:rPr>
              <w:t>Elements of Capacity Building / Organizational Development Performance in M&amp;E by Organization / Unit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441B4" w:rsidRPr="008A7483" w:rsidRDefault="002441B4" w:rsidP="00BF2B9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7483">
              <w:rPr>
                <w:rFonts w:ascii="Arial Narrow" w:hAnsi="Arial Narrow"/>
                <w:b/>
                <w:sz w:val="24"/>
                <w:szCs w:val="24"/>
              </w:rPr>
              <w:t>Condition Met?</w:t>
            </w:r>
          </w:p>
          <w:p w:rsidR="002441B4" w:rsidRPr="008A7483" w:rsidRDefault="002441B4" w:rsidP="0006607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7483">
              <w:rPr>
                <w:rFonts w:ascii="Arial Narrow" w:hAnsi="Arial Narrow"/>
                <w:b/>
                <w:sz w:val="24"/>
                <w:szCs w:val="24"/>
              </w:rPr>
              <w:t>If “Yes”, Check</w:t>
            </w:r>
            <w:r w:rsidRPr="008A7483">
              <w:rPr>
                <w:rFonts w:ascii="Arial Narrow" w:hAnsi="Arial Narrow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84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2441B4" w:rsidRPr="006978B7" w:rsidRDefault="002441B4" w:rsidP="00BF2B9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978B7">
              <w:rPr>
                <w:rFonts w:ascii="Arial Narrow" w:hAnsi="Arial Narrow"/>
                <w:b/>
                <w:sz w:val="24"/>
                <w:szCs w:val="24"/>
              </w:rPr>
              <w:t>Evidence Available?</w:t>
            </w:r>
          </w:p>
          <w:p w:rsidR="002441B4" w:rsidRPr="006978B7" w:rsidRDefault="002441B4" w:rsidP="00BF2B9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441B4" w:rsidRPr="008A7483" w:rsidRDefault="002441B4" w:rsidP="00BF2B9E">
            <w:pPr>
              <w:jc w:val="center"/>
              <w:rPr>
                <w:rFonts w:ascii="Arial Narrow" w:hAnsi="Arial Narrow"/>
                <w:b/>
                <w:color w:val="244061" w:themeColor="accent1" w:themeShade="80"/>
                <w:sz w:val="24"/>
                <w:szCs w:val="24"/>
              </w:rPr>
            </w:pPr>
            <w:r w:rsidRPr="006978B7">
              <w:rPr>
                <w:rFonts w:ascii="Arial Narrow" w:hAnsi="Arial Narrow"/>
                <w:b/>
                <w:sz w:val="24"/>
                <w:szCs w:val="24"/>
              </w:rPr>
              <w:t>Specify</w:t>
            </w:r>
          </w:p>
        </w:tc>
      </w:tr>
      <w:tr w:rsidR="002441B4" w:rsidTr="000F1B0F">
        <w:trPr>
          <w:trHeight w:hRule="exact" w:val="102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2441B4" w:rsidRPr="00846A63" w:rsidRDefault="002441B4" w:rsidP="006978B7">
            <w:pPr>
              <w:tabs>
                <w:tab w:val="left" w:pos="699"/>
              </w:tabs>
              <w:ind w:left="702" w:hanging="702"/>
              <w:contextualSpacing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48"/>
                <w:szCs w:val="48"/>
              </w:rPr>
            </w:pPr>
            <w:r w:rsidRPr="00846A63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48"/>
                <w:szCs w:val="48"/>
              </w:rPr>
              <w:t>B</w:t>
            </w:r>
          </w:p>
        </w:tc>
        <w:tc>
          <w:tcPr>
            <w:tcW w:w="549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441B4" w:rsidRPr="004D63F4" w:rsidRDefault="002441B4" w:rsidP="00846A63">
            <w:pPr>
              <w:ind w:left="-18"/>
              <w:contextualSpacing/>
              <w:jc w:val="both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6"/>
                <w:szCs w:val="26"/>
              </w:rPr>
            </w:pPr>
            <w:r w:rsidRPr="004D63F4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6"/>
                <w:szCs w:val="26"/>
              </w:rPr>
              <w:t xml:space="preserve">Budgets, </w:t>
            </w:r>
            <w:r w:rsidRPr="004D63F4">
              <w:rPr>
                <w:rFonts w:ascii="Arial Narrow" w:hAnsi="Arial Narrow"/>
                <w:b/>
                <w:sz w:val="26"/>
                <w:szCs w:val="26"/>
              </w:rPr>
              <w:t>Financial Processes and Systems in Support of M&amp;E Activities</w:t>
            </w:r>
          </w:p>
        </w:tc>
        <w:tc>
          <w:tcPr>
            <w:tcW w:w="117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441B4" w:rsidRPr="00A34DE7" w:rsidRDefault="002441B4" w:rsidP="00A34DE7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2441B4" w:rsidRPr="00A34DE7" w:rsidRDefault="002441B4" w:rsidP="00E46D29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6978B7" w:rsidTr="00453254">
        <w:trPr>
          <w:trHeight w:hRule="exact" w:val="576"/>
        </w:trPr>
        <w:tc>
          <w:tcPr>
            <w:tcW w:w="6210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978B7" w:rsidRDefault="006978B7" w:rsidP="00B25252">
            <w:pPr>
              <w:pStyle w:val="ListParagraph"/>
              <w:numPr>
                <w:ilvl w:val="0"/>
                <w:numId w:val="1"/>
              </w:numPr>
              <w:ind w:left="259" w:right="101" w:hanging="270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 w:rsidRPr="00A951E9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Unit has </w:t>
            </w:r>
            <w:r w:rsidRPr="00B25252">
              <w:rPr>
                <w:rFonts w:ascii="Arial Narrow" w:eastAsiaTheme="minorEastAsia" w:hAnsi="Arial Narrow"/>
                <w:b/>
                <w:i/>
                <w:color w:val="000000" w:themeColor="dark1"/>
                <w:kern w:val="24"/>
                <w:sz w:val="22"/>
                <w:szCs w:val="22"/>
              </w:rPr>
              <w:t xml:space="preserve">Annual </w:t>
            </w:r>
            <w:r w:rsidRPr="00E60977">
              <w:rPr>
                <w:rFonts w:ascii="Arial Narrow" w:eastAsiaTheme="minorEastAsia" w:hAnsi="Arial Narrow"/>
                <w:b/>
                <w:i/>
                <w:color w:val="000000" w:themeColor="dark1"/>
                <w:kern w:val="24"/>
                <w:sz w:val="22"/>
                <w:szCs w:val="22"/>
              </w:rPr>
              <w:t>Budget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 with allocations mapped directly to</w:t>
            </w:r>
            <w:r w:rsidRPr="00A951E9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 all activities 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planned to support M&amp;E activities </w:t>
            </w:r>
            <w:r w:rsidRPr="00A951E9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for th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at</w:t>
            </w:r>
            <w:r w:rsidRPr="00A951E9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 fiscal year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24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978B7" w:rsidRPr="00A34DE7" w:rsidRDefault="006978B7" w:rsidP="00A34DE7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12" w:space="0" w:color="auto"/>
              <w:left w:val="single" w:sz="6" w:space="0" w:color="auto"/>
              <w:bottom w:val="single" w:sz="24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978B7" w:rsidRPr="00EB560C" w:rsidRDefault="006978B7" w:rsidP="00A34DE7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6978B7" w:rsidTr="00716E77">
        <w:trPr>
          <w:trHeight w:hRule="exact" w:val="375"/>
        </w:trPr>
        <w:tc>
          <w:tcPr>
            <w:tcW w:w="6210" w:type="dxa"/>
            <w:gridSpan w:val="2"/>
            <w:tcBorders>
              <w:top w:val="single" w:sz="24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:rsidR="006978B7" w:rsidRPr="00D30413" w:rsidRDefault="006978B7" w:rsidP="00D26A3C">
            <w:pPr>
              <w:pStyle w:val="ListParagraph"/>
              <w:ind w:left="-108" w:right="-10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</w:pPr>
            <w:r w:rsidRPr="00D30413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 xml:space="preserve">For the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>C</w:t>
            </w:r>
            <w:r w:rsidRPr="00D30413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 xml:space="preserve">urrent </w:t>
            </w:r>
            <w:r w:rsidRPr="00B25252">
              <w:rPr>
                <w:rFonts w:ascii="Arial Narrow" w:eastAsiaTheme="minorEastAsia" w:hAnsi="Arial Narrow"/>
                <w:b/>
                <w:i/>
                <w:color w:val="000000" w:themeColor="dark1"/>
                <w:kern w:val="24"/>
                <w:sz w:val="22"/>
                <w:szCs w:val="22"/>
              </w:rPr>
              <w:t xml:space="preserve">Annual </w:t>
            </w:r>
            <w:r w:rsidRPr="00D30413">
              <w:rPr>
                <w:rFonts w:ascii="Arial Narrow" w:eastAsiaTheme="minorEastAsia" w:hAnsi="Arial Narrow"/>
                <w:b/>
                <w:i/>
                <w:color w:val="000000" w:themeColor="dark1"/>
                <w:kern w:val="24"/>
                <w:sz w:val="22"/>
                <w:szCs w:val="22"/>
              </w:rPr>
              <w:t>Budget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 xml:space="preserve"> that Supports M&amp;E Activities</w:t>
            </w:r>
            <w:r w:rsidRPr="00D30413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>:</w:t>
            </w:r>
          </w:p>
        </w:tc>
        <w:tc>
          <w:tcPr>
            <w:tcW w:w="1170" w:type="dxa"/>
            <w:tcBorders>
              <w:top w:val="single" w:sz="24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:rsidR="006978B7" w:rsidRPr="00A34DE7" w:rsidRDefault="006978B7" w:rsidP="00A34DE7">
            <w:pPr>
              <w:pStyle w:val="ListParagraph"/>
              <w:ind w:left="-108" w:right="-1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24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6978B7" w:rsidRPr="00EB560C" w:rsidRDefault="006978B7" w:rsidP="00A34DE7">
            <w:pPr>
              <w:pStyle w:val="ListParagraph"/>
              <w:ind w:left="-108" w:right="-18"/>
              <w:jc w:val="center"/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tr w:rsidR="006978B7" w:rsidTr="00AD3880">
        <w:tc>
          <w:tcPr>
            <w:tcW w:w="621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978B7" w:rsidRPr="00345523" w:rsidRDefault="006978B7" w:rsidP="00EB560C">
            <w:pPr>
              <w:ind w:left="252" w:right="101" w:hanging="270"/>
              <w:rPr>
                <w:rFonts w:ascii="Arial Narrow" w:eastAsiaTheme="minorEastAsia" w:hAnsi="Arial Narrow"/>
                <w:color w:val="000000" w:themeColor="dark1"/>
                <w:kern w:val="24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>2</w:t>
            </w:r>
            <w:r w:rsidRPr="00345523">
              <w:rPr>
                <w:rFonts w:ascii="Arial Narrow" w:eastAsiaTheme="minorEastAsia" w:hAnsi="Arial Narrow"/>
                <w:color w:val="000000" w:themeColor="dark1"/>
                <w:kern w:val="24"/>
              </w:rPr>
              <w:t>.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ab/>
            </w:r>
            <w:r w:rsidRPr="00A951E9">
              <w:rPr>
                <w:rFonts w:ascii="Arial Narrow" w:eastAsiaTheme="minorEastAsia" w:hAnsi="Arial Narrow"/>
                <w:color w:val="000000" w:themeColor="dark1"/>
                <w:kern w:val="24"/>
              </w:rPr>
              <w:t xml:space="preserve">Unit’s </w:t>
            </w:r>
            <w:r w:rsidRPr="00D76AEA">
              <w:rPr>
                <w:rFonts w:ascii="Arial Narrow" w:eastAsiaTheme="minorEastAsia" w:hAnsi="Arial Narrow"/>
                <w:i/>
                <w:color w:val="000000" w:themeColor="dark1"/>
                <w:kern w:val="24"/>
                <w:u w:val="single"/>
              </w:rPr>
              <w:t>leadership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 xml:space="preserve"> participated, with collaboration and approval documented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978B7" w:rsidRPr="00A34DE7" w:rsidRDefault="006978B7" w:rsidP="00A34DE7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978B7" w:rsidRPr="00EB560C" w:rsidRDefault="006978B7" w:rsidP="00A34DE7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6978B7" w:rsidTr="00AD3880">
        <w:tc>
          <w:tcPr>
            <w:tcW w:w="621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978B7" w:rsidRPr="00345523" w:rsidRDefault="006978B7" w:rsidP="00EB560C">
            <w:pPr>
              <w:ind w:left="252" w:right="101" w:hanging="270"/>
              <w:rPr>
                <w:rFonts w:ascii="Arial Narrow" w:eastAsiaTheme="minorEastAsia" w:hAnsi="Arial Narrow"/>
                <w:color w:val="000000" w:themeColor="dark1"/>
                <w:kern w:val="24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>3</w:t>
            </w:r>
            <w:r w:rsidRPr="00345523">
              <w:rPr>
                <w:rFonts w:ascii="Arial Narrow" w:eastAsiaTheme="minorEastAsia" w:hAnsi="Arial Narrow"/>
                <w:color w:val="000000" w:themeColor="dark1"/>
                <w:kern w:val="24"/>
              </w:rPr>
              <w:t>.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ab/>
              <w:t>Unit’s</w:t>
            </w:r>
            <w:r w:rsidRPr="00A951E9">
              <w:rPr>
                <w:rFonts w:ascii="Arial Narrow" w:eastAsiaTheme="minorEastAsia" w:hAnsi="Arial Narrow"/>
                <w:color w:val="000000" w:themeColor="dark1"/>
                <w:kern w:val="24"/>
              </w:rPr>
              <w:t xml:space="preserve"> </w:t>
            </w:r>
            <w:r w:rsidRPr="00D76AEA">
              <w:rPr>
                <w:rFonts w:ascii="Arial Narrow" w:eastAsiaTheme="minorEastAsia" w:hAnsi="Arial Narrow"/>
                <w:i/>
                <w:color w:val="000000" w:themeColor="dark1"/>
                <w:kern w:val="24"/>
                <w:u w:val="single"/>
              </w:rPr>
              <w:t>management</w:t>
            </w:r>
            <w:r w:rsidRPr="00A951E9">
              <w:rPr>
                <w:rFonts w:ascii="Arial Narrow" w:eastAsiaTheme="minorEastAsia" w:hAnsi="Arial Narrow"/>
                <w:color w:val="000000" w:themeColor="dark1"/>
                <w:kern w:val="24"/>
              </w:rPr>
              <w:t xml:space="preserve"> 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>participated, with collaboration and approval documented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978B7" w:rsidRPr="00A34DE7" w:rsidRDefault="006978B7" w:rsidP="00A34DE7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978B7" w:rsidRPr="00EB560C" w:rsidRDefault="006978B7" w:rsidP="00A34DE7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6978B7" w:rsidTr="00E46D29">
        <w:trPr>
          <w:trHeight w:hRule="exact" w:val="576"/>
        </w:trPr>
        <w:tc>
          <w:tcPr>
            <w:tcW w:w="621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24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978B7" w:rsidRPr="00345523" w:rsidRDefault="006978B7" w:rsidP="00017EA5">
            <w:pPr>
              <w:ind w:left="252" w:right="101" w:hanging="270"/>
              <w:rPr>
                <w:rFonts w:ascii="Arial Narrow" w:eastAsiaTheme="minorEastAsia" w:hAnsi="Arial Narrow"/>
                <w:color w:val="000000" w:themeColor="dark1"/>
                <w:kern w:val="24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>4</w:t>
            </w:r>
            <w:r w:rsidRPr="00345523">
              <w:rPr>
                <w:rFonts w:ascii="Arial Narrow" w:eastAsiaTheme="minorEastAsia" w:hAnsi="Arial Narrow"/>
                <w:color w:val="000000" w:themeColor="dark1"/>
                <w:kern w:val="24"/>
              </w:rPr>
              <w:t>.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ab/>
              <w:t>Unit’s</w:t>
            </w:r>
            <w:r w:rsidRPr="00A951E9">
              <w:rPr>
                <w:rFonts w:ascii="Arial Narrow" w:eastAsiaTheme="minorEastAsia" w:hAnsi="Arial Narrow"/>
                <w:color w:val="000000" w:themeColor="dark1"/>
                <w:kern w:val="24"/>
              </w:rPr>
              <w:t xml:space="preserve"> </w:t>
            </w:r>
            <w:r>
              <w:rPr>
                <w:rFonts w:ascii="Arial Narrow" w:eastAsiaTheme="minorEastAsia" w:hAnsi="Arial Narrow"/>
                <w:i/>
                <w:color w:val="000000" w:themeColor="dark1"/>
                <w:kern w:val="24"/>
                <w:u w:val="single"/>
              </w:rPr>
              <w:t>staff members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 xml:space="preserve"> — in sufficient number and diversity —participated and their collaboration is documented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6" w:space="0" w:color="auto"/>
              <w:bottom w:val="single" w:sz="24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978B7" w:rsidRPr="00A34DE7" w:rsidRDefault="006978B7" w:rsidP="00A34DE7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24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978B7" w:rsidRPr="00EB560C" w:rsidRDefault="006978B7" w:rsidP="00A34DE7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6978B7" w:rsidTr="00DC2AA7">
        <w:trPr>
          <w:trHeight w:hRule="exact" w:val="576"/>
        </w:trPr>
        <w:tc>
          <w:tcPr>
            <w:tcW w:w="6210" w:type="dxa"/>
            <w:gridSpan w:val="2"/>
            <w:tcBorders>
              <w:top w:val="single" w:sz="24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:rsidR="006978B7" w:rsidRDefault="006978B7" w:rsidP="006E4C27">
            <w:pPr>
              <w:pStyle w:val="ListParagraph"/>
              <w:ind w:left="-108" w:right="-10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</w:pPr>
            <w:r w:rsidRPr="00D30413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 xml:space="preserve">Unit has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>W</w:t>
            </w:r>
            <w:r w:rsidRPr="00D30413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 xml:space="preserve">ritten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>P</w:t>
            </w:r>
            <w:r w:rsidRPr="00D30413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>olicies/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>P</w:t>
            </w:r>
            <w:r w:rsidRPr="00D30413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 xml:space="preserve">rocedures and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>D</w:t>
            </w:r>
            <w:r w:rsidRPr="00D30413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 xml:space="preserve">ocumented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>E</w:t>
            </w:r>
            <w:r w:rsidRPr="00D30413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>vidence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 w:rsidRPr="00D30413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>for</w:t>
            </w:r>
          </w:p>
          <w:p w:rsidR="006978B7" w:rsidRPr="00345523" w:rsidRDefault="006978B7" w:rsidP="006E4C27">
            <w:pPr>
              <w:pStyle w:val="ListParagraph"/>
              <w:ind w:left="-108" w:right="-108"/>
              <w:jc w:val="center"/>
              <w:rPr>
                <w:rFonts w:ascii="Arial Narrow" w:eastAsiaTheme="minorEastAsia" w:hAnsi="Arial Narrow"/>
                <w:color w:val="000000" w:themeColor="dark1"/>
                <w:kern w:val="24"/>
              </w:rPr>
            </w:pP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>M&amp;E Activities as it Relates to:</w:t>
            </w:r>
          </w:p>
        </w:tc>
        <w:tc>
          <w:tcPr>
            <w:tcW w:w="1170" w:type="dxa"/>
            <w:tcBorders>
              <w:top w:val="single" w:sz="24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:rsidR="006978B7" w:rsidRPr="00A34DE7" w:rsidRDefault="006978B7" w:rsidP="00A34DE7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24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6978B7" w:rsidRPr="00EB560C" w:rsidRDefault="006978B7" w:rsidP="00A34DE7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6978B7" w:rsidTr="00E46D29">
        <w:trPr>
          <w:trHeight w:hRule="exact" w:val="346"/>
        </w:trPr>
        <w:tc>
          <w:tcPr>
            <w:tcW w:w="621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978B7" w:rsidRPr="00345523" w:rsidRDefault="006978B7" w:rsidP="00017EA5">
            <w:pPr>
              <w:ind w:left="252" w:right="101" w:hanging="270"/>
              <w:rPr>
                <w:rFonts w:ascii="Arial Narrow" w:eastAsiaTheme="minorEastAsia" w:hAnsi="Arial Narrow"/>
                <w:color w:val="000000" w:themeColor="dark1"/>
                <w:kern w:val="24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>5</w:t>
            </w:r>
            <w:r w:rsidRPr="00345523">
              <w:rPr>
                <w:rFonts w:ascii="Arial Narrow" w:eastAsiaTheme="minorEastAsia" w:hAnsi="Arial Narrow"/>
                <w:color w:val="000000" w:themeColor="dark1"/>
                <w:kern w:val="24"/>
              </w:rPr>
              <w:t>.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ab/>
            </w:r>
            <w:r w:rsidRPr="00A951E9">
              <w:rPr>
                <w:rFonts w:ascii="Arial Narrow" w:eastAsiaTheme="minorEastAsia" w:hAnsi="Arial Narrow"/>
                <w:color w:val="000000" w:themeColor="dark1"/>
                <w:kern w:val="24"/>
              </w:rPr>
              <w:t>Unit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 xml:space="preserve">’s management of budgets and </w:t>
            </w:r>
            <w:r w:rsidRPr="00A951E9">
              <w:rPr>
                <w:rFonts w:ascii="Arial Narrow" w:eastAsiaTheme="minorEastAsia" w:hAnsi="Arial Narrow"/>
                <w:color w:val="000000" w:themeColor="dark1"/>
                <w:kern w:val="24"/>
              </w:rPr>
              <w:t>expenditures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978B7" w:rsidRPr="00A34DE7" w:rsidRDefault="006978B7" w:rsidP="00A34DE7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978B7" w:rsidRPr="00EB560C" w:rsidRDefault="006978B7" w:rsidP="00A34DE7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6978B7" w:rsidTr="00E46D29">
        <w:trPr>
          <w:trHeight w:hRule="exact" w:val="346"/>
        </w:trPr>
        <w:tc>
          <w:tcPr>
            <w:tcW w:w="621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978B7" w:rsidRPr="00EB560C" w:rsidRDefault="006978B7" w:rsidP="00EB560C">
            <w:pPr>
              <w:pStyle w:val="ListParagraph"/>
              <w:ind w:left="252" w:right="-108" w:hanging="270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6</w:t>
            </w:r>
            <w:r w:rsidRPr="00EB560C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.</w:t>
            </w:r>
            <w:r w:rsidRPr="00EB560C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ab/>
              <w:t>Unit’s management of cash flow and spending rates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978B7" w:rsidRPr="00A34DE7" w:rsidRDefault="006978B7" w:rsidP="00A34DE7">
            <w:pPr>
              <w:pStyle w:val="ListParagraph"/>
              <w:ind w:left="-108" w:right="-1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978B7" w:rsidRPr="00EB560C" w:rsidRDefault="006978B7" w:rsidP="00A34DE7">
            <w:pPr>
              <w:pStyle w:val="ListParagraph"/>
              <w:ind w:left="-108" w:right="-18"/>
              <w:jc w:val="center"/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tr w:rsidR="006978B7" w:rsidTr="00E46D29">
        <w:trPr>
          <w:trHeight w:hRule="exact" w:val="346"/>
        </w:trPr>
        <w:tc>
          <w:tcPr>
            <w:tcW w:w="621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978B7" w:rsidRPr="00345523" w:rsidRDefault="006978B7" w:rsidP="002F0545">
            <w:pPr>
              <w:ind w:left="252" w:right="101" w:hanging="270"/>
              <w:rPr>
                <w:rFonts w:ascii="Arial Narrow" w:eastAsiaTheme="minorEastAsia" w:hAnsi="Arial Narrow"/>
                <w:color w:val="000000" w:themeColor="dark1"/>
                <w:kern w:val="24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>7</w:t>
            </w:r>
            <w:r w:rsidRPr="00345523">
              <w:rPr>
                <w:rFonts w:ascii="Arial Narrow" w:eastAsiaTheme="minorEastAsia" w:hAnsi="Arial Narrow"/>
                <w:color w:val="000000" w:themeColor="dark1"/>
                <w:kern w:val="24"/>
              </w:rPr>
              <w:t>.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ab/>
              <w:t>Unit’s adherence to national standards of accounting practice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978B7" w:rsidRPr="00A34DE7" w:rsidRDefault="006978B7" w:rsidP="00A34DE7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978B7" w:rsidRPr="00EB560C" w:rsidRDefault="006978B7" w:rsidP="00A34DE7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6978B7" w:rsidTr="00892F8F">
        <w:tc>
          <w:tcPr>
            <w:tcW w:w="621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978B7" w:rsidRPr="00345523" w:rsidRDefault="006978B7" w:rsidP="00892F8F">
            <w:pPr>
              <w:ind w:left="252" w:right="101" w:hanging="270"/>
              <w:rPr>
                <w:rFonts w:ascii="Arial Narrow" w:eastAsiaTheme="minorEastAsia" w:hAnsi="Arial Narrow"/>
                <w:color w:val="000000" w:themeColor="dark1"/>
                <w:kern w:val="24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>8</w:t>
            </w:r>
            <w:r w:rsidRPr="00345523">
              <w:rPr>
                <w:rFonts w:ascii="Arial Narrow" w:eastAsiaTheme="minorEastAsia" w:hAnsi="Arial Narrow"/>
                <w:color w:val="000000" w:themeColor="dark1"/>
                <w:kern w:val="24"/>
              </w:rPr>
              <w:t>.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ab/>
            </w:r>
            <w:r w:rsidRPr="00A951E9">
              <w:rPr>
                <w:rFonts w:ascii="Arial Narrow" w:eastAsiaTheme="minorEastAsia" w:hAnsi="Arial Narrow"/>
                <w:color w:val="000000" w:themeColor="dark1"/>
                <w:kern w:val="24"/>
              </w:rPr>
              <w:t>Unit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>’s annual contracting</w:t>
            </w:r>
            <w:r w:rsidRPr="00A951E9">
              <w:rPr>
                <w:rFonts w:ascii="Arial Narrow" w:eastAsiaTheme="minorEastAsia" w:hAnsi="Arial Narrow"/>
                <w:color w:val="000000" w:themeColor="dark1"/>
                <w:kern w:val="24"/>
              </w:rPr>
              <w:t xml:space="preserve"> 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 xml:space="preserve">of </w:t>
            </w:r>
            <w:r w:rsidRPr="00A951E9">
              <w:rPr>
                <w:rFonts w:ascii="Arial Narrow" w:eastAsiaTheme="minorEastAsia" w:hAnsi="Arial Narrow"/>
                <w:color w:val="000000" w:themeColor="dark1"/>
                <w:kern w:val="24"/>
              </w:rPr>
              <w:t>independent</w:t>
            </w:r>
            <w:r w:rsidR="00892F8F">
              <w:rPr>
                <w:rFonts w:ascii="Arial Narrow" w:eastAsiaTheme="minorEastAsia" w:hAnsi="Arial Narrow"/>
                <w:color w:val="000000" w:themeColor="dark1"/>
                <w:kern w:val="24"/>
              </w:rPr>
              <w:t xml:space="preserve">, external parties for </w:t>
            </w:r>
            <w:r w:rsidRPr="00A951E9">
              <w:rPr>
                <w:rFonts w:ascii="Arial Narrow" w:eastAsiaTheme="minorEastAsia" w:hAnsi="Arial Narrow"/>
                <w:color w:val="000000" w:themeColor="dark1"/>
                <w:kern w:val="24"/>
              </w:rPr>
              <w:t xml:space="preserve">financial 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>audits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978B7" w:rsidRPr="00A34DE7" w:rsidRDefault="006978B7" w:rsidP="00A34DE7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978B7" w:rsidRPr="00EB560C" w:rsidRDefault="006978B7" w:rsidP="00A34DE7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6978B7" w:rsidTr="00E46D29">
        <w:trPr>
          <w:trHeight w:hRule="exact" w:val="605"/>
        </w:trPr>
        <w:tc>
          <w:tcPr>
            <w:tcW w:w="621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978B7" w:rsidRPr="00345523" w:rsidRDefault="006978B7" w:rsidP="009768B3">
            <w:pPr>
              <w:ind w:left="252" w:right="101" w:hanging="270"/>
              <w:rPr>
                <w:rFonts w:ascii="Arial Narrow" w:eastAsiaTheme="minorEastAsia" w:hAnsi="Arial Narrow"/>
                <w:color w:val="000000" w:themeColor="dark1"/>
                <w:kern w:val="24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>9.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ab/>
            </w:r>
            <w:r w:rsidRPr="00A951E9">
              <w:rPr>
                <w:rFonts w:ascii="Arial Narrow" w:eastAsiaTheme="minorEastAsia" w:hAnsi="Arial Narrow"/>
                <w:color w:val="000000" w:themeColor="dark1"/>
                <w:kern w:val="24"/>
              </w:rPr>
              <w:t>Unit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 xml:space="preserve">’s responsiveness to findings of sub-standard practices that had been noted in </w:t>
            </w:r>
            <w:r w:rsidRPr="00A951E9">
              <w:rPr>
                <w:rFonts w:ascii="Arial Narrow" w:eastAsiaTheme="minorEastAsia" w:hAnsi="Arial Narrow"/>
                <w:color w:val="000000" w:themeColor="dark1"/>
                <w:kern w:val="24"/>
              </w:rPr>
              <w:t xml:space="preserve">financial 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>audits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978B7" w:rsidRPr="00A34DE7" w:rsidRDefault="006978B7" w:rsidP="00A34DE7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978B7" w:rsidRPr="00EB560C" w:rsidRDefault="006978B7" w:rsidP="00A34DE7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6978B7" w:rsidTr="00E46D29">
        <w:trPr>
          <w:trHeight w:hRule="exact" w:val="590"/>
        </w:trPr>
        <w:tc>
          <w:tcPr>
            <w:tcW w:w="621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978B7" w:rsidRPr="00345523" w:rsidRDefault="006978B7" w:rsidP="00C03CF8">
            <w:pPr>
              <w:ind w:left="252" w:right="101" w:hanging="360"/>
              <w:rPr>
                <w:rFonts w:ascii="Arial Narrow" w:eastAsiaTheme="minorEastAsia" w:hAnsi="Arial Narrow"/>
                <w:color w:val="000000" w:themeColor="dark1"/>
                <w:kern w:val="24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>10</w:t>
            </w:r>
            <w:r w:rsidRPr="00345523">
              <w:rPr>
                <w:rFonts w:ascii="Arial Narrow" w:eastAsiaTheme="minorEastAsia" w:hAnsi="Arial Narrow"/>
                <w:color w:val="000000" w:themeColor="dark1"/>
                <w:kern w:val="24"/>
              </w:rPr>
              <w:t>.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ab/>
            </w:r>
            <w:r w:rsidRPr="00A951E9">
              <w:rPr>
                <w:rFonts w:ascii="Arial Narrow" w:hAnsi="Arial Narrow"/>
              </w:rPr>
              <w:t>Unit</w:t>
            </w:r>
            <w:r>
              <w:rPr>
                <w:rFonts w:ascii="Arial Narrow" w:hAnsi="Arial Narrow"/>
              </w:rPr>
              <w:t>’s efforts in</w:t>
            </w:r>
            <w:r w:rsidRPr="00A951E9">
              <w:rPr>
                <w:rFonts w:ascii="Arial Narrow" w:hAnsi="Arial Narrow"/>
              </w:rPr>
              <w:t xml:space="preserve"> remain</w:t>
            </w:r>
            <w:r>
              <w:rPr>
                <w:rFonts w:ascii="Arial Narrow" w:hAnsi="Arial Narrow"/>
              </w:rPr>
              <w:t>ing</w:t>
            </w:r>
            <w:r w:rsidRPr="00A951E9">
              <w:rPr>
                <w:rFonts w:ascii="Arial Narrow" w:hAnsi="Arial Narrow"/>
              </w:rPr>
              <w:t xml:space="preserve"> informed of all local, national, and donor-related regulations and requirements related to fiscal matters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978B7" w:rsidRPr="00A34DE7" w:rsidRDefault="006978B7" w:rsidP="00A34DE7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978B7" w:rsidRPr="00EB560C" w:rsidRDefault="006978B7" w:rsidP="00A34DE7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6978B7" w:rsidTr="00E46D29">
        <w:trPr>
          <w:trHeight w:hRule="exact" w:val="590"/>
        </w:trPr>
        <w:tc>
          <w:tcPr>
            <w:tcW w:w="621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978B7" w:rsidRDefault="006978B7" w:rsidP="00C03CF8">
            <w:pPr>
              <w:ind w:left="252" w:right="101" w:hanging="360"/>
              <w:rPr>
                <w:rFonts w:ascii="Arial Narrow" w:eastAsiaTheme="minorEastAsia" w:hAnsi="Arial Narrow"/>
                <w:color w:val="000000" w:themeColor="dark1"/>
                <w:kern w:val="24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>11</w:t>
            </w:r>
            <w:r w:rsidRPr="00345523">
              <w:rPr>
                <w:rFonts w:ascii="Arial Narrow" w:eastAsiaTheme="minorEastAsia" w:hAnsi="Arial Narrow"/>
                <w:color w:val="000000" w:themeColor="dark1"/>
                <w:kern w:val="24"/>
              </w:rPr>
              <w:t>.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ab/>
            </w:r>
            <w:r w:rsidRPr="00A951E9">
              <w:rPr>
                <w:rFonts w:ascii="Arial Narrow" w:eastAsiaTheme="minorEastAsia" w:hAnsi="Arial Narrow"/>
                <w:color w:val="000000" w:themeColor="dark1"/>
                <w:kern w:val="24"/>
              </w:rPr>
              <w:t>Unit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>’s</w:t>
            </w:r>
            <w:r w:rsidRPr="00A951E9">
              <w:rPr>
                <w:rFonts w:ascii="Arial Narrow" w:eastAsiaTheme="minorEastAsia" w:hAnsi="Arial Narrow"/>
                <w:color w:val="000000" w:themeColor="dark1"/>
                <w:kern w:val="24"/>
              </w:rPr>
              <w:t xml:space="preserve"> 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 xml:space="preserve">budget </w:t>
            </w:r>
            <w:r w:rsidRPr="00A951E9">
              <w:rPr>
                <w:rFonts w:ascii="Arial Narrow" w:eastAsiaTheme="minorEastAsia" w:hAnsi="Arial Narrow"/>
                <w:color w:val="000000" w:themeColor="dark1"/>
                <w:kern w:val="24"/>
              </w:rPr>
              <w:t>allocati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>o</w:t>
            </w:r>
            <w:r w:rsidRPr="00A951E9">
              <w:rPr>
                <w:rFonts w:ascii="Arial Narrow" w:eastAsiaTheme="minorEastAsia" w:hAnsi="Arial Narrow"/>
                <w:color w:val="000000" w:themeColor="dark1"/>
                <w:kern w:val="24"/>
              </w:rPr>
              <w:t>n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>s</w:t>
            </w:r>
            <w:r w:rsidRPr="00A951E9">
              <w:rPr>
                <w:rFonts w:ascii="Arial Narrow" w:eastAsiaTheme="minorEastAsia" w:hAnsi="Arial Narrow"/>
                <w:color w:val="000000" w:themeColor="dark1"/>
                <w:kern w:val="24"/>
              </w:rPr>
              <w:t xml:space="preserve"> to 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 xml:space="preserve">support </w:t>
            </w:r>
            <w:r w:rsidRPr="00A951E9">
              <w:rPr>
                <w:rFonts w:ascii="Arial Narrow" w:eastAsiaTheme="minorEastAsia" w:hAnsi="Arial Narrow"/>
                <w:color w:val="000000" w:themeColor="dark1"/>
                <w:kern w:val="24"/>
              </w:rPr>
              <w:t>completion of planned work activities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 xml:space="preserve">, as per </w:t>
            </w:r>
            <w:r w:rsidRPr="003E73BB">
              <w:rPr>
                <w:rFonts w:ascii="Arial Narrow" w:eastAsiaTheme="minorEastAsia" w:hAnsi="Arial Narrow"/>
                <w:b/>
                <w:i/>
                <w:color w:val="000000" w:themeColor="dark1"/>
                <w:kern w:val="24"/>
              </w:rPr>
              <w:t>Implementation Plans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978B7" w:rsidRPr="00A34DE7" w:rsidRDefault="006978B7" w:rsidP="00A34DE7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978B7" w:rsidRPr="00EB560C" w:rsidRDefault="006978B7" w:rsidP="00A34DE7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6978B7" w:rsidTr="00E46D29">
        <w:trPr>
          <w:trHeight w:hRule="exact" w:val="590"/>
        </w:trPr>
        <w:tc>
          <w:tcPr>
            <w:tcW w:w="621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978B7" w:rsidRPr="00345523" w:rsidRDefault="006978B7" w:rsidP="00C03CF8">
            <w:pPr>
              <w:ind w:left="252" w:right="101" w:hanging="360"/>
              <w:rPr>
                <w:rFonts w:ascii="Arial Narrow" w:eastAsiaTheme="minorEastAsia" w:hAnsi="Arial Narrow"/>
                <w:color w:val="000000" w:themeColor="dark1"/>
                <w:kern w:val="24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>12</w:t>
            </w:r>
            <w:r w:rsidRPr="00345523">
              <w:rPr>
                <w:rFonts w:ascii="Arial Narrow" w:eastAsiaTheme="minorEastAsia" w:hAnsi="Arial Narrow"/>
                <w:color w:val="000000" w:themeColor="dark1"/>
                <w:kern w:val="24"/>
              </w:rPr>
              <w:t>.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ab/>
            </w:r>
            <w:r w:rsidRPr="00A951E9">
              <w:rPr>
                <w:rFonts w:ascii="Arial Narrow" w:eastAsiaTheme="minorEastAsia" w:hAnsi="Arial Narrow"/>
                <w:color w:val="000000" w:themeColor="dark1"/>
                <w:kern w:val="24"/>
              </w:rPr>
              <w:t>Unit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>’s</w:t>
            </w:r>
            <w:r w:rsidRPr="00A951E9">
              <w:rPr>
                <w:rFonts w:ascii="Arial Narrow" w:eastAsiaTheme="minorEastAsia" w:hAnsi="Arial Narrow"/>
                <w:color w:val="000000" w:themeColor="dark1"/>
                <w:kern w:val="24"/>
              </w:rPr>
              <w:t xml:space="preserve"> 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 xml:space="preserve">budget </w:t>
            </w:r>
            <w:r w:rsidRPr="00A951E9">
              <w:rPr>
                <w:rFonts w:ascii="Arial Narrow" w:eastAsiaTheme="minorEastAsia" w:hAnsi="Arial Narrow"/>
                <w:color w:val="000000" w:themeColor="dark1"/>
                <w:kern w:val="24"/>
              </w:rPr>
              <w:t>allocati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>o</w:t>
            </w:r>
            <w:r w:rsidRPr="00A951E9">
              <w:rPr>
                <w:rFonts w:ascii="Arial Narrow" w:eastAsiaTheme="minorEastAsia" w:hAnsi="Arial Narrow"/>
                <w:color w:val="000000" w:themeColor="dark1"/>
                <w:kern w:val="24"/>
              </w:rPr>
              <w:t>n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>s</w:t>
            </w:r>
            <w:r w:rsidRPr="00A951E9">
              <w:rPr>
                <w:rFonts w:ascii="Arial Narrow" w:eastAsiaTheme="minorEastAsia" w:hAnsi="Arial Narrow"/>
                <w:color w:val="000000" w:themeColor="dark1"/>
                <w:kern w:val="24"/>
              </w:rPr>
              <w:t xml:space="preserve"> to 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 xml:space="preserve">support reporting of work-related data and </w:t>
            </w:r>
            <w:r w:rsidRPr="00A951E9">
              <w:rPr>
                <w:rFonts w:ascii="Arial Narrow" w:eastAsiaTheme="minorEastAsia" w:hAnsi="Arial Narrow"/>
                <w:color w:val="000000" w:themeColor="dark1"/>
                <w:kern w:val="24"/>
              </w:rPr>
              <w:t>results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 xml:space="preserve">, as per </w:t>
            </w:r>
            <w:r w:rsidRPr="003E73BB">
              <w:rPr>
                <w:rFonts w:ascii="Arial Narrow" w:eastAsiaTheme="minorEastAsia" w:hAnsi="Arial Narrow"/>
                <w:b/>
                <w:i/>
                <w:color w:val="000000" w:themeColor="dark1"/>
                <w:kern w:val="24"/>
              </w:rPr>
              <w:t>Implementation Plans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978B7" w:rsidRPr="00A34DE7" w:rsidRDefault="006978B7" w:rsidP="00A34DE7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978B7" w:rsidRPr="00EB560C" w:rsidRDefault="006978B7" w:rsidP="00A34DE7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FB43A2" w:rsidTr="00AD3880">
        <w:trPr>
          <w:trHeight w:hRule="exact" w:val="399"/>
        </w:trPr>
        <w:tc>
          <w:tcPr>
            <w:tcW w:w="62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B43A2" w:rsidRPr="008A4592" w:rsidRDefault="00FB43A2" w:rsidP="009A7B87">
            <w:pPr>
              <w:ind w:left="334" w:right="101" w:hanging="334"/>
              <w:jc w:val="right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4"/>
                <w:szCs w:val="24"/>
              </w:rPr>
            </w:pPr>
            <w:r w:rsidRPr="008A4592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4"/>
                <w:szCs w:val="24"/>
              </w:rPr>
              <w:t xml:space="preserve">Total Number of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4"/>
                <w:szCs w:val="24"/>
              </w:rPr>
              <w:t>Check</w:t>
            </w:r>
            <w:r w:rsidRPr="008A4592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4"/>
                <w:szCs w:val="24"/>
              </w:rPr>
              <w:t xml:space="preserve"> M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4"/>
                <w:szCs w:val="24"/>
              </w:rPr>
              <w:t>arks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 w:rsidRPr="00CE11FE">
              <w:rPr>
                <w:rFonts w:ascii="Arial Narrow" w:hAnsi="Arial Narrow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B43A2" w:rsidRPr="00A34DE7" w:rsidRDefault="00FB43A2" w:rsidP="00A34DE7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bottom w:val="single" w:sz="12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FB43A2" w:rsidRPr="009768B3" w:rsidRDefault="00FB43A2" w:rsidP="00601198">
            <w:pPr>
              <w:pStyle w:val="ListParagraph"/>
              <w:ind w:left="-115"/>
              <w:jc w:val="center"/>
              <w:rPr>
                <w:rFonts w:ascii="Arial Narrow" w:eastAsiaTheme="minorEastAsia" w:hAnsi="Arial Narrow"/>
                <w:color w:val="000000" w:themeColor="dark1"/>
                <w:kern w:val="24"/>
              </w:rPr>
            </w:pPr>
            <w:r w:rsidRPr="009768B3"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3</w:t>
            </w:r>
            <w:r w:rsidRPr="004F5F7C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or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Pr="009768B3"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fewer</w:t>
            </w:r>
          </w:p>
        </w:tc>
        <w:tc>
          <w:tcPr>
            <w:tcW w:w="1368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FB43A2" w:rsidRPr="004F5F7C" w:rsidRDefault="00FB43A2" w:rsidP="00601198">
            <w:pPr>
              <w:pStyle w:val="ListParagraph"/>
              <w:ind w:left="-115" w:right="27"/>
              <w:jc w:val="center"/>
              <w:rPr>
                <w:rFonts w:ascii="Arial Narrow" w:eastAsiaTheme="minorEastAsia" w:hAnsi="Arial Narrow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4</w:t>
            </w:r>
            <w:r w:rsidRPr="004F5F7C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or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5</w:t>
            </w:r>
          </w:p>
        </w:tc>
        <w:tc>
          <w:tcPr>
            <w:tcW w:w="1368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FB43A2" w:rsidRPr="00B636DD" w:rsidRDefault="00FB43A2" w:rsidP="00601198">
            <w:pPr>
              <w:pStyle w:val="ListParagraph"/>
              <w:ind w:left="-115" w:right="27"/>
              <w:jc w:val="center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6</w:t>
            </w:r>
            <w:r w:rsidRPr="006B0D64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or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7</w:t>
            </w:r>
          </w:p>
        </w:tc>
        <w:tc>
          <w:tcPr>
            <w:tcW w:w="1368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FB43A2" w:rsidRPr="00B636DD" w:rsidRDefault="00FB43A2" w:rsidP="00601198">
            <w:pPr>
              <w:pStyle w:val="ListParagraph"/>
              <w:ind w:left="-115" w:right="-4"/>
              <w:jc w:val="center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8</w:t>
            </w:r>
            <w:r w:rsidRPr="006B0D64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or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9</w:t>
            </w:r>
          </w:p>
        </w:tc>
        <w:tc>
          <w:tcPr>
            <w:tcW w:w="1368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B43A2" w:rsidRPr="00B636DD" w:rsidRDefault="00FB43A2" w:rsidP="00601198">
            <w:pPr>
              <w:pStyle w:val="ListParagraph"/>
              <w:ind w:left="-115"/>
              <w:jc w:val="center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10</w:t>
            </w:r>
            <w:r w:rsidRPr="006B0D64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or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more</w:t>
            </w:r>
          </w:p>
        </w:tc>
      </w:tr>
      <w:tr w:rsidR="00601198" w:rsidTr="00FA7097">
        <w:trPr>
          <w:trHeight w:hRule="exact" w:val="813"/>
        </w:trPr>
        <w:tc>
          <w:tcPr>
            <w:tcW w:w="62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01198" w:rsidRPr="009768B3" w:rsidRDefault="00601198" w:rsidP="00601198">
            <w:pPr>
              <w:ind w:right="101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7E9A721" wp14:editId="09BD9DA5">
                  <wp:extent cx="2158442" cy="845389"/>
                  <wp:effectExtent l="0" t="0" r="0" b="0"/>
                  <wp:docPr id="2" name="Picture 2" descr="C:\Users\hazerjia\Documents\WORD DOCS\AAA REFERENCE DOCS\AAA MEASURE EVALUATION\AAA GUIDANCE DOCUMENTS\ADMINISTRATIVE\USAIDandMEASURE_Evalu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zerjia\Documents\WORD DOCS\AAA REFERENCE DOCS\AAA MEASURE EVALUATION\AAA GUIDANCE DOCUMENTS\ADMINISTRATIVE\USAIDandMEASURE_Evalu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8" cy="855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1198" w:rsidRPr="00A34DE7" w:rsidRDefault="00601198" w:rsidP="00A34DE7">
            <w:pPr>
              <w:pStyle w:val="ListParagraph"/>
              <w:spacing w:line="360" w:lineRule="auto"/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1198" w:rsidRPr="00D81AAD" w:rsidRDefault="00601198" w:rsidP="008143DA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16"/>
                <w:szCs w:val="16"/>
              </w:rPr>
            </w:pPr>
            <w:r w:rsidRPr="00A951E9">
              <w:rPr>
                <w:rFonts w:eastAsiaTheme="minorEastAsia" w:hAnsi="Calibri"/>
                <w:noProof/>
                <w:color w:val="000000" w:themeColor="dark1"/>
                <w:kern w:val="24"/>
                <w:sz w:val="24"/>
                <w:szCs w:val="24"/>
              </w:rPr>
              <w:drawing>
                <wp:inline distT="0" distB="0" distL="0" distR="0" wp14:anchorId="4A5571B2" wp14:editId="4AF7A0B1">
                  <wp:extent cx="116265" cy="373076"/>
                  <wp:effectExtent l="0" t="0" r="0" b="8255"/>
                  <wp:docPr id="39" name="Picture 39" descr="C:\Users\hazerjia\AppData\Local\Microsoft\Windows\Temporary Internet Files\Content.IE5\WOS33JP5\MP90043313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zerjia\AppData\Local\Microsoft\Windows\Temporary Internet Files\Content.IE5\WOS33JP5\MP900433138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6" t="37654" r="89716" b="2414"/>
                          <a:stretch/>
                        </pic:blipFill>
                        <pic:spPr bwMode="auto">
                          <a:xfrm>
                            <a:off x="0" y="0"/>
                            <a:ext cx="118545" cy="380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1198" w:rsidRPr="00D81AAD" w:rsidRDefault="00601198" w:rsidP="008143DA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eastAsiaTheme="minorEastAsia" w:hAnsi="Calibri"/>
                <w:noProof/>
                <w:color w:val="000000" w:themeColor="dark1"/>
                <w:kern w:val="24"/>
                <w:sz w:val="24"/>
                <w:szCs w:val="24"/>
              </w:rPr>
              <w:drawing>
                <wp:inline distT="0" distB="0" distL="0" distR="0" wp14:anchorId="18DC76C7" wp14:editId="5CC566EA">
                  <wp:extent cx="128553" cy="408018"/>
                  <wp:effectExtent l="0" t="0" r="5080" b="0"/>
                  <wp:docPr id="40" name="Picture 40" descr="C:\Users\hazerjia\AppData\Local\Microsoft\Windows\Temporary Internet Files\Content.IE5\WOS33JP5\MP90043313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zerjia\AppData\Local\Microsoft\Windows\Temporary Internet Files\Content.IE5\WOS33JP5\MP900433138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20" t="31378" r="68682" b="-96"/>
                          <a:stretch/>
                        </pic:blipFill>
                        <pic:spPr bwMode="auto">
                          <a:xfrm>
                            <a:off x="0" y="0"/>
                            <a:ext cx="128553" cy="408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1198" w:rsidRPr="00D81AAD" w:rsidRDefault="00601198" w:rsidP="008143DA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eastAsiaTheme="minorEastAsia" w:hAnsi="Calibri"/>
                <w:noProof/>
                <w:color w:val="000000" w:themeColor="dark1"/>
                <w:kern w:val="24"/>
                <w:sz w:val="24"/>
                <w:szCs w:val="24"/>
              </w:rPr>
              <w:drawing>
                <wp:inline distT="0" distB="0" distL="0" distR="0" wp14:anchorId="1C0A08CF" wp14:editId="4800B2F5">
                  <wp:extent cx="179469" cy="480646"/>
                  <wp:effectExtent l="0" t="0" r="0" b="0"/>
                  <wp:docPr id="41" name="Picture 41" descr="C:\Users\hazerjia\AppData\Local\Microsoft\Windows\Temporary Internet Files\Content.IE5\WOS33JP5\MP90043313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zerjia\AppData\Local\Microsoft\Windows\Temporary Internet Files\Content.IE5\WOS33JP5\MP900433138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28" t="26985" r="54884" b="-96"/>
                          <a:stretch/>
                        </pic:blipFill>
                        <pic:spPr bwMode="auto">
                          <a:xfrm>
                            <a:off x="0" y="0"/>
                            <a:ext cx="185875" cy="497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1198" w:rsidRPr="00D81AAD" w:rsidRDefault="00601198" w:rsidP="008143DA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eastAsiaTheme="minorEastAsia" w:hAnsi="Calibri"/>
                <w:noProof/>
                <w:color w:val="000000" w:themeColor="dark1"/>
                <w:kern w:val="24"/>
                <w:sz w:val="24"/>
                <w:szCs w:val="24"/>
              </w:rPr>
              <w:drawing>
                <wp:inline distT="0" distB="0" distL="0" distR="0" wp14:anchorId="5DDE3EF6" wp14:editId="32225B07">
                  <wp:extent cx="222739" cy="537876"/>
                  <wp:effectExtent l="0" t="0" r="6350" b="0"/>
                  <wp:docPr id="42" name="Picture 42" descr="C:\Users\hazerjia\AppData\Local\Microsoft\Windows\Temporary Internet Files\Content.IE5\WOS33JP5\MP90043313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zerjia\AppData\Local\Microsoft\Windows\Temporary Internet Files\Content.IE5\WOS33JP5\MP900433138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589" t="18513" r="30233" b="-96"/>
                          <a:stretch/>
                        </pic:blipFill>
                        <pic:spPr bwMode="auto">
                          <a:xfrm>
                            <a:off x="0" y="0"/>
                            <a:ext cx="233800" cy="56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1198" w:rsidRPr="00D81AAD" w:rsidRDefault="00601198" w:rsidP="008143DA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eastAsiaTheme="minorEastAsia" w:hAnsi="Calibri"/>
                <w:noProof/>
                <w:color w:val="000000" w:themeColor="dark1"/>
                <w:kern w:val="24"/>
                <w:sz w:val="24"/>
                <w:szCs w:val="24"/>
              </w:rPr>
              <w:drawing>
                <wp:inline distT="0" distB="0" distL="0" distR="0" wp14:anchorId="6B0AF874" wp14:editId="1EEA5CF9">
                  <wp:extent cx="316523" cy="580293"/>
                  <wp:effectExtent l="0" t="0" r="7620" b="0"/>
                  <wp:docPr id="43" name="Picture 43" descr="C:\Users\hazerjia\AppData\Local\Microsoft\Windows\Temporary Internet Files\Content.IE5\WOS33JP5\MP90043313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zerjia\AppData\Local\Microsoft\Windows\Temporary Internet Files\Content.IE5\WOS33JP5\MP900433138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56" t="6589" b="-96"/>
                          <a:stretch/>
                        </pic:blipFill>
                        <pic:spPr bwMode="auto">
                          <a:xfrm>
                            <a:off x="0" y="0"/>
                            <a:ext cx="315523" cy="5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198" w:rsidTr="00456284">
        <w:trPr>
          <w:trHeight w:val="390"/>
        </w:trPr>
        <w:tc>
          <w:tcPr>
            <w:tcW w:w="621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1198" w:rsidRPr="009768B3" w:rsidRDefault="00601198" w:rsidP="00601198">
            <w:pPr>
              <w:ind w:right="101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1198" w:rsidRPr="009768B3" w:rsidRDefault="00601198" w:rsidP="00BF2B9E">
            <w:pPr>
              <w:pStyle w:val="ListParagraph"/>
              <w:spacing w:line="360" w:lineRule="auto"/>
              <w:ind w:left="-108" w:right="-10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1198" w:rsidRPr="00533C1A" w:rsidRDefault="00601198" w:rsidP="008143DA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</w:pPr>
            <w:r w:rsidRPr="00533C1A"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1198" w:rsidRPr="00533C1A" w:rsidRDefault="00601198" w:rsidP="008143DA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</w:pPr>
            <w:r w:rsidRPr="00533C1A"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  <w:t>2</w:t>
            </w:r>
          </w:p>
        </w:tc>
        <w:tc>
          <w:tcPr>
            <w:tcW w:w="1368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1198" w:rsidRPr="00533C1A" w:rsidRDefault="00601198" w:rsidP="008143DA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</w:pPr>
            <w:r w:rsidRPr="00533C1A"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  <w:t>3</w:t>
            </w:r>
          </w:p>
        </w:tc>
        <w:tc>
          <w:tcPr>
            <w:tcW w:w="1368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1198" w:rsidRPr="00533C1A" w:rsidRDefault="00601198" w:rsidP="008143DA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</w:pPr>
            <w:r w:rsidRPr="00533C1A"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  <w:t>4</w:t>
            </w:r>
          </w:p>
        </w:tc>
        <w:tc>
          <w:tcPr>
            <w:tcW w:w="1368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1198" w:rsidRPr="00533C1A" w:rsidRDefault="00601198" w:rsidP="008143DA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</w:pPr>
            <w:r w:rsidRPr="00533C1A"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  <w:t>5</w:t>
            </w:r>
          </w:p>
        </w:tc>
      </w:tr>
    </w:tbl>
    <w:p w:rsidR="00064BC5" w:rsidRPr="00AD3880" w:rsidRDefault="00064BC5">
      <w:pPr>
        <w:rPr>
          <w:sz w:val="8"/>
          <w:szCs w:val="8"/>
        </w:rPr>
      </w:pPr>
      <w:r>
        <w:br w:type="page"/>
      </w:r>
    </w:p>
    <w:tbl>
      <w:tblPr>
        <w:tblStyle w:val="TableGrid"/>
        <w:tblW w:w="1422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5910"/>
        <w:gridCol w:w="1170"/>
        <w:gridCol w:w="1310"/>
        <w:gridCol w:w="1310"/>
        <w:gridCol w:w="1310"/>
        <w:gridCol w:w="1310"/>
        <w:gridCol w:w="1330"/>
      </w:tblGrid>
      <w:tr w:rsidR="006807B6" w:rsidTr="006807B6">
        <w:trPr>
          <w:trHeight w:hRule="exact" w:val="518"/>
        </w:trPr>
        <w:tc>
          <w:tcPr>
            <w:tcW w:w="14220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7B6" w:rsidRPr="00064BC5" w:rsidRDefault="00D606FC" w:rsidP="00846A63">
            <w:pPr>
              <w:jc w:val="center"/>
              <w:rPr>
                <w:rFonts w:ascii="Arial Narrow" w:hAnsi="Arial Narrow"/>
                <w:b/>
                <w:color w:val="3A7AD8"/>
                <w:sz w:val="28"/>
                <w:szCs w:val="28"/>
                <w14:textFill>
                  <w14:gradFill>
                    <w14:gsLst>
                      <w14:gs w14:pos="0">
                        <w14:srgbClr w14:val="3A7AD8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A7AD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A7AD8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</w:pPr>
            <w:r w:rsidRPr="00D81AAD">
              <w:rPr>
                <w:rFonts w:ascii="Arial Narrow" w:hAnsi="Arial Narrow"/>
                <w:b/>
                <w:color w:val="FF0000"/>
                <w:sz w:val="40"/>
                <w:szCs w:val="40"/>
              </w:rPr>
              <w:lastRenderedPageBreak/>
              <w:t>SCORE ME</w:t>
            </w:r>
            <w:r w:rsidRPr="00064BC5">
              <w:rPr>
                <w:rFonts w:ascii="Arial Narrow" w:hAnsi="Arial Narrow"/>
                <w:b/>
                <w:color w:val="3A7AD8"/>
                <w:sz w:val="28"/>
                <w:szCs w:val="28"/>
                <w14:textFill>
                  <w14:gradFill>
                    <w14:gsLst>
                      <w14:gs w14:pos="0">
                        <w14:srgbClr w14:val="3A7AD8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A7AD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A7AD8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 xml:space="preserve">: </w:t>
            </w:r>
            <w:r w:rsidRPr="0023277F">
              <w:rPr>
                <w:rFonts w:ascii="Arial Narrow" w:hAnsi="Arial Narrow"/>
                <w:b/>
                <w:color w:val="FF0000"/>
                <w:sz w:val="40"/>
                <w:szCs w:val="40"/>
              </w:rPr>
              <w:t>S</w:t>
            </w:r>
            <w:r w:rsidRPr="00CB2BBB">
              <w:rPr>
                <w:rFonts w:ascii="Arial Narrow" w:hAnsi="Arial Narrow"/>
                <w:b/>
                <w:color w:val="3A7AD8"/>
                <w:sz w:val="32"/>
                <w:szCs w:val="32"/>
                <w14:textFill>
                  <w14:gradFill>
                    <w14:gsLst>
                      <w14:gs w14:pos="0">
                        <w14:srgbClr w14:val="3A7AD8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A7AD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A7AD8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 xml:space="preserve">elf-assessment of </w:t>
            </w:r>
            <w:r w:rsidRPr="0023277F">
              <w:rPr>
                <w:rFonts w:ascii="Arial Narrow" w:hAnsi="Arial Narrow"/>
                <w:b/>
                <w:color w:val="FF0000"/>
                <w:sz w:val="40"/>
                <w:szCs w:val="40"/>
              </w:rPr>
              <w:t>C</w:t>
            </w:r>
            <w:r w:rsidRPr="00CB2BBB">
              <w:rPr>
                <w:rFonts w:ascii="Arial Narrow" w:hAnsi="Arial Narrow"/>
                <w:b/>
                <w:color w:val="3A7AD8"/>
                <w:sz w:val="32"/>
                <w:szCs w:val="32"/>
                <w14:textFill>
                  <w14:gradFill>
                    <w14:gsLst>
                      <w14:gs w14:pos="0">
                        <w14:srgbClr w14:val="3A7AD8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A7AD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A7AD8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 xml:space="preserve">apacity in </w:t>
            </w:r>
            <w:r w:rsidRPr="0023277F">
              <w:rPr>
                <w:rFonts w:ascii="Arial Narrow" w:hAnsi="Arial Narrow"/>
                <w:b/>
                <w:color w:val="FF0000"/>
                <w:sz w:val="40"/>
                <w:szCs w:val="40"/>
              </w:rPr>
              <w:t>O</w:t>
            </w:r>
            <w:r w:rsidRPr="00CB2BBB">
              <w:rPr>
                <w:rFonts w:ascii="Arial Narrow" w:hAnsi="Arial Narrow"/>
                <w:b/>
                <w:color w:val="3A7AD8"/>
                <w:sz w:val="32"/>
                <w:szCs w:val="32"/>
                <w14:textFill>
                  <w14:gradFill>
                    <w14:gsLst>
                      <w14:gs w14:pos="0">
                        <w14:srgbClr w14:val="3A7AD8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A7AD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A7AD8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 xml:space="preserve">rganization’s </w:t>
            </w:r>
            <w:r w:rsidRPr="0023277F">
              <w:rPr>
                <w:rFonts w:ascii="Arial Narrow" w:hAnsi="Arial Narrow"/>
                <w:b/>
                <w:color w:val="FF0000"/>
                <w:sz w:val="40"/>
                <w:szCs w:val="40"/>
              </w:rPr>
              <w:t>Re</w:t>
            </w:r>
            <w:r w:rsidRPr="00CB2BBB">
              <w:rPr>
                <w:rFonts w:ascii="Arial Narrow" w:hAnsi="Arial Narrow"/>
                <w:b/>
                <w:color w:val="3A7AD8"/>
                <w:sz w:val="32"/>
                <w:szCs w:val="32"/>
                <w14:textFill>
                  <w14:gradFill>
                    <w14:gsLst>
                      <w14:gs w14:pos="0">
                        <w14:srgbClr w14:val="3A7AD8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A7AD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A7AD8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 xml:space="preserve">sponse to </w:t>
            </w:r>
            <w:r w:rsidRPr="0023277F">
              <w:rPr>
                <w:rFonts w:ascii="Arial Narrow" w:hAnsi="Arial Narrow"/>
                <w:b/>
                <w:color w:val="FF0000"/>
                <w:sz w:val="40"/>
                <w:szCs w:val="40"/>
              </w:rPr>
              <w:t>M</w:t>
            </w:r>
            <w:r w:rsidRPr="00CB2BBB">
              <w:rPr>
                <w:rFonts w:ascii="Arial Narrow" w:hAnsi="Arial Narrow"/>
                <w:b/>
                <w:color w:val="3A7AD8"/>
                <w:sz w:val="32"/>
                <w:szCs w:val="32"/>
                <w14:textFill>
                  <w14:gradFill>
                    <w14:gsLst>
                      <w14:gs w14:pos="0">
                        <w14:srgbClr w14:val="3A7AD8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A7AD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A7AD8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>&amp;</w:t>
            </w:r>
            <w:r w:rsidRPr="0023277F">
              <w:rPr>
                <w:rFonts w:ascii="Arial Narrow" w:hAnsi="Arial Narrow"/>
                <w:b/>
                <w:color w:val="FF0000"/>
                <w:sz w:val="40"/>
                <w:szCs w:val="40"/>
              </w:rPr>
              <w:t>E</w:t>
            </w:r>
          </w:p>
        </w:tc>
      </w:tr>
      <w:tr w:rsidR="002441B4" w:rsidTr="000F1B0F">
        <w:tc>
          <w:tcPr>
            <w:tcW w:w="64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441B4" w:rsidRPr="00846A63" w:rsidRDefault="002441B4" w:rsidP="000F1B0F">
            <w:pPr>
              <w:jc w:val="center"/>
              <w:rPr>
                <w:b/>
                <w:sz w:val="24"/>
                <w:szCs w:val="24"/>
              </w:rPr>
            </w:pPr>
            <w:r w:rsidRPr="00846A63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4"/>
                <w:szCs w:val="24"/>
              </w:rPr>
              <w:t>Elements of Capacity Building / Organizational Development Performance in M&amp;E by Organization / Unit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441B4" w:rsidRPr="008A7483" w:rsidRDefault="002441B4" w:rsidP="008143D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7483">
              <w:rPr>
                <w:rFonts w:ascii="Arial Narrow" w:hAnsi="Arial Narrow"/>
                <w:b/>
                <w:sz w:val="24"/>
                <w:szCs w:val="24"/>
              </w:rPr>
              <w:t>Condition Met?</w:t>
            </w:r>
          </w:p>
          <w:p w:rsidR="002441B4" w:rsidRPr="008A7483" w:rsidRDefault="002441B4" w:rsidP="002748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7483">
              <w:rPr>
                <w:rFonts w:ascii="Arial Narrow" w:hAnsi="Arial Narrow"/>
                <w:b/>
                <w:sz w:val="24"/>
                <w:szCs w:val="24"/>
              </w:rPr>
              <w:t>If “Yes”, Check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8A7483">
              <w:rPr>
                <w:rFonts w:ascii="Arial Narrow" w:hAnsi="Arial Narrow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57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2441B4" w:rsidRPr="006807B6" w:rsidRDefault="002441B4" w:rsidP="008143D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807B6">
              <w:rPr>
                <w:rFonts w:ascii="Arial Narrow" w:hAnsi="Arial Narrow"/>
                <w:b/>
                <w:sz w:val="24"/>
                <w:szCs w:val="24"/>
              </w:rPr>
              <w:t>Evidence Available?</w:t>
            </w:r>
          </w:p>
          <w:p w:rsidR="002441B4" w:rsidRPr="006807B6" w:rsidRDefault="002441B4" w:rsidP="008143D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441B4" w:rsidRPr="006807B6" w:rsidRDefault="002441B4" w:rsidP="008143D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807B6">
              <w:rPr>
                <w:rFonts w:ascii="Arial Narrow" w:hAnsi="Arial Narrow"/>
                <w:b/>
                <w:sz w:val="24"/>
                <w:szCs w:val="24"/>
              </w:rPr>
              <w:t>Specify</w:t>
            </w:r>
          </w:p>
        </w:tc>
      </w:tr>
      <w:tr w:rsidR="002441B4" w:rsidTr="000F1B0F">
        <w:trPr>
          <w:trHeight w:val="780"/>
        </w:trPr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2441B4" w:rsidRPr="00846A63" w:rsidRDefault="002441B4" w:rsidP="00C5143D">
            <w:pPr>
              <w:tabs>
                <w:tab w:val="left" w:pos="699"/>
              </w:tabs>
              <w:ind w:left="702" w:hanging="702"/>
              <w:contextualSpacing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48"/>
                <w:szCs w:val="48"/>
              </w:rPr>
            </w:pPr>
            <w:r w:rsidRPr="00846A63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48"/>
                <w:szCs w:val="48"/>
              </w:rPr>
              <w:t>C</w:t>
            </w:r>
          </w:p>
        </w:tc>
        <w:tc>
          <w:tcPr>
            <w:tcW w:w="591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441B4" w:rsidRPr="004D63F4" w:rsidRDefault="002441B4" w:rsidP="00846A63">
            <w:pPr>
              <w:tabs>
                <w:tab w:val="left" w:pos="699"/>
              </w:tabs>
              <w:contextualSpacing/>
              <w:jc w:val="both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6"/>
                <w:szCs w:val="26"/>
              </w:rPr>
            </w:pPr>
            <w:r w:rsidRPr="004D63F4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6"/>
                <w:szCs w:val="26"/>
              </w:rPr>
              <w:t xml:space="preserve">Implementation Plan </w:t>
            </w:r>
            <w:r w:rsidRPr="004D63F4">
              <w:rPr>
                <w:rFonts w:ascii="Arial Narrow" w:hAnsi="Arial Narrow"/>
                <w:b/>
                <w:sz w:val="26"/>
                <w:szCs w:val="26"/>
              </w:rPr>
              <w:t>and Implementation Processes and Systems in Support of M&amp;E Activities</w:t>
            </w:r>
          </w:p>
        </w:tc>
        <w:tc>
          <w:tcPr>
            <w:tcW w:w="117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441B4" w:rsidRPr="00A34DE7" w:rsidRDefault="002441B4" w:rsidP="00C5143D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57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2441B4" w:rsidRPr="00A34DE7" w:rsidRDefault="002441B4" w:rsidP="00C5143D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6807B6" w:rsidTr="00453254">
        <w:trPr>
          <w:trHeight w:hRule="exact" w:val="605"/>
        </w:trPr>
        <w:tc>
          <w:tcPr>
            <w:tcW w:w="64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807B6" w:rsidRPr="00A951E9" w:rsidRDefault="006807B6" w:rsidP="006D6329">
            <w:pPr>
              <w:pStyle w:val="ListParagraph"/>
              <w:numPr>
                <w:ilvl w:val="0"/>
                <w:numId w:val="4"/>
              </w:numPr>
              <w:ind w:left="252" w:right="101" w:hanging="270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 w:rsidRPr="007532B4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Unit has annual </w:t>
            </w:r>
            <w:r w:rsidRPr="00B371CE">
              <w:rPr>
                <w:rFonts w:ascii="Arial Narrow" w:eastAsiaTheme="minorEastAsia" w:hAnsi="Arial Narrow"/>
                <w:b/>
                <w:i/>
                <w:color w:val="000000" w:themeColor="dark1"/>
                <w:kern w:val="24"/>
                <w:sz w:val="22"/>
                <w:szCs w:val="22"/>
              </w:rPr>
              <w:t>Implementation Plan</w:t>
            </w:r>
            <w:r w:rsidRPr="00A951E9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 that 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is</w:t>
            </w:r>
            <w:r w:rsidRPr="00A951E9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 current 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or in development for all M&amp;E-related </w:t>
            </w:r>
            <w:r w:rsidRPr="00A951E9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activities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 included in the M&amp;E Plan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807B6" w:rsidRPr="00A34DE7" w:rsidRDefault="006807B6" w:rsidP="00A34DE7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570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807B6" w:rsidRPr="00354533" w:rsidRDefault="006807B6" w:rsidP="00A34DE7">
            <w:pPr>
              <w:ind w:left="-108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6807B6" w:rsidTr="004E3B11">
        <w:trPr>
          <w:trHeight w:val="843"/>
        </w:trPr>
        <w:tc>
          <w:tcPr>
            <w:tcW w:w="648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24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807B6" w:rsidRDefault="006807B6" w:rsidP="00261BF7">
            <w:pPr>
              <w:pStyle w:val="ListParagraph"/>
              <w:numPr>
                <w:ilvl w:val="0"/>
                <w:numId w:val="4"/>
              </w:numPr>
              <w:ind w:left="252" w:right="101" w:hanging="270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Unit’s </w:t>
            </w:r>
            <w:r w:rsidRPr="00B371CE">
              <w:rPr>
                <w:rFonts w:ascii="Arial Narrow" w:eastAsiaTheme="minorEastAsia" w:hAnsi="Arial Narrow"/>
                <w:b/>
                <w:i/>
                <w:color w:val="000000" w:themeColor="dark1"/>
                <w:kern w:val="24"/>
                <w:sz w:val="22"/>
                <w:szCs w:val="22"/>
              </w:rPr>
              <w:t>Implementation Plan</w:t>
            </w:r>
            <w:r w:rsidRPr="00A951E9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 and </w:t>
            </w:r>
            <w:r>
              <w:rPr>
                <w:rFonts w:ascii="Arial Narrow" w:eastAsiaTheme="minorEastAsia" w:hAnsi="Arial Narrow"/>
                <w:b/>
                <w:i/>
                <w:color w:val="000000" w:themeColor="dark1"/>
                <w:kern w:val="24"/>
                <w:sz w:val="22"/>
                <w:szCs w:val="22"/>
              </w:rPr>
              <w:t>Annual B</w:t>
            </w:r>
            <w:r w:rsidRPr="00F75AB3">
              <w:rPr>
                <w:rFonts w:ascii="Arial Narrow" w:eastAsiaTheme="minorEastAsia" w:hAnsi="Arial Narrow"/>
                <w:b/>
                <w:i/>
                <w:color w:val="000000" w:themeColor="dark1"/>
                <w:kern w:val="24"/>
                <w:sz w:val="22"/>
                <w:szCs w:val="22"/>
              </w:rPr>
              <w:t>udget</w:t>
            </w:r>
            <w:r w:rsidRPr="00A951E9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 are revised concur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-</w:t>
            </w:r>
            <w:proofErr w:type="spellStart"/>
            <w:r w:rsidRPr="00A951E9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rently</w:t>
            </w:r>
            <w:proofErr w:type="spellEnd"/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 through formalized policy and procedures,</w:t>
            </w:r>
            <w:r w:rsidRPr="00A951E9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as</w:t>
            </w:r>
            <w:r w:rsidRPr="00A951E9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conditions</w:t>
            </w:r>
            <w:r w:rsidRPr="00A951E9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 change with 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M&amp;E </w:t>
            </w:r>
            <w:r w:rsidRPr="00A951E9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work implementation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 and with revenue and expenditures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6" w:space="0" w:color="auto"/>
              <w:bottom w:val="single" w:sz="24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807B6" w:rsidRPr="00A34DE7" w:rsidRDefault="006807B6" w:rsidP="00A34DE7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57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24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807B6" w:rsidRPr="00354533" w:rsidRDefault="006807B6" w:rsidP="00A34DE7">
            <w:pPr>
              <w:ind w:left="-108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6807B6" w:rsidTr="004E3B11">
        <w:trPr>
          <w:trHeight w:hRule="exact" w:val="605"/>
        </w:trPr>
        <w:tc>
          <w:tcPr>
            <w:tcW w:w="6480" w:type="dxa"/>
            <w:gridSpan w:val="2"/>
            <w:tcBorders>
              <w:top w:val="single" w:sz="24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:rsidR="006807B6" w:rsidRPr="00D30413" w:rsidRDefault="006807B6" w:rsidP="00277CE2">
            <w:pPr>
              <w:pStyle w:val="ListParagraph"/>
              <w:ind w:left="-198" w:right="-10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</w:pPr>
            <w:r w:rsidRPr="002F0545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 xml:space="preserve">For the current </w:t>
            </w:r>
            <w:r w:rsidRPr="002F0545">
              <w:rPr>
                <w:rFonts w:ascii="Arial Narrow" w:eastAsiaTheme="minorEastAsia" w:hAnsi="Arial Narrow"/>
                <w:b/>
                <w:i/>
                <w:color w:val="000000" w:themeColor="dark1"/>
                <w:kern w:val="24"/>
                <w:sz w:val="22"/>
                <w:szCs w:val="22"/>
              </w:rPr>
              <w:t>Implementation Plan</w:t>
            </w:r>
            <w:r>
              <w:rPr>
                <w:rFonts w:ascii="Arial Narrow" w:eastAsiaTheme="minorEastAsia" w:hAnsi="Arial Narrow"/>
                <w:b/>
                <w:i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>or the one in</w:t>
            </w:r>
            <w:r w:rsidRPr="00D30413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>D</w:t>
            </w:r>
            <w:r w:rsidRPr="00D30413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>evelopment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 xml:space="preserve"> that Supports M&amp;E Activities and the accompanying</w:t>
            </w:r>
            <w:r>
              <w:rPr>
                <w:rFonts w:ascii="Arial Narrow" w:eastAsiaTheme="minorEastAsia" w:hAnsi="Arial Narrow"/>
                <w:b/>
                <w:i/>
                <w:color w:val="000000" w:themeColor="dark1"/>
                <w:kern w:val="24"/>
                <w:sz w:val="22"/>
                <w:szCs w:val="22"/>
              </w:rPr>
              <w:t xml:space="preserve"> M&amp;E Plan</w:t>
            </w:r>
            <w:r w:rsidRPr="00D30413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>:</w:t>
            </w:r>
          </w:p>
        </w:tc>
        <w:tc>
          <w:tcPr>
            <w:tcW w:w="1170" w:type="dxa"/>
            <w:tcBorders>
              <w:top w:val="single" w:sz="24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:rsidR="006807B6" w:rsidRPr="00A34DE7" w:rsidRDefault="006807B6" w:rsidP="00A34DE7">
            <w:pPr>
              <w:pStyle w:val="ListParagraph"/>
              <w:ind w:left="-108" w:right="-1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5"/>
            <w:tcBorders>
              <w:top w:val="single" w:sz="24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6807B6" w:rsidRPr="00354533" w:rsidRDefault="006807B6" w:rsidP="00A34DE7">
            <w:pPr>
              <w:pStyle w:val="ListParagraph"/>
              <w:ind w:left="-108"/>
              <w:jc w:val="center"/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tr w:rsidR="006807B6" w:rsidTr="004E3B11">
        <w:trPr>
          <w:trHeight w:hRule="exact" w:val="374"/>
        </w:trPr>
        <w:tc>
          <w:tcPr>
            <w:tcW w:w="648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807B6" w:rsidRPr="00345523" w:rsidRDefault="006807B6" w:rsidP="002F0545">
            <w:pPr>
              <w:ind w:left="252" w:right="101" w:hanging="270"/>
              <w:rPr>
                <w:rFonts w:ascii="Arial Narrow" w:eastAsiaTheme="minorEastAsia" w:hAnsi="Arial Narrow"/>
                <w:color w:val="000000" w:themeColor="dark1"/>
                <w:kern w:val="24"/>
              </w:rPr>
            </w:pPr>
            <w:r w:rsidRPr="00345523">
              <w:rPr>
                <w:rFonts w:ascii="Arial Narrow" w:eastAsiaTheme="minorEastAsia" w:hAnsi="Arial Narrow"/>
                <w:color w:val="000000" w:themeColor="dark1"/>
                <w:kern w:val="24"/>
              </w:rPr>
              <w:t>3.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ab/>
            </w:r>
            <w:r w:rsidRPr="007532B4">
              <w:rPr>
                <w:rFonts w:ascii="Arial Narrow" w:eastAsiaTheme="minorEastAsia" w:hAnsi="Arial Narrow"/>
                <w:color w:val="000000" w:themeColor="dark1"/>
                <w:kern w:val="24"/>
              </w:rPr>
              <w:t xml:space="preserve">Unit’s </w:t>
            </w:r>
            <w:r w:rsidRPr="007532B4">
              <w:rPr>
                <w:rFonts w:ascii="Arial Narrow" w:eastAsiaTheme="minorEastAsia" w:hAnsi="Arial Narrow"/>
                <w:i/>
                <w:color w:val="000000" w:themeColor="dark1"/>
                <w:kern w:val="24"/>
                <w:u w:val="single"/>
              </w:rPr>
              <w:t>management</w:t>
            </w:r>
            <w:r w:rsidRPr="007532B4">
              <w:rPr>
                <w:rFonts w:ascii="Arial Narrow" w:eastAsiaTheme="minorEastAsia" w:hAnsi="Arial Narrow"/>
                <w:color w:val="000000" w:themeColor="dark1"/>
                <w:kern w:val="24"/>
              </w:rPr>
              <w:t xml:space="preserve"> participated and its collaboration is documented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807B6" w:rsidRPr="00A34DE7" w:rsidRDefault="006807B6" w:rsidP="00A34DE7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57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807B6" w:rsidRPr="00354533" w:rsidRDefault="006807B6" w:rsidP="00A34DE7">
            <w:pPr>
              <w:ind w:left="-108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6807B6" w:rsidTr="00BD2F30">
        <w:trPr>
          <w:trHeight w:hRule="exact" w:val="534"/>
        </w:trPr>
        <w:tc>
          <w:tcPr>
            <w:tcW w:w="648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807B6" w:rsidRPr="00345523" w:rsidRDefault="006807B6" w:rsidP="002F0545">
            <w:pPr>
              <w:ind w:left="252" w:right="101" w:hanging="270"/>
              <w:rPr>
                <w:rFonts w:ascii="Arial Narrow" w:eastAsiaTheme="minorEastAsia" w:hAnsi="Arial Narrow"/>
                <w:color w:val="000000" w:themeColor="dark1"/>
                <w:kern w:val="24"/>
              </w:rPr>
            </w:pPr>
            <w:r w:rsidRPr="00345523">
              <w:rPr>
                <w:rFonts w:ascii="Arial Narrow" w:eastAsiaTheme="minorEastAsia" w:hAnsi="Arial Narrow"/>
                <w:color w:val="000000" w:themeColor="dark1"/>
                <w:kern w:val="24"/>
              </w:rPr>
              <w:t>4.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ab/>
              <w:t>Unit’s</w:t>
            </w:r>
            <w:r w:rsidRPr="00A951E9">
              <w:rPr>
                <w:rFonts w:ascii="Arial Narrow" w:eastAsiaTheme="minorEastAsia" w:hAnsi="Arial Narrow"/>
                <w:color w:val="000000" w:themeColor="dark1"/>
                <w:kern w:val="24"/>
              </w:rPr>
              <w:t xml:space="preserve"> </w:t>
            </w:r>
            <w:r>
              <w:rPr>
                <w:rFonts w:ascii="Arial Narrow" w:eastAsiaTheme="minorEastAsia" w:hAnsi="Arial Narrow"/>
                <w:i/>
                <w:color w:val="000000" w:themeColor="dark1"/>
                <w:kern w:val="24"/>
                <w:u w:val="single"/>
              </w:rPr>
              <w:t>staff members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 xml:space="preserve"> — in sufficient number and diversity — participated and their collaboration is documented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807B6" w:rsidRPr="00A34DE7" w:rsidRDefault="006807B6" w:rsidP="00A34DE7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57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807B6" w:rsidRPr="00354533" w:rsidRDefault="006807B6" w:rsidP="00A34DE7">
            <w:pPr>
              <w:ind w:left="-108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6807B6" w:rsidTr="004E3B11">
        <w:trPr>
          <w:trHeight w:hRule="exact" w:val="374"/>
        </w:trPr>
        <w:tc>
          <w:tcPr>
            <w:tcW w:w="648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807B6" w:rsidRPr="00345523" w:rsidRDefault="006807B6" w:rsidP="002F0545">
            <w:pPr>
              <w:ind w:left="252" w:right="101" w:hanging="270"/>
              <w:rPr>
                <w:rFonts w:ascii="Arial Narrow" w:eastAsiaTheme="minorEastAsia" w:hAnsi="Arial Narrow"/>
                <w:color w:val="000000" w:themeColor="dark1"/>
                <w:kern w:val="24"/>
              </w:rPr>
            </w:pPr>
            <w:r w:rsidRPr="00345523">
              <w:rPr>
                <w:rFonts w:ascii="Arial Narrow" w:eastAsiaTheme="minorEastAsia" w:hAnsi="Arial Narrow"/>
                <w:color w:val="000000" w:themeColor="dark1"/>
                <w:kern w:val="24"/>
              </w:rPr>
              <w:t>5.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ab/>
            </w:r>
            <w:r w:rsidRPr="00A951E9">
              <w:rPr>
                <w:rFonts w:ascii="Arial Narrow" w:eastAsiaTheme="minorEastAsia" w:hAnsi="Arial Narrow"/>
                <w:color w:val="000000" w:themeColor="dark1"/>
                <w:kern w:val="24"/>
              </w:rPr>
              <w:t xml:space="preserve">Unit’s </w:t>
            </w:r>
            <w:r w:rsidRPr="00F44102">
              <w:rPr>
                <w:rFonts w:ascii="Arial Narrow" w:eastAsiaTheme="minorEastAsia" w:hAnsi="Arial Narrow"/>
                <w:i/>
                <w:color w:val="000000" w:themeColor="dark1"/>
                <w:kern w:val="24"/>
                <w:u w:val="single"/>
              </w:rPr>
              <w:t>staff members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 xml:space="preserve"> can cite objectives and planned activities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807B6" w:rsidRPr="00A34DE7" w:rsidRDefault="006807B6" w:rsidP="00A34DE7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57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807B6" w:rsidRPr="00354533" w:rsidRDefault="006807B6" w:rsidP="00A34DE7">
            <w:pPr>
              <w:ind w:left="-108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6807B6" w:rsidTr="004E3B11">
        <w:trPr>
          <w:trHeight w:hRule="exact" w:val="374"/>
        </w:trPr>
        <w:tc>
          <w:tcPr>
            <w:tcW w:w="648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24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807B6" w:rsidRPr="00345523" w:rsidRDefault="006807B6" w:rsidP="002F0545">
            <w:pPr>
              <w:ind w:left="252" w:right="101" w:hanging="270"/>
              <w:rPr>
                <w:rFonts w:ascii="Arial Narrow" w:eastAsiaTheme="minorEastAsia" w:hAnsi="Arial Narrow"/>
                <w:color w:val="000000" w:themeColor="dark1"/>
                <w:kern w:val="24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>6</w:t>
            </w:r>
            <w:r w:rsidRPr="00345523">
              <w:rPr>
                <w:rFonts w:ascii="Arial Narrow" w:eastAsiaTheme="minorEastAsia" w:hAnsi="Arial Narrow"/>
                <w:color w:val="000000" w:themeColor="dark1"/>
                <w:kern w:val="24"/>
              </w:rPr>
              <w:t>.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ab/>
              <w:t xml:space="preserve">Unit’s </w:t>
            </w:r>
            <w:r w:rsidRPr="00F44102">
              <w:rPr>
                <w:rFonts w:ascii="Arial Narrow" w:eastAsiaTheme="minorEastAsia" w:hAnsi="Arial Narrow"/>
                <w:i/>
                <w:color w:val="000000" w:themeColor="dark1"/>
                <w:kern w:val="24"/>
                <w:u w:val="single"/>
              </w:rPr>
              <w:t>staff members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 xml:space="preserve"> understand their roles in</w:t>
            </w:r>
            <w:r w:rsidRPr="00A951E9">
              <w:rPr>
                <w:rFonts w:ascii="Arial Narrow" w:eastAsiaTheme="minorEastAsia" w:hAnsi="Arial Narrow"/>
                <w:color w:val="000000" w:themeColor="dark1"/>
                <w:kern w:val="24"/>
              </w:rPr>
              <w:t xml:space="preserve"> fulfilling 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>objectives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6" w:space="0" w:color="auto"/>
              <w:bottom w:val="single" w:sz="24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807B6" w:rsidRPr="00A34DE7" w:rsidRDefault="006807B6" w:rsidP="00A34DE7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57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24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807B6" w:rsidRPr="00354533" w:rsidRDefault="006807B6" w:rsidP="00A34DE7">
            <w:pPr>
              <w:ind w:left="-108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6807B6" w:rsidTr="002441B4">
        <w:trPr>
          <w:trHeight w:hRule="exact" w:val="636"/>
        </w:trPr>
        <w:tc>
          <w:tcPr>
            <w:tcW w:w="6480" w:type="dxa"/>
            <w:gridSpan w:val="2"/>
            <w:tcBorders>
              <w:top w:val="single" w:sz="24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:rsidR="006807B6" w:rsidRPr="00345523" w:rsidRDefault="006807B6" w:rsidP="005D55E2">
            <w:pPr>
              <w:ind w:left="252" w:right="101" w:hanging="270"/>
              <w:jc w:val="center"/>
              <w:rPr>
                <w:rFonts w:ascii="Arial Narrow" w:eastAsiaTheme="minorEastAsia" w:hAnsi="Arial Narrow"/>
                <w:color w:val="000000" w:themeColor="dark1"/>
                <w:kern w:val="24"/>
              </w:rPr>
            </w:pPr>
            <w:r w:rsidRPr="00D30413"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 xml:space="preserve">Unit has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W</w:t>
            </w:r>
            <w:r w:rsidRPr="00D30413"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 xml:space="preserve">ritten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P</w:t>
            </w:r>
            <w:r w:rsidRPr="00D30413"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olicies/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P</w:t>
            </w:r>
            <w:r w:rsidRPr="00D30413"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 xml:space="preserve">rocedures and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D</w:t>
            </w:r>
            <w:r w:rsidRPr="00D30413"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 xml:space="preserve">ocumented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E</w:t>
            </w:r>
            <w:r w:rsidRPr="00D30413"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vidence for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 xml:space="preserve"> M&amp;E Activities as it Relates to:</w:t>
            </w:r>
          </w:p>
        </w:tc>
        <w:tc>
          <w:tcPr>
            <w:tcW w:w="1170" w:type="dxa"/>
            <w:tcBorders>
              <w:top w:val="single" w:sz="24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:rsidR="006807B6" w:rsidRPr="00A34DE7" w:rsidRDefault="006807B6" w:rsidP="00A34DE7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570" w:type="dxa"/>
            <w:gridSpan w:val="5"/>
            <w:tcBorders>
              <w:top w:val="single" w:sz="24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6807B6" w:rsidRPr="00354533" w:rsidRDefault="006807B6" w:rsidP="00A34DE7">
            <w:pPr>
              <w:ind w:left="-108"/>
              <w:jc w:val="center"/>
              <w:rPr>
                <w:rFonts w:ascii="Arial Narrow" w:eastAsiaTheme="minorEastAsia" w:hAnsi="Arial Narrow"/>
                <w:b/>
                <w:color w:val="244061" w:themeColor="accent1" w:themeShade="80"/>
                <w:kern w:val="24"/>
                <w:sz w:val="20"/>
                <w:szCs w:val="20"/>
              </w:rPr>
            </w:pPr>
          </w:p>
        </w:tc>
      </w:tr>
      <w:tr w:rsidR="006807B6" w:rsidTr="004E3B11">
        <w:trPr>
          <w:trHeight w:val="605"/>
        </w:trPr>
        <w:tc>
          <w:tcPr>
            <w:tcW w:w="648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807B6" w:rsidRPr="005D55E2" w:rsidRDefault="006807B6" w:rsidP="005D55E2">
            <w:pPr>
              <w:pStyle w:val="ListParagraph"/>
              <w:ind w:left="252" w:right="-108" w:hanging="252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7</w:t>
            </w:r>
            <w:r w:rsidRPr="005D55E2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.</w:t>
            </w:r>
            <w:r w:rsidRPr="005D55E2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ab/>
            </w:r>
            <w:r w:rsidRPr="00A951E9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Unit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’s review of</w:t>
            </w:r>
            <w:r w:rsidRPr="00A951E9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completed work </w:t>
            </w:r>
            <w:r w:rsidRPr="00A951E9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and 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achieved</w:t>
            </w:r>
            <w:r w:rsidRPr="00A951E9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 results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 on a quarterly or more frequent basis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807B6" w:rsidRPr="00A34DE7" w:rsidRDefault="006807B6" w:rsidP="00A34DE7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57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807B6" w:rsidRPr="00354533" w:rsidRDefault="006807B6" w:rsidP="00A34DE7">
            <w:pPr>
              <w:ind w:left="-108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6807B6" w:rsidTr="004E3B11">
        <w:trPr>
          <w:trHeight w:hRule="exact" w:val="605"/>
        </w:trPr>
        <w:tc>
          <w:tcPr>
            <w:tcW w:w="648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807B6" w:rsidRPr="00345523" w:rsidRDefault="006807B6" w:rsidP="002F0545">
            <w:pPr>
              <w:ind w:left="252" w:right="101" w:hanging="270"/>
              <w:rPr>
                <w:rFonts w:ascii="Arial Narrow" w:eastAsiaTheme="minorEastAsia" w:hAnsi="Arial Narrow"/>
                <w:color w:val="000000" w:themeColor="dark1"/>
                <w:kern w:val="24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>8</w:t>
            </w:r>
            <w:r w:rsidRPr="00345523">
              <w:rPr>
                <w:rFonts w:ascii="Arial Narrow" w:eastAsiaTheme="minorEastAsia" w:hAnsi="Arial Narrow"/>
                <w:color w:val="000000" w:themeColor="dark1"/>
                <w:kern w:val="24"/>
              </w:rPr>
              <w:t>.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ab/>
            </w:r>
            <w:r w:rsidRPr="00A951E9">
              <w:rPr>
                <w:rFonts w:ascii="Arial Narrow" w:eastAsiaTheme="minorEastAsia" w:hAnsi="Arial Narrow"/>
                <w:color w:val="000000" w:themeColor="dark1"/>
                <w:kern w:val="24"/>
              </w:rPr>
              <w:t>Unit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>’s responsiveness in taking corrective action when planned work remains incomplete work or intended results are unachieved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807B6" w:rsidRPr="00A34DE7" w:rsidRDefault="006807B6" w:rsidP="00A34DE7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57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807B6" w:rsidRPr="00354533" w:rsidRDefault="006807B6" w:rsidP="00A34DE7">
            <w:pPr>
              <w:ind w:left="-108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6807B6" w:rsidTr="004E3B11">
        <w:trPr>
          <w:trHeight w:hRule="exact" w:val="605"/>
        </w:trPr>
        <w:tc>
          <w:tcPr>
            <w:tcW w:w="648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807B6" w:rsidRPr="00345523" w:rsidRDefault="006807B6" w:rsidP="00E93731">
            <w:pPr>
              <w:ind w:left="252" w:right="101" w:hanging="270"/>
              <w:rPr>
                <w:rFonts w:ascii="Arial Narrow" w:eastAsiaTheme="minorEastAsia" w:hAnsi="Arial Narrow"/>
                <w:color w:val="000000" w:themeColor="dark1"/>
                <w:kern w:val="24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>9</w:t>
            </w:r>
            <w:r w:rsidRPr="00345523">
              <w:rPr>
                <w:rFonts w:ascii="Arial Narrow" w:eastAsiaTheme="minorEastAsia" w:hAnsi="Arial Narrow"/>
                <w:color w:val="000000" w:themeColor="dark1"/>
                <w:kern w:val="24"/>
              </w:rPr>
              <w:t>.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ab/>
            </w:r>
            <w:r w:rsidRPr="00A951E9">
              <w:rPr>
                <w:rFonts w:ascii="Arial Narrow" w:eastAsiaTheme="minorEastAsia" w:hAnsi="Arial Narrow"/>
                <w:color w:val="000000" w:themeColor="dark1"/>
                <w:kern w:val="24"/>
              </w:rPr>
              <w:t>Unit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>’s</w:t>
            </w:r>
            <w:r w:rsidRPr="00A951E9">
              <w:rPr>
                <w:rFonts w:ascii="Arial Narrow" w:eastAsiaTheme="minorEastAsia" w:hAnsi="Arial Narrow"/>
                <w:color w:val="000000" w:themeColor="dark1"/>
                <w:kern w:val="24"/>
              </w:rPr>
              <w:t xml:space="preserve"> re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>sponsiveness in re</w:t>
            </w:r>
            <w:r w:rsidRPr="00A951E9">
              <w:rPr>
                <w:rFonts w:ascii="Arial Narrow" w:eastAsiaTheme="minorEastAsia" w:hAnsi="Arial Narrow"/>
                <w:color w:val="000000" w:themeColor="dark1"/>
                <w:kern w:val="24"/>
              </w:rPr>
              <w:t>porting work-related problems to relevant Unit staff, management, leadership, and Unit funders for resolution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807B6" w:rsidRPr="00A34DE7" w:rsidRDefault="006807B6" w:rsidP="00A34DE7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57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807B6" w:rsidRPr="00354533" w:rsidRDefault="006807B6" w:rsidP="00A34DE7">
            <w:pPr>
              <w:ind w:left="-108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6807B6" w:rsidTr="004E3B11">
        <w:trPr>
          <w:trHeight w:hRule="exact" w:val="374"/>
        </w:trPr>
        <w:tc>
          <w:tcPr>
            <w:tcW w:w="648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807B6" w:rsidRPr="00345523" w:rsidRDefault="006807B6" w:rsidP="00E93731">
            <w:pPr>
              <w:ind w:left="252" w:right="101" w:hanging="360"/>
              <w:rPr>
                <w:rFonts w:ascii="Arial Narrow" w:eastAsiaTheme="minorEastAsia" w:hAnsi="Arial Narrow"/>
                <w:color w:val="000000" w:themeColor="dark1"/>
                <w:kern w:val="24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>10</w:t>
            </w:r>
            <w:r w:rsidRPr="00345523">
              <w:rPr>
                <w:rFonts w:ascii="Arial Narrow" w:eastAsiaTheme="minorEastAsia" w:hAnsi="Arial Narrow"/>
                <w:color w:val="000000" w:themeColor="dark1"/>
                <w:kern w:val="24"/>
              </w:rPr>
              <w:t>.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ab/>
            </w:r>
            <w:r w:rsidRPr="003E73BB">
              <w:rPr>
                <w:rFonts w:ascii="Arial Narrow" w:eastAsiaTheme="minorEastAsia" w:hAnsi="Arial Narrow"/>
                <w:color w:val="000000" w:themeColor="dark1"/>
                <w:kern w:val="24"/>
              </w:rPr>
              <w:t>Unit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>’s</w:t>
            </w:r>
            <w:r w:rsidRPr="003E73BB">
              <w:rPr>
                <w:rFonts w:ascii="Arial Narrow" w:eastAsiaTheme="minorEastAsia" w:hAnsi="Arial Narrow"/>
                <w:color w:val="000000" w:themeColor="dark1"/>
                <w:kern w:val="24"/>
              </w:rPr>
              <w:t xml:space="preserve"> 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>annual review and revision of</w:t>
            </w:r>
            <w:r w:rsidRPr="003E73BB">
              <w:rPr>
                <w:rFonts w:ascii="Arial Narrow" w:eastAsiaTheme="minorEastAsia" w:hAnsi="Arial Narrow"/>
                <w:color w:val="000000" w:themeColor="dark1"/>
                <w:kern w:val="24"/>
              </w:rPr>
              <w:t xml:space="preserve"> technical procedure manuals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807B6" w:rsidRPr="00A34DE7" w:rsidRDefault="006807B6" w:rsidP="00A34DE7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57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807B6" w:rsidRPr="00354533" w:rsidRDefault="006807B6" w:rsidP="00A34DE7">
            <w:pPr>
              <w:ind w:left="-108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6807B6" w:rsidTr="004E3B11">
        <w:trPr>
          <w:trHeight w:hRule="exact" w:val="374"/>
        </w:trPr>
        <w:tc>
          <w:tcPr>
            <w:tcW w:w="648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807B6" w:rsidRPr="00345523" w:rsidRDefault="006807B6" w:rsidP="00E93731">
            <w:pPr>
              <w:ind w:left="252" w:right="101" w:hanging="360"/>
              <w:rPr>
                <w:rFonts w:ascii="Arial Narrow" w:eastAsiaTheme="minorEastAsia" w:hAnsi="Arial Narrow"/>
                <w:color w:val="000000" w:themeColor="dark1"/>
                <w:kern w:val="24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>11</w:t>
            </w:r>
            <w:r w:rsidRPr="00345523">
              <w:rPr>
                <w:rFonts w:ascii="Arial Narrow" w:eastAsiaTheme="minorEastAsia" w:hAnsi="Arial Narrow"/>
                <w:color w:val="000000" w:themeColor="dark1"/>
                <w:kern w:val="24"/>
              </w:rPr>
              <w:t>.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ab/>
            </w:r>
            <w:r w:rsidRPr="003E73BB">
              <w:rPr>
                <w:rFonts w:ascii="Arial Narrow" w:eastAsiaTheme="minorEastAsia" w:hAnsi="Arial Narrow"/>
                <w:color w:val="000000" w:themeColor="dark1"/>
                <w:kern w:val="24"/>
              </w:rPr>
              <w:t>Unit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>’s</w:t>
            </w:r>
            <w:r w:rsidRPr="003E73BB">
              <w:rPr>
                <w:rFonts w:ascii="Arial Narrow" w:eastAsiaTheme="minorEastAsia" w:hAnsi="Arial Narrow"/>
                <w:color w:val="000000" w:themeColor="dark1"/>
                <w:kern w:val="24"/>
              </w:rPr>
              <w:t xml:space="preserve"> 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 xml:space="preserve">annual review and revision of </w:t>
            </w:r>
            <w:r w:rsidRPr="00A951E9">
              <w:rPr>
                <w:rFonts w:ascii="Arial Narrow" w:eastAsiaTheme="minorEastAsia" w:hAnsi="Arial Narrow"/>
                <w:color w:val="000000" w:themeColor="dark1"/>
                <w:kern w:val="24"/>
              </w:rPr>
              <w:t>operational protocols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807B6" w:rsidRPr="00A34DE7" w:rsidRDefault="006807B6" w:rsidP="00A34DE7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57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807B6" w:rsidRPr="00354533" w:rsidRDefault="006807B6" w:rsidP="00A34DE7">
            <w:pPr>
              <w:ind w:left="-108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6807B6" w:rsidTr="000951B8">
        <w:trPr>
          <w:trHeight w:hRule="exact" w:val="374"/>
        </w:trPr>
        <w:tc>
          <w:tcPr>
            <w:tcW w:w="648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807B6" w:rsidRPr="00345523" w:rsidRDefault="006807B6" w:rsidP="00E93731">
            <w:pPr>
              <w:ind w:left="252" w:right="101" w:hanging="360"/>
              <w:rPr>
                <w:rFonts w:ascii="Arial Narrow" w:eastAsiaTheme="minorEastAsia" w:hAnsi="Arial Narrow"/>
                <w:color w:val="000000" w:themeColor="dark1"/>
                <w:kern w:val="24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>12</w:t>
            </w:r>
            <w:r w:rsidRPr="00345523">
              <w:rPr>
                <w:rFonts w:ascii="Arial Narrow" w:eastAsiaTheme="minorEastAsia" w:hAnsi="Arial Narrow"/>
                <w:color w:val="000000" w:themeColor="dark1"/>
                <w:kern w:val="24"/>
              </w:rPr>
              <w:t>.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ab/>
            </w:r>
            <w:r w:rsidRPr="00A951E9">
              <w:rPr>
                <w:rFonts w:ascii="Arial Narrow" w:eastAsiaTheme="minorEastAsia" w:hAnsi="Arial Narrow"/>
                <w:color w:val="000000" w:themeColor="dark1"/>
                <w:kern w:val="24"/>
              </w:rPr>
              <w:t>Unit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>’s effective management of Unit’s payroll and staff hours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807B6" w:rsidRPr="00A34DE7" w:rsidRDefault="006807B6" w:rsidP="00A34DE7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57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807B6" w:rsidRPr="00354533" w:rsidRDefault="006807B6" w:rsidP="00A34DE7">
            <w:pPr>
              <w:ind w:left="-108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FB43A2" w:rsidTr="00453254">
        <w:trPr>
          <w:trHeight w:val="420"/>
        </w:trPr>
        <w:tc>
          <w:tcPr>
            <w:tcW w:w="64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B43A2" w:rsidRPr="008A4592" w:rsidRDefault="00FB43A2" w:rsidP="009A7B87">
            <w:pPr>
              <w:ind w:left="334" w:right="101" w:hanging="334"/>
              <w:jc w:val="right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4"/>
                <w:szCs w:val="24"/>
              </w:rPr>
            </w:pPr>
            <w:r w:rsidRPr="008A4592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4"/>
                <w:szCs w:val="24"/>
              </w:rPr>
              <w:t xml:space="preserve">Total Number of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4"/>
                <w:szCs w:val="24"/>
              </w:rPr>
              <w:t>Check</w:t>
            </w:r>
            <w:r w:rsidRPr="008A4592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4"/>
                <w:szCs w:val="24"/>
              </w:rPr>
              <w:t xml:space="preserve"> M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4"/>
                <w:szCs w:val="24"/>
              </w:rPr>
              <w:t>arks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 w:rsidRPr="00CE11FE">
              <w:rPr>
                <w:rFonts w:ascii="Arial Narrow" w:hAnsi="Arial Narrow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B43A2" w:rsidRPr="00A34DE7" w:rsidRDefault="00FB43A2" w:rsidP="00A34DE7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FB43A2" w:rsidRPr="009768B3" w:rsidRDefault="00FB43A2" w:rsidP="002441B4">
            <w:pPr>
              <w:pStyle w:val="ListParagraph"/>
              <w:ind w:left="-115"/>
              <w:jc w:val="center"/>
              <w:rPr>
                <w:rFonts w:ascii="Arial Narrow" w:eastAsiaTheme="minorEastAsia" w:hAnsi="Arial Narrow"/>
                <w:color w:val="000000" w:themeColor="dark1"/>
                <w:kern w:val="24"/>
              </w:rPr>
            </w:pPr>
            <w:r w:rsidRPr="009768B3"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3</w:t>
            </w:r>
            <w:r w:rsidRPr="004F5F7C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or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Pr="009768B3"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fewer</w:t>
            </w:r>
          </w:p>
        </w:tc>
        <w:tc>
          <w:tcPr>
            <w:tcW w:w="131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FB43A2" w:rsidRPr="004F5F7C" w:rsidRDefault="00FB43A2" w:rsidP="002441B4">
            <w:pPr>
              <w:pStyle w:val="ListParagraph"/>
              <w:ind w:left="-115" w:right="27"/>
              <w:jc w:val="center"/>
              <w:rPr>
                <w:rFonts w:ascii="Arial Narrow" w:eastAsiaTheme="minorEastAsia" w:hAnsi="Arial Narrow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4</w:t>
            </w:r>
            <w:r w:rsidRPr="004F5F7C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or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5</w:t>
            </w:r>
          </w:p>
        </w:tc>
        <w:tc>
          <w:tcPr>
            <w:tcW w:w="131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FB43A2" w:rsidRPr="00B636DD" w:rsidRDefault="00FB43A2" w:rsidP="002441B4">
            <w:pPr>
              <w:pStyle w:val="ListParagraph"/>
              <w:ind w:left="-115" w:right="27"/>
              <w:jc w:val="center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6</w:t>
            </w:r>
            <w:r w:rsidRPr="006B0D64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or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7</w:t>
            </w:r>
          </w:p>
        </w:tc>
        <w:tc>
          <w:tcPr>
            <w:tcW w:w="131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FB43A2" w:rsidRPr="00B636DD" w:rsidRDefault="00FB43A2" w:rsidP="002441B4">
            <w:pPr>
              <w:pStyle w:val="ListParagraph"/>
              <w:ind w:left="-115" w:right="-4"/>
              <w:jc w:val="center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8</w:t>
            </w:r>
            <w:r w:rsidRPr="006B0D64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or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9</w:t>
            </w:r>
          </w:p>
        </w:tc>
        <w:tc>
          <w:tcPr>
            <w:tcW w:w="133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B43A2" w:rsidRPr="00B636DD" w:rsidRDefault="00FB43A2" w:rsidP="002441B4">
            <w:pPr>
              <w:pStyle w:val="ListParagraph"/>
              <w:ind w:left="-115"/>
              <w:jc w:val="center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10</w:t>
            </w:r>
            <w:r w:rsidRPr="006B0D64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or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more</w:t>
            </w:r>
          </w:p>
        </w:tc>
      </w:tr>
      <w:tr w:rsidR="002441B4" w:rsidTr="002441B4">
        <w:trPr>
          <w:trHeight w:hRule="exact" w:val="669"/>
        </w:trPr>
        <w:tc>
          <w:tcPr>
            <w:tcW w:w="64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441B4" w:rsidRPr="00261BF7" w:rsidRDefault="00BD2F30" w:rsidP="00C312C0">
            <w:pPr>
              <w:ind w:left="252" w:right="101" w:hanging="252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9944459" wp14:editId="780EFB8C">
                  <wp:extent cx="1802921" cy="706144"/>
                  <wp:effectExtent l="0" t="0" r="6985" b="0"/>
                  <wp:docPr id="3" name="Picture 3" descr="C:\Users\hazerjia\Documents\WORD DOCS\AAA REFERENCE DOCS\AAA MEASURE EVALUATION\AAA GUIDANCE DOCUMENTS\ADMINISTRATIVE\USAIDandMEASURE_Evalu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zerjia\Documents\WORD DOCS\AAA REFERENCE DOCS\AAA MEASURE EVALUATION\AAA GUIDANCE DOCUMENTS\ADMINISTRATIVE\USAIDandMEASURE_Evalu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08" cy="71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41B4" w:rsidRPr="00261BF7" w:rsidRDefault="002441B4" w:rsidP="00343899">
            <w:pPr>
              <w:ind w:left="-108" w:right="-10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41B4" w:rsidRPr="00D81AAD" w:rsidRDefault="002441B4" w:rsidP="008143DA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16"/>
                <w:szCs w:val="16"/>
              </w:rPr>
            </w:pPr>
            <w:r w:rsidRPr="00A951E9">
              <w:rPr>
                <w:rFonts w:eastAsiaTheme="minorEastAsia" w:hAnsi="Calibri"/>
                <w:noProof/>
                <w:color w:val="000000" w:themeColor="dark1"/>
                <w:kern w:val="24"/>
                <w:sz w:val="24"/>
                <w:szCs w:val="24"/>
              </w:rPr>
              <w:drawing>
                <wp:inline distT="0" distB="0" distL="0" distR="0" wp14:anchorId="71D5154E" wp14:editId="169F3D4F">
                  <wp:extent cx="163902" cy="525934"/>
                  <wp:effectExtent l="0" t="0" r="7620" b="7620"/>
                  <wp:docPr id="49" name="Picture 49" descr="C:\Users\hazerjia\AppData\Local\Microsoft\Windows\Temporary Internet Files\Content.IE5\WOS33JP5\MP90043313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zerjia\AppData\Local\Microsoft\Windows\Temporary Internet Files\Content.IE5\WOS33JP5\MP900433138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6" t="37654" r="89716" b="2414"/>
                          <a:stretch/>
                        </pic:blipFill>
                        <pic:spPr bwMode="auto">
                          <a:xfrm>
                            <a:off x="0" y="0"/>
                            <a:ext cx="173259" cy="555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41B4" w:rsidRPr="00D81AAD" w:rsidRDefault="002441B4" w:rsidP="008143DA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eastAsiaTheme="minorEastAsia" w:hAnsi="Calibri"/>
                <w:noProof/>
                <w:color w:val="000000" w:themeColor="dark1"/>
                <w:kern w:val="24"/>
                <w:sz w:val="24"/>
                <w:szCs w:val="24"/>
              </w:rPr>
              <w:drawing>
                <wp:inline distT="0" distB="0" distL="0" distR="0" wp14:anchorId="75FFCFCB" wp14:editId="71D3A59D">
                  <wp:extent cx="163902" cy="520213"/>
                  <wp:effectExtent l="0" t="0" r="7620" b="0"/>
                  <wp:docPr id="50" name="Picture 50" descr="C:\Users\hazerjia\AppData\Local\Microsoft\Windows\Temporary Internet Files\Content.IE5\WOS33JP5\MP90043313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zerjia\AppData\Local\Microsoft\Windows\Temporary Internet Files\Content.IE5\WOS33JP5\MP900433138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20" t="31378" r="68682" b="-96"/>
                          <a:stretch/>
                        </pic:blipFill>
                        <pic:spPr bwMode="auto">
                          <a:xfrm>
                            <a:off x="0" y="0"/>
                            <a:ext cx="174465" cy="553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41B4" w:rsidRPr="00D81AAD" w:rsidRDefault="002441B4" w:rsidP="00261BF7">
            <w:pPr>
              <w:ind w:left="-108" w:right="27"/>
              <w:jc w:val="center"/>
              <w:rPr>
                <w:rFonts w:eastAsiaTheme="minorEastAsia" w:hAnsi="Calibri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eastAsiaTheme="minorEastAsia" w:hAnsi="Calibri"/>
                <w:noProof/>
                <w:color w:val="000000" w:themeColor="dark1"/>
                <w:kern w:val="24"/>
                <w:sz w:val="24"/>
                <w:szCs w:val="24"/>
              </w:rPr>
              <w:drawing>
                <wp:inline distT="0" distB="0" distL="0" distR="0" wp14:anchorId="5F857670" wp14:editId="1E1D9103">
                  <wp:extent cx="219031" cy="586596"/>
                  <wp:effectExtent l="0" t="0" r="0" b="4445"/>
                  <wp:docPr id="51" name="Picture 51" descr="C:\Users\hazerjia\AppData\Local\Microsoft\Windows\Temporary Internet Files\Content.IE5\WOS33JP5\MP90043313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zerjia\AppData\Local\Microsoft\Windows\Temporary Internet Files\Content.IE5\WOS33JP5\MP900433138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28" t="26985" r="54884" b="-96"/>
                          <a:stretch/>
                        </pic:blipFill>
                        <pic:spPr bwMode="auto">
                          <a:xfrm>
                            <a:off x="0" y="0"/>
                            <a:ext cx="225830" cy="604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41B4" w:rsidRPr="00D81AAD" w:rsidRDefault="002441B4" w:rsidP="008143DA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eastAsiaTheme="minorEastAsia" w:hAnsi="Calibri"/>
                <w:noProof/>
                <w:color w:val="000000" w:themeColor="dark1"/>
                <w:kern w:val="24"/>
                <w:sz w:val="24"/>
                <w:szCs w:val="24"/>
              </w:rPr>
              <w:drawing>
                <wp:inline distT="0" distB="0" distL="0" distR="0" wp14:anchorId="6F50F043" wp14:editId="0F1E21D2">
                  <wp:extent cx="293298" cy="708266"/>
                  <wp:effectExtent l="0" t="0" r="0" b="0"/>
                  <wp:docPr id="52" name="Picture 52" descr="C:\Users\hazerjia\AppData\Local\Microsoft\Windows\Temporary Internet Files\Content.IE5\WOS33JP5\MP90043313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zerjia\AppData\Local\Microsoft\Windows\Temporary Internet Files\Content.IE5\WOS33JP5\MP900433138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589" t="18513" r="30233" b="-96"/>
                          <a:stretch/>
                        </pic:blipFill>
                        <pic:spPr bwMode="auto">
                          <a:xfrm>
                            <a:off x="0" y="0"/>
                            <a:ext cx="317284" cy="766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0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1B4" w:rsidRPr="00D81AAD" w:rsidRDefault="002441B4" w:rsidP="008143DA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eastAsiaTheme="minorEastAsia" w:hAnsi="Calibri"/>
                <w:noProof/>
                <w:color w:val="000000" w:themeColor="dark1"/>
                <w:kern w:val="24"/>
                <w:sz w:val="24"/>
                <w:szCs w:val="24"/>
              </w:rPr>
              <w:drawing>
                <wp:inline distT="0" distB="0" distL="0" distR="0" wp14:anchorId="120422EC" wp14:editId="43BC82F6">
                  <wp:extent cx="348192" cy="638354"/>
                  <wp:effectExtent l="0" t="0" r="0" b="0"/>
                  <wp:docPr id="57" name="Picture 57" descr="C:\Users\hazerjia\AppData\Local\Microsoft\Windows\Temporary Internet Files\Content.IE5\WOS33JP5\MP90043313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zerjia\AppData\Local\Microsoft\Windows\Temporary Internet Files\Content.IE5\WOS33JP5\MP900433138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56" t="6589" b="-96"/>
                          <a:stretch/>
                        </pic:blipFill>
                        <pic:spPr bwMode="auto">
                          <a:xfrm>
                            <a:off x="0" y="0"/>
                            <a:ext cx="350707" cy="64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1B4" w:rsidTr="002441B4">
        <w:trPr>
          <w:trHeight w:hRule="exact" w:val="480"/>
        </w:trPr>
        <w:tc>
          <w:tcPr>
            <w:tcW w:w="64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41B4" w:rsidRPr="00533C1A" w:rsidRDefault="002441B4" w:rsidP="002441B4">
            <w:pPr>
              <w:ind w:left="252" w:right="101" w:hanging="360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41B4" w:rsidRPr="00533C1A" w:rsidRDefault="002441B4" w:rsidP="00533C1A">
            <w:pPr>
              <w:ind w:left="-108" w:right="-10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41B4" w:rsidRPr="00533C1A" w:rsidRDefault="002441B4" w:rsidP="00533C1A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</w:pPr>
            <w:r w:rsidRPr="00533C1A"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41B4" w:rsidRPr="00533C1A" w:rsidRDefault="002441B4" w:rsidP="00533C1A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</w:pPr>
            <w:r w:rsidRPr="00533C1A"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  <w:t>2</w:t>
            </w:r>
          </w:p>
        </w:tc>
        <w:tc>
          <w:tcPr>
            <w:tcW w:w="1310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41B4" w:rsidRPr="00533C1A" w:rsidRDefault="002441B4" w:rsidP="00533C1A">
            <w:pPr>
              <w:ind w:left="-108" w:right="27"/>
              <w:jc w:val="center"/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</w:pPr>
            <w:r w:rsidRPr="00533C1A"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  <w:t>3</w:t>
            </w:r>
          </w:p>
        </w:tc>
        <w:tc>
          <w:tcPr>
            <w:tcW w:w="1310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41B4" w:rsidRPr="00533C1A" w:rsidRDefault="002441B4" w:rsidP="00533C1A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</w:pPr>
            <w:r w:rsidRPr="00533C1A"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  <w:t>4</w:t>
            </w:r>
          </w:p>
        </w:tc>
        <w:tc>
          <w:tcPr>
            <w:tcW w:w="1330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1B4" w:rsidRPr="00533C1A" w:rsidRDefault="002441B4" w:rsidP="00533C1A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</w:pPr>
            <w:r w:rsidRPr="00533C1A"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  <w:t>5</w:t>
            </w:r>
          </w:p>
        </w:tc>
      </w:tr>
    </w:tbl>
    <w:p w:rsidR="006C1549" w:rsidRPr="00F64F58" w:rsidRDefault="006C1549">
      <w:pPr>
        <w:rPr>
          <w:sz w:val="16"/>
          <w:szCs w:val="16"/>
        </w:rPr>
      </w:pPr>
      <w:r w:rsidRPr="00F64F58">
        <w:rPr>
          <w:sz w:val="16"/>
          <w:szCs w:val="16"/>
        </w:rPr>
        <w:br w:type="page"/>
      </w:r>
    </w:p>
    <w:tbl>
      <w:tblPr>
        <w:tblStyle w:val="TableGrid"/>
        <w:tblW w:w="1422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850"/>
        <w:gridCol w:w="1170"/>
        <w:gridCol w:w="1310"/>
        <w:gridCol w:w="1310"/>
        <w:gridCol w:w="1310"/>
        <w:gridCol w:w="1310"/>
        <w:gridCol w:w="1330"/>
      </w:tblGrid>
      <w:tr w:rsidR="00C312C0" w:rsidTr="00846A63">
        <w:trPr>
          <w:trHeight w:hRule="exact" w:val="518"/>
        </w:trPr>
        <w:tc>
          <w:tcPr>
            <w:tcW w:w="14220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2C0" w:rsidRPr="00064BC5" w:rsidRDefault="00846A63" w:rsidP="0023277F">
            <w:pPr>
              <w:jc w:val="center"/>
              <w:rPr>
                <w:rFonts w:ascii="Arial Narrow" w:hAnsi="Arial Narrow"/>
                <w:b/>
                <w:color w:val="3A7AD8"/>
                <w:sz w:val="28"/>
                <w:szCs w:val="28"/>
                <w14:textFill>
                  <w14:gradFill>
                    <w14:gsLst>
                      <w14:gs w14:pos="0">
                        <w14:srgbClr w14:val="3A7AD8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A7AD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A7AD8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</w:pPr>
            <w:r w:rsidRPr="00D81AAD">
              <w:rPr>
                <w:rFonts w:ascii="Arial Narrow" w:hAnsi="Arial Narrow"/>
                <w:b/>
                <w:color w:val="FF0000"/>
                <w:sz w:val="40"/>
                <w:szCs w:val="40"/>
              </w:rPr>
              <w:lastRenderedPageBreak/>
              <w:t>SCORE ME</w:t>
            </w:r>
            <w:r w:rsidRPr="00064BC5">
              <w:rPr>
                <w:rFonts w:ascii="Arial Narrow" w:hAnsi="Arial Narrow"/>
                <w:b/>
                <w:color w:val="3A7AD8"/>
                <w:sz w:val="28"/>
                <w:szCs w:val="28"/>
                <w14:textFill>
                  <w14:gradFill>
                    <w14:gsLst>
                      <w14:gs w14:pos="0">
                        <w14:srgbClr w14:val="3A7AD8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A7AD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A7AD8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 xml:space="preserve">: </w:t>
            </w:r>
            <w:r w:rsidRPr="0023277F">
              <w:rPr>
                <w:rFonts w:ascii="Arial Narrow" w:hAnsi="Arial Narrow"/>
                <w:b/>
                <w:color w:val="FF0000"/>
                <w:sz w:val="40"/>
                <w:szCs w:val="40"/>
              </w:rPr>
              <w:t>S</w:t>
            </w:r>
            <w:r w:rsidRPr="00CB2BBB">
              <w:rPr>
                <w:rFonts w:ascii="Arial Narrow" w:hAnsi="Arial Narrow"/>
                <w:b/>
                <w:color w:val="3A7AD8"/>
                <w:sz w:val="32"/>
                <w:szCs w:val="32"/>
                <w14:textFill>
                  <w14:gradFill>
                    <w14:gsLst>
                      <w14:gs w14:pos="0">
                        <w14:srgbClr w14:val="3A7AD8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A7AD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A7AD8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 xml:space="preserve">elf-assessment of </w:t>
            </w:r>
            <w:r w:rsidRPr="0023277F">
              <w:rPr>
                <w:rFonts w:ascii="Arial Narrow" w:hAnsi="Arial Narrow"/>
                <w:b/>
                <w:color w:val="FF0000"/>
                <w:sz w:val="40"/>
                <w:szCs w:val="40"/>
              </w:rPr>
              <w:t>C</w:t>
            </w:r>
            <w:r w:rsidRPr="00CB2BBB">
              <w:rPr>
                <w:rFonts w:ascii="Arial Narrow" w:hAnsi="Arial Narrow"/>
                <w:b/>
                <w:color w:val="3A7AD8"/>
                <w:sz w:val="32"/>
                <w:szCs w:val="32"/>
                <w14:textFill>
                  <w14:gradFill>
                    <w14:gsLst>
                      <w14:gs w14:pos="0">
                        <w14:srgbClr w14:val="3A7AD8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A7AD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A7AD8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 xml:space="preserve">apacity in </w:t>
            </w:r>
            <w:r w:rsidRPr="0023277F">
              <w:rPr>
                <w:rFonts w:ascii="Arial Narrow" w:hAnsi="Arial Narrow"/>
                <w:b/>
                <w:color w:val="FF0000"/>
                <w:sz w:val="40"/>
                <w:szCs w:val="40"/>
              </w:rPr>
              <w:t>O</w:t>
            </w:r>
            <w:r w:rsidRPr="00CB2BBB">
              <w:rPr>
                <w:rFonts w:ascii="Arial Narrow" w:hAnsi="Arial Narrow"/>
                <w:b/>
                <w:color w:val="3A7AD8"/>
                <w:sz w:val="32"/>
                <w:szCs w:val="32"/>
                <w14:textFill>
                  <w14:gradFill>
                    <w14:gsLst>
                      <w14:gs w14:pos="0">
                        <w14:srgbClr w14:val="3A7AD8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A7AD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A7AD8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 xml:space="preserve">rganization’s </w:t>
            </w:r>
            <w:r w:rsidRPr="0023277F">
              <w:rPr>
                <w:rFonts w:ascii="Arial Narrow" w:hAnsi="Arial Narrow"/>
                <w:b/>
                <w:color w:val="FF0000"/>
                <w:sz w:val="40"/>
                <w:szCs w:val="40"/>
              </w:rPr>
              <w:t>Re</w:t>
            </w:r>
            <w:r w:rsidRPr="00CB2BBB">
              <w:rPr>
                <w:rFonts w:ascii="Arial Narrow" w:hAnsi="Arial Narrow"/>
                <w:b/>
                <w:color w:val="3A7AD8"/>
                <w:sz w:val="32"/>
                <w:szCs w:val="32"/>
                <w14:textFill>
                  <w14:gradFill>
                    <w14:gsLst>
                      <w14:gs w14:pos="0">
                        <w14:srgbClr w14:val="3A7AD8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A7AD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A7AD8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 xml:space="preserve">sponse to </w:t>
            </w:r>
            <w:r w:rsidRPr="0023277F">
              <w:rPr>
                <w:rFonts w:ascii="Arial Narrow" w:hAnsi="Arial Narrow"/>
                <w:b/>
                <w:color w:val="FF0000"/>
                <w:sz w:val="40"/>
                <w:szCs w:val="40"/>
              </w:rPr>
              <w:t>M</w:t>
            </w:r>
            <w:r w:rsidRPr="00CB2BBB">
              <w:rPr>
                <w:rFonts w:ascii="Arial Narrow" w:hAnsi="Arial Narrow"/>
                <w:b/>
                <w:color w:val="3A7AD8"/>
                <w:sz w:val="32"/>
                <w:szCs w:val="32"/>
                <w14:textFill>
                  <w14:gradFill>
                    <w14:gsLst>
                      <w14:gs w14:pos="0">
                        <w14:srgbClr w14:val="3A7AD8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A7AD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A7AD8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>&amp;</w:t>
            </w:r>
            <w:r w:rsidRPr="0023277F">
              <w:rPr>
                <w:rFonts w:ascii="Arial Narrow" w:hAnsi="Arial Narrow"/>
                <w:b/>
                <w:color w:val="FF0000"/>
                <w:sz w:val="40"/>
                <w:szCs w:val="40"/>
              </w:rPr>
              <w:t>E</w:t>
            </w:r>
          </w:p>
        </w:tc>
      </w:tr>
      <w:tr w:rsidR="004A012D" w:rsidTr="000F1B0F">
        <w:trPr>
          <w:trHeight w:val="633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4A012D" w:rsidRPr="00846A63" w:rsidRDefault="004A012D" w:rsidP="000F1B0F">
            <w:pPr>
              <w:jc w:val="center"/>
              <w:rPr>
                <w:b/>
                <w:sz w:val="24"/>
                <w:szCs w:val="24"/>
              </w:rPr>
            </w:pPr>
            <w:r w:rsidRPr="00846A63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4"/>
                <w:szCs w:val="24"/>
              </w:rPr>
              <w:t>Elements of Capacity Building / Organizational Development Performance in M&amp;E by Organization / Unit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4A012D" w:rsidRPr="008A7483" w:rsidRDefault="004A012D" w:rsidP="008143D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7483">
              <w:rPr>
                <w:rFonts w:ascii="Arial Narrow" w:hAnsi="Arial Narrow"/>
                <w:b/>
                <w:sz w:val="24"/>
                <w:szCs w:val="24"/>
              </w:rPr>
              <w:t>Condition Met?</w:t>
            </w:r>
          </w:p>
          <w:p w:rsidR="004A012D" w:rsidRPr="008A7483" w:rsidRDefault="004A012D" w:rsidP="002748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7483">
              <w:rPr>
                <w:rFonts w:ascii="Arial Narrow" w:hAnsi="Arial Narrow"/>
                <w:b/>
                <w:sz w:val="24"/>
                <w:szCs w:val="24"/>
              </w:rPr>
              <w:t>If “Yes”, Check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8A7483">
              <w:rPr>
                <w:rFonts w:ascii="Arial Narrow" w:hAnsi="Arial Narrow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57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4A012D" w:rsidRPr="001913C4" w:rsidRDefault="004A012D" w:rsidP="008143D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13C4">
              <w:rPr>
                <w:rFonts w:ascii="Arial Narrow" w:hAnsi="Arial Narrow"/>
                <w:b/>
                <w:sz w:val="24"/>
                <w:szCs w:val="24"/>
              </w:rPr>
              <w:t>Evidence Available?</w:t>
            </w:r>
          </w:p>
          <w:p w:rsidR="004A012D" w:rsidRPr="001913C4" w:rsidRDefault="004A012D" w:rsidP="008143D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A012D" w:rsidRPr="001913C4" w:rsidRDefault="004A012D" w:rsidP="008143D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913C4">
              <w:rPr>
                <w:rFonts w:ascii="Arial Narrow" w:hAnsi="Arial Narrow"/>
                <w:b/>
                <w:sz w:val="24"/>
                <w:szCs w:val="24"/>
              </w:rPr>
              <w:t>Specify</w:t>
            </w:r>
          </w:p>
        </w:tc>
      </w:tr>
      <w:tr w:rsidR="004A012D" w:rsidTr="000F1B0F"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4A012D" w:rsidRPr="00846A63" w:rsidRDefault="004A012D" w:rsidP="00C5143D">
            <w:pPr>
              <w:tabs>
                <w:tab w:val="left" w:pos="699"/>
              </w:tabs>
              <w:ind w:left="702" w:hanging="702"/>
              <w:contextualSpacing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48"/>
                <w:szCs w:val="48"/>
              </w:rPr>
            </w:pPr>
            <w:r w:rsidRPr="00846A63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48"/>
                <w:szCs w:val="48"/>
              </w:rPr>
              <w:t>D</w:t>
            </w: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4A012D" w:rsidRPr="00C0739F" w:rsidRDefault="004A012D" w:rsidP="00846A63">
            <w:pPr>
              <w:tabs>
                <w:tab w:val="left" w:pos="699"/>
              </w:tabs>
              <w:contextualSpacing/>
              <w:jc w:val="both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6"/>
                <w:szCs w:val="26"/>
              </w:rPr>
            </w:pPr>
            <w:r w:rsidRPr="00C0739F">
              <w:rPr>
                <w:rFonts w:ascii="Arial Narrow" w:hAnsi="Arial Narrow"/>
                <w:b/>
                <w:sz w:val="26"/>
                <w:szCs w:val="26"/>
              </w:rPr>
              <w:t>Processes</w:t>
            </w:r>
            <w:r w:rsidR="00C0739F" w:rsidRPr="00C0739F">
              <w:rPr>
                <w:rFonts w:ascii="Arial Narrow" w:hAnsi="Arial Narrow"/>
                <w:b/>
                <w:sz w:val="26"/>
                <w:szCs w:val="26"/>
              </w:rPr>
              <w:t xml:space="preserve"> and </w:t>
            </w:r>
            <w:r w:rsidRPr="00C0739F">
              <w:rPr>
                <w:rFonts w:ascii="Arial Narrow" w:hAnsi="Arial Narrow"/>
                <w:b/>
                <w:sz w:val="26"/>
                <w:szCs w:val="26"/>
              </w:rPr>
              <w:t>Systems for Documenting and Reporting on Work Activities and Results in Support of Monitoring Oversight</w:t>
            </w:r>
          </w:p>
        </w:tc>
        <w:tc>
          <w:tcPr>
            <w:tcW w:w="117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4A012D" w:rsidRPr="00A34DE7" w:rsidRDefault="004A012D" w:rsidP="00292512">
            <w:pPr>
              <w:pStyle w:val="ListParagraph"/>
              <w:spacing w:line="360" w:lineRule="auto"/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57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4A012D" w:rsidRPr="008A565E" w:rsidRDefault="004A012D" w:rsidP="008A565E">
            <w:pPr>
              <w:pStyle w:val="ListParagraph"/>
              <w:spacing w:line="360" w:lineRule="auto"/>
              <w:ind w:left="-4" w:right="27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C312C0" w:rsidTr="00453254">
        <w:trPr>
          <w:trHeight w:hRule="exact" w:val="579"/>
        </w:trPr>
        <w:tc>
          <w:tcPr>
            <w:tcW w:w="64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:rsidR="00C312C0" w:rsidRPr="006C03D6" w:rsidRDefault="00C312C0" w:rsidP="00050D46">
            <w:pPr>
              <w:pStyle w:val="ListParagraph"/>
              <w:ind w:left="252" w:right="101" w:hanging="270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</w:pPr>
            <w:r w:rsidRPr="006C03D6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>Unit has written policies/procedures and documented evidence for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>m</w:t>
            </w:r>
            <w:r w:rsidRPr="0054333D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>onitoring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 w:rsidRPr="0054333D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>on a quarterly or more frequent basis</w:t>
            </w:r>
            <w:r w:rsidRPr="001015A9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>: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:rsidR="00C312C0" w:rsidRPr="00A34DE7" w:rsidRDefault="00C312C0" w:rsidP="00292512">
            <w:pPr>
              <w:pStyle w:val="ListParagraph"/>
              <w:spacing w:line="360" w:lineRule="auto"/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570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C312C0" w:rsidRPr="008A565E" w:rsidRDefault="00C312C0" w:rsidP="008A565E">
            <w:pPr>
              <w:pStyle w:val="ListParagraph"/>
              <w:spacing w:line="360" w:lineRule="auto"/>
              <w:ind w:left="-4" w:right="27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C312C0" w:rsidTr="00C0739F">
        <w:trPr>
          <w:trHeight w:hRule="exact" w:val="346"/>
        </w:trPr>
        <w:tc>
          <w:tcPr>
            <w:tcW w:w="648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312C0" w:rsidRPr="00050D46" w:rsidRDefault="00C312C0" w:rsidP="006D6329">
            <w:pPr>
              <w:pStyle w:val="ListParagraph"/>
              <w:numPr>
                <w:ilvl w:val="0"/>
                <w:numId w:val="2"/>
              </w:numPr>
              <w:ind w:left="252" w:right="101" w:hanging="270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Work inputs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312C0" w:rsidRPr="00A34DE7" w:rsidRDefault="00C312C0" w:rsidP="00292512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57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312C0" w:rsidRPr="008A565E" w:rsidRDefault="00C312C0" w:rsidP="008A565E">
            <w:pPr>
              <w:ind w:left="-4" w:right="27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C312C0" w:rsidTr="00C0739F">
        <w:trPr>
          <w:trHeight w:hRule="exact" w:val="346"/>
        </w:trPr>
        <w:tc>
          <w:tcPr>
            <w:tcW w:w="648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312C0" w:rsidRDefault="00C312C0" w:rsidP="006D6329">
            <w:pPr>
              <w:pStyle w:val="ListParagraph"/>
              <w:numPr>
                <w:ilvl w:val="0"/>
                <w:numId w:val="2"/>
              </w:numPr>
              <w:ind w:left="252" w:right="101" w:hanging="270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Work activities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312C0" w:rsidRPr="00A34DE7" w:rsidRDefault="00C312C0" w:rsidP="00292512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57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312C0" w:rsidRPr="008A565E" w:rsidRDefault="00C312C0" w:rsidP="008A565E">
            <w:pPr>
              <w:ind w:left="-4" w:right="27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C312C0" w:rsidTr="00C0739F">
        <w:trPr>
          <w:trHeight w:hRule="exact" w:val="346"/>
        </w:trPr>
        <w:tc>
          <w:tcPr>
            <w:tcW w:w="648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312C0" w:rsidRDefault="00C312C0" w:rsidP="006D6329">
            <w:pPr>
              <w:pStyle w:val="ListParagraph"/>
              <w:numPr>
                <w:ilvl w:val="0"/>
                <w:numId w:val="2"/>
              </w:numPr>
              <w:ind w:left="252" w:right="101" w:hanging="270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Work processes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312C0" w:rsidRPr="00A34DE7" w:rsidRDefault="00C312C0" w:rsidP="00292512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57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312C0" w:rsidRPr="008A565E" w:rsidRDefault="00C312C0" w:rsidP="008A565E">
            <w:pPr>
              <w:ind w:left="-4" w:right="27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C312C0" w:rsidTr="00C0739F">
        <w:trPr>
          <w:trHeight w:hRule="exact" w:val="346"/>
        </w:trPr>
        <w:tc>
          <w:tcPr>
            <w:tcW w:w="648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24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312C0" w:rsidRDefault="00C312C0" w:rsidP="006D6329">
            <w:pPr>
              <w:pStyle w:val="ListParagraph"/>
              <w:numPr>
                <w:ilvl w:val="0"/>
                <w:numId w:val="2"/>
              </w:numPr>
              <w:ind w:left="252" w:right="101" w:hanging="270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Work outputs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6" w:space="0" w:color="auto"/>
              <w:bottom w:val="single" w:sz="24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312C0" w:rsidRPr="00A34DE7" w:rsidRDefault="00C312C0" w:rsidP="00292512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57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24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312C0" w:rsidRPr="008A565E" w:rsidRDefault="00C312C0" w:rsidP="008A565E">
            <w:pPr>
              <w:ind w:left="-4" w:right="27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C312C0" w:rsidTr="00846A63">
        <w:trPr>
          <w:trHeight w:hRule="exact" w:val="576"/>
        </w:trPr>
        <w:tc>
          <w:tcPr>
            <w:tcW w:w="6480" w:type="dxa"/>
            <w:gridSpan w:val="2"/>
            <w:tcBorders>
              <w:top w:val="single" w:sz="24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:rsidR="00C312C0" w:rsidRDefault="00C312C0" w:rsidP="001015A9">
            <w:pPr>
              <w:pStyle w:val="ListParagraph"/>
              <w:ind w:left="252" w:right="101" w:hanging="252"/>
              <w:jc w:val="center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 w:rsidRPr="006C03D6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>Unit has written policies/procedures and documented evidence for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>responsiveness to ensuring</w:t>
            </w:r>
            <w:r w:rsidRPr="001015A9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>:</w:t>
            </w:r>
          </w:p>
        </w:tc>
        <w:tc>
          <w:tcPr>
            <w:tcW w:w="1170" w:type="dxa"/>
            <w:tcBorders>
              <w:top w:val="single" w:sz="24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:rsidR="00C312C0" w:rsidRPr="00A34DE7" w:rsidRDefault="00C312C0" w:rsidP="00292512">
            <w:pPr>
              <w:pStyle w:val="ListParagraph"/>
              <w:spacing w:line="360" w:lineRule="auto"/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570" w:type="dxa"/>
            <w:gridSpan w:val="5"/>
            <w:tcBorders>
              <w:top w:val="single" w:sz="24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C312C0" w:rsidRPr="008A565E" w:rsidRDefault="00C312C0" w:rsidP="008A565E">
            <w:pPr>
              <w:pStyle w:val="ListParagraph"/>
              <w:spacing w:line="360" w:lineRule="auto"/>
              <w:ind w:left="-4" w:right="27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C312C0" w:rsidTr="00C0739F">
        <w:trPr>
          <w:trHeight w:hRule="exact" w:val="346"/>
        </w:trPr>
        <w:tc>
          <w:tcPr>
            <w:tcW w:w="648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312C0" w:rsidRDefault="00C312C0" w:rsidP="006D6329">
            <w:pPr>
              <w:pStyle w:val="ListParagraph"/>
              <w:numPr>
                <w:ilvl w:val="0"/>
                <w:numId w:val="2"/>
              </w:numPr>
              <w:ind w:left="252" w:right="101" w:hanging="270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Collection of all required work data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312C0" w:rsidRPr="00A34DE7" w:rsidRDefault="00C312C0" w:rsidP="00292512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57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312C0" w:rsidRPr="008A565E" w:rsidRDefault="00C312C0" w:rsidP="008A565E">
            <w:pPr>
              <w:ind w:left="-4" w:right="27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C312C0" w:rsidTr="00C0739F">
        <w:trPr>
          <w:trHeight w:hRule="exact" w:val="346"/>
        </w:trPr>
        <w:tc>
          <w:tcPr>
            <w:tcW w:w="648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312C0" w:rsidRDefault="00C312C0" w:rsidP="006D6329">
            <w:pPr>
              <w:pStyle w:val="ListParagraph"/>
              <w:numPr>
                <w:ilvl w:val="0"/>
                <w:numId w:val="2"/>
              </w:numPr>
              <w:ind w:left="252" w:right="101" w:hanging="270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Timely collection and transmission of all work data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312C0" w:rsidRPr="00A34DE7" w:rsidRDefault="00C312C0" w:rsidP="00292512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57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312C0" w:rsidRPr="008A565E" w:rsidRDefault="00C312C0" w:rsidP="008A565E">
            <w:pPr>
              <w:ind w:left="-4" w:right="27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C312C0" w:rsidTr="00C0739F">
        <w:trPr>
          <w:trHeight w:hRule="exact" w:val="346"/>
        </w:trPr>
        <w:tc>
          <w:tcPr>
            <w:tcW w:w="648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312C0" w:rsidRDefault="00C312C0" w:rsidP="001944DF">
            <w:pPr>
              <w:pStyle w:val="ListParagraph"/>
              <w:numPr>
                <w:ilvl w:val="0"/>
                <w:numId w:val="2"/>
              </w:numPr>
              <w:ind w:left="252" w:right="101" w:hanging="270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Accuracy of all required work data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312C0" w:rsidRPr="00A34DE7" w:rsidRDefault="00C312C0" w:rsidP="00292512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57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312C0" w:rsidRPr="008A565E" w:rsidRDefault="00C312C0" w:rsidP="008A565E">
            <w:pPr>
              <w:ind w:left="-4" w:right="27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C312C0" w:rsidTr="00C0739F">
        <w:trPr>
          <w:trHeight w:hRule="exact" w:val="346"/>
        </w:trPr>
        <w:tc>
          <w:tcPr>
            <w:tcW w:w="648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24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312C0" w:rsidRDefault="00C312C0" w:rsidP="006D6329">
            <w:pPr>
              <w:pStyle w:val="ListParagraph"/>
              <w:numPr>
                <w:ilvl w:val="0"/>
                <w:numId w:val="2"/>
              </w:numPr>
              <w:ind w:left="252" w:right="101" w:hanging="270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Required </w:t>
            </w:r>
            <w:r w:rsidRPr="00A951E9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analy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sis of all work data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6" w:space="0" w:color="auto"/>
              <w:bottom w:val="single" w:sz="24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312C0" w:rsidRPr="00A34DE7" w:rsidRDefault="00C312C0" w:rsidP="00292512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57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24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312C0" w:rsidRPr="008A565E" w:rsidRDefault="00C312C0" w:rsidP="008A565E">
            <w:pPr>
              <w:ind w:left="-4" w:right="27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C312C0" w:rsidTr="00846A63">
        <w:trPr>
          <w:trHeight w:hRule="exact" w:val="576"/>
        </w:trPr>
        <w:tc>
          <w:tcPr>
            <w:tcW w:w="6480" w:type="dxa"/>
            <w:gridSpan w:val="2"/>
            <w:tcBorders>
              <w:top w:val="single" w:sz="24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:rsidR="00C312C0" w:rsidRDefault="00C312C0" w:rsidP="001015A9">
            <w:pPr>
              <w:pStyle w:val="ListParagraph"/>
              <w:ind w:left="252" w:right="101" w:hanging="270"/>
              <w:jc w:val="center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 w:rsidRPr="006C03D6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>Unit has written policies/procedures and documented evidence for regular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>ly</w:t>
            </w:r>
            <w:r w:rsidRPr="006C03D6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 xml:space="preserve"> reporting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 xml:space="preserve">of relevant </w:t>
            </w:r>
            <w:r w:rsidRPr="006C03D6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>work data analysis to:</w:t>
            </w:r>
          </w:p>
        </w:tc>
        <w:tc>
          <w:tcPr>
            <w:tcW w:w="1170" w:type="dxa"/>
            <w:tcBorders>
              <w:top w:val="single" w:sz="24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:rsidR="00C312C0" w:rsidRPr="00A34DE7" w:rsidRDefault="00C312C0" w:rsidP="00292512">
            <w:pPr>
              <w:pStyle w:val="ListParagraph"/>
              <w:spacing w:line="360" w:lineRule="auto"/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570" w:type="dxa"/>
            <w:gridSpan w:val="5"/>
            <w:tcBorders>
              <w:top w:val="single" w:sz="24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C312C0" w:rsidRPr="008A565E" w:rsidRDefault="00C312C0" w:rsidP="008A565E">
            <w:pPr>
              <w:pStyle w:val="ListParagraph"/>
              <w:spacing w:line="360" w:lineRule="auto"/>
              <w:ind w:left="-4" w:right="27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C312C0" w:rsidTr="00C0739F">
        <w:trPr>
          <w:trHeight w:hRule="exact" w:val="346"/>
        </w:trPr>
        <w:tc>
          <w:tcPr>
            <w:tcW w:w="648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312C0" w:rsidRDefault="00C312C0" w:rsidP="002C14A2">
            <w:pPr>
              <w:pStyle w:val="ListParagraph"/>
              <w:numPr>
                <w:ilvl w:val="0"/>
                <w:numId w:val="2"/>
              </w:numPr>
              <w:ind w:left="252" w:right="101" w:hanging="270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Unit’s leadership/Board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312C0" w:rsidRPr="00A34DE7" w:rsidRDefault="00C312C0" w:rsidP="00292512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57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312C0" w:rsidRPr="008A565E" w:rsidRDefault="00C312C0" w:rsidP="008A565E">
            <w:pPr>
              <w:ind w:left="-4" w:right="27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C312C0" w:rsidTr="00C0739F">
        <w:trPr>
          <w:trHeight w:hRule="exact" w:val="346"/>
        </w:trPr>
        <w:tc>
          <w:tcPr>
            <w:tcW w:w="648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312C0" w:rsidRDefault="00C312C0" w:rsidP="00DC24DA">
            <w:pPr>
              <w:pStyle w:val="ListParagraph"/>
              <w:numPr>
                <w:ilvl w:val="0"/>
                <w:numId w:val="2"/>
              </w:numPr>
              <w:ind w:left="252" w:right="101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Unit’s management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312C0" w:rsidRPr="00A34DE7" w:rsidRDefault="00C312C0" w:rsidP="00292512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57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312C0" w:rsidRPr="008A565E" w:rsidRDefault="00C312C0" w:rsidP="008A565E">
            <w:pPr>
              <w:ind w:left="-4" w:right="27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C312C0" w:rsidTr="00C0739F">
        <w:trPr>
          <w:trHeight w:hRule="exact" w:val="346"/>
        </w:trPr>
        <w:tc>
          <w:tcPr>
            <w:tcW w:w="648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312C0" w:rsidRDefault="00C312C0" w:rsidP="00DC24DA">
            <w:pPr>
              <w:pStyle w:val="ListParagraph"/>
              <w:numPr>
                <w:ilvl w:val="0"/>
                <w:numId w:val="2"/>
              </w:numPr>
              <w:ind w:left="252" w:right="101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Unit’s funders and supporters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312C0" w:rsidRPr="00A34DE7" w:rsidRDefault="00C312C0" w:rsidP="00292512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57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312C0" w:rsidRPr="008A565E" w:rsidRDefault="00C312C0" w:rsidP="008A565E">
            <w:pPr>
              <w:ind w:left="-4" w:right="27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C312C0" w:rsidTr="00C0739F">
        <w:trPr>
          <w:trHeight w:hRule="exact" w:val="346"/>
        </w:trPr>
        <w:tc>
          <w:tcPr>
            <w:tcW w:w="648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24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312C0" w:rsidRDefault="00C312C0" w:rsidP="00DC24DA">
            <w:pPr>
              <w:pStyle w:val="ListParagraph"/>
              <w:numPr>
                <w:ilvl w:val="0"/>
                <w:numId w:val="2"/>
              </w:numPr>
              <w:ind w:left="252" w:right="101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Unit’s target population representatives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6" w:space="0" w:color="auto"/>
              <w:bottom w:val="single" w:sz="24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312C0" w:rsidRPr="00A34DE7" w:rsidRDefault="00C312C0" w:rsidP="00292512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57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24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312C0" w:rsidRPr="008A565E" w:rsidRDefault="00C312C0" w:rsidP="008A565E">
            <w:pPr>
              <w:ind w:left="-4" w:right="27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C312C0" w:rsidTr="00846A63">
        <w:trPr>
          <w:trHeight w:hRule="exact" w:val="576"/>
        </w:trPr>
        <w:tc>
          <w:tcPr>
            <w:tcW w:w="6480" w:type="dxa"/>
            <w:gridSpan w:val="2"/>
            <w:tcBorders>
              <w:top w:val="single" w:sz="24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:rsidR="00C312C0" w:rsidRDefault="00C312C0" w:rsidP="001015A9">
            <w:pPr>
              <w:pStyle w:val="ListParagraph"/>
              <w:ind w:left="252" w:right="101" w:hanging="270"/>
              <w:jc w:val="center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 w:rsidRPr="006C03D6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>Unit has written policies/procedures and documented evidence for regular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 xml:space="preserve"> review and use of</w:t>
            </w:r>
            <w:r w:rsidRPr="006C03D6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 xml:space="preserve"> work data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>findings by</w:t>
            </w:r>
            <w:r w:rsidRPr="006C03D6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>:</w:t>
            </w:r>
          </w:p>
        </w:tc>
        <w:tc>
          <w:tcPr>
            <w:tcW w:w="1170" w:type="dxa"/>
            <w:tcBorders>
              <w:top w:val="single" w:sz="24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:rsidR="00C312C0" w:rsidRPr="00A34DE7" w:rsidRDefault="00C312C0" w:rsidP="00292512">
            <w:pPr>
              <w:pStyle w:val="ListParagraph"/>
              <w:spacing w:line="360" w:lineRule="auto"/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570" w:type="dxa"/>
            <w:gridSpan w:val="5"/>
            <w:tcBorders>
              <w:top w:val="single" w:sz="24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C312C0" w:rsidRPr="008A565E" w:rsidRDefault="00C312C0" w:rsidP="008A565E">
            <w:pPr>
              <w:pStyle w:val="ListParagraph"/>
              <w:spacing w:line="360" w:lineRule="auto"/>
              <w:ind w:left="-4" w:right="27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C312C0" w:rsidTr="00C0739F">
        <w:trPr>
          <w:trHeight w:hRule="exact" w:val="346"/>
        </w:trPr>
        <w:tc>
          <w:tcPr>
            <w:tcW w:w="648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312C0" w:rsidRDefault="00C312C0" w:rsidP="00DC24DA">
            <w:pPr>
              <w:pStyle w:val="ListParagraph"/>
              <w:numPr>
                <w:ilvl w:val="0"/>
                <w:numId w:val="2"/>
              </w:numPr>
              <w:ind w:left="252" w:right="101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Unit’s leadership/Board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312C0" w:rsidRPr="00A34DE7" w:rsidRDefault="00C312C0" w:rsidP="00292512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57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312C0" w:rsidRPr="008A565E" w:rsidRDefault="00C312C0" w:rsidP="008A565E">
            <w:pPr>
              <w:ind w:left="-4" w:right="27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C312C0" w:rsidTr="000951B8">
        <w:trPr>
          <w:trHeight w:hRule="exact" w:val="346"/>
        </w:trPr>
        <w:tc>
          <w:tcPr>
            <w:tcW w:w="648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312C0" w:rsidRDefault="00C312C0" w:rsidP="00DC24DA">
            <w:pPr>
              <w:pStyle w:val="ListParagraph"/>
              <w:numPr>
                <w:ilvl w:val="0"/>
                <w:numId w:val="2"/>
              </w:numPr>
              <w:ind w:left="252" w:right="101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Unit’s management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312C0" w:rsidRPr="00A34DE7" w:rsidRDefault="00C312C0" w:rsidP="00292512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57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312C0" w:rsidRPr="008A565E" w:rsidRDefault="00C312C0" w:rsidP="008A565E">
            <w:pPr>
              <w:ind w:left="-4" w:right="27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FB43A2" w:rsidTr="00453254">
        <w:trPr>
          <w:trHeight w:hRule="exact" w:val="435"/>
        </w:trPr>
        <w:tc>
          <w:tcPr>
            <w:tcW w:w="64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B43A2" w:rsidRPr="008A4592" w:rsidRDefault="00FB43A2" w:rsidP="009A7B87">
            <w:pPr>
              <w:ind w:left="334" w:right="101" w:hanging="334"/>
              <w:jc w:val="right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4"/>
                <w:szCs w:val="24"/>
              </w:rPr>
            </w:pPr>
            <w:r w:rsidRPr="008A4592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4"/>
                <w:szCs w:val="24"/>
              </w:rPr>
              <w:t xml:space="preserve">Total Number of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4"/>
                <w:szCs w:val="24"/>
              </w:rPr>
              <w:t>Check</w:t>
            </w:r>
            <w:r w:rsidRPr="008A4592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4"/>
                <w:szCs w:val="24"/>
              </w:rPr>
              <w:t xml:space="preserve"> M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4"/>
                <w:szCs w:val="24"/>
              </w:rPr>
              <w:t>arks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 w:rsidRPr="00CE11FE">
              <w:rPr>
                <w:rFonts w:ascii="Arial Narrow" w:hAnsi="Arial Narrow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B43A2" w:rsidRPr="00A34DE7" w:rsidRDefault="00FB43A2" w:rsidP="00292512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FB43A2" w:rsidRPr="009768B3" w:rsidRDefault="00FB43A2" w:rsidP="00846A63">
            <w:pPr>
              <w:pStyle w:val="ListParagraph"/>
              <w:ind w:left="-115"/>
              <w:jc w:val="center"/>
              <w:rPr>
                <w:rFonts w:ascii="Arial Narrow" w:eastAsiaTheme="minorEastAsia" w:hAnsi="Arial Narrow"/>
                <w:color w:val="000000" w:themeColor="dark1"/>
                <w:kern w:val="24"/>
              </w:rPr>
            </w:pP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4</w:t>
            </w:r>
            <w:r w:rsidRPr="004F5F7C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or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Pr="009768B3"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fewer</w:t>
            </w:r>
          </w:p>
        </w:tc>
        <w:tc>
          <w:tcPr>
            <w:tcW w:w="131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FB43A2" w:rsidRPr="004F5F7C" w:rsidRDefault="00FB43A2" w:rsidP="00846A63">
            <w:pPr>
              <w:pStyle w:val="ListParagraph"/>
              <w:ind w:left="-115" w:right="27"/>
              <w:jc w:val="center"/>
              <w:rPr>
                <w:rFonts w:ascii="Arial Narrow" w:eastAsiaTheme="minorEastAsia" w:hAnsi="Arial Narrow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5</w:t>
            </w:r>
            <w:r w:rsidRPr="004F5F7C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or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6</w:t>
            </w:r>
          </w:p>
        </w:tc>
        <w:tc>
          <w:tcPr>
            <w:tcW w:w="131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FB43A2" w:rsidRPr="00B636DD" w:rsidRDefault="00FB43A2" w:rsidP="00846A63">
            <w:pPr>
              <w:pStyle w:val="ListParagraph"/>
              <w:ind w:left="-115" w:right="27"/>
              <w:jc w:val="center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7</w:t>
            </w:r>
            <w:r w:rsidRPr="006B0D64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or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8</w:t>
            </w:r>
          </w:p>
        </w:tc>
        <w:tc>
          <w:tcPr>
            <w:tcW w:w="131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FB43A2" w:rsidRPr="00B636DD" w:rsidRDefault="00FB43A2" w:rsidP="00846A63">
            <w:pPr>
              <w:pStyle w:val="ListParagraph"/>
              <w:ind w:left="-115" w:right="-4"/>
              <w:jc w:val="center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9</w:t>
            </w:r>
            <w:r w:rsidRPr="006B0D64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or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10</w:t>
            </w:r>
            <w:r w:rsidRPr="006B0D64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or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11</w:t>
            </w:r>
          </w:p>
        </w:tc>
        <w:tc>
          <w:tcPr>
            <w:tcW w:w="133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B43A2" w:rsidRPr="00B636DD" w:rsidRDefault="00FB43A2" w:rsidP="00846A63">
            <w:pPr>
              <w:pStyle w:val="ListParagraph"/>
              <w:ind w:left="-115"/>
              <w:jc w:val="center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12</w:t>
            </w:r>
            <w:r w:rsidRPr="006B0D64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or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more</w:t>
            </w:r>
          </w:p>
        </w:tc>
      </w:tr>
      <w:tr w:rsidR="00846A63" w:rsidTr="00FB43A2">
        <w:trPr>
          <w:trHeight w:hRule="exact" w:val="696"/>
        </w:trPr>
        <w:tc>
          <w:tcPr>
            <w:tcW w:w="64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6A63" w:rsidRPr="008A4592" w:rsidRDefault="00C0739F" w:rsidP="00702247">
            <w:pPr>
              <w:ind w:left="252" w:right="101" w:hanging="180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9854F2C" wp14:editId="4A3B25F2">
                  <wp:extent cx="1802921" cy="706144"/>
                  <wp:effectExtent l="0" t="0" r="6985" b="0"/>
                  <wp:docPr id="4" name="Picture 4" descr="C:\Users\hazerjia\Documents\WORD DOCS\AAA REFERENCE DOCS\AAA MEASURE EVALUATION\AAA GUIDANCE DOCUMENTS\ADMINISTRATIVE\USAIDandMEASURE_Evalu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zerjia\Documents\WORD DOCS\AAA REFERENCE DOCS\AAA MEASURE EVALUATION\AAA GUIDANCE DOCUMENTS\ADMINISTRATIVE\USAIDandMEASURE_Evalu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08" cy="71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A63" w:rsidRPr="00A34DE7" w:rsidRDefault="00846A63" w:rsidP="00292512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A63" w:rsidRPr="00D81AAD" w:rsidRDefault="00846A63" w:rsidP="008143DA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16"/>
                <w:szCs w:val="16"/>
              </w:rPr>
            </w:pPr>
            <w:r w:rsidRPr="00A951E9">
              <w:rPr>
                <w:rFonts w:eastAsiaTheme="minorEastAsia" w:hAnsi="Calibri"/>
                <w:noProof/>
                <w:color w:val="000000" w:themeColor="dark1"/>
                <w:kern w:val="24"/>
                <w:sz w:val="24"/>
                <w:szCs w:val="24"/>
              </w:rPr>
              <w:drawing>
                <wp:inline distT="0" distB="0" distL="0" distR="0" wp14:anchorId="5A2BA262" wp14:editId="570171E7">
                  <wp:extent cx="116265" cy="373076"/>
                  <wp:effectExtent l="0" t="0" r="0" b="8255"/>
                  <wp:docPr id="58" name="Picture 58" descr="C:\Users\hazerjia\AppData\Local\Microsoft\Windows\Temporary Internet Files\Content.IE5\WOS33JP5\MP90043313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zerjia\AppData\Local\Microsoft\Windows\Temporary Internet Files\Content.IE5\WOS33JP5\MP900433138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6" t="37654" r="89716" b="2414"/>
                          <a:stretch/>
                        </pic:blipFill>
                        <pic:spPr bwMode="auto">
                          <a:xfrm>
                            <a:off x="0" y="0"/>
                            <a:ext cx="118545" cy="380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A63" w:rsidRPr="00D81AAD" w:rsidRDefault="00846A63" w:rsidP="008143DA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eastAsiaTheme="minorEastAsia" w:hAnsi="Calibri"/>
                <w:noProof/>
                <w:color w:val="000000" w:themeColor="dark1"/>
                <w:kern w:val="24"/>
                <w:sz w:val="24"/>
                <w:szCs w:val="24"/>
              </w:rPr>
              <w:drawing>
                <wp:inline distT="0" distB="0" distL="0" distR="0" wp14:anchorId="6D7B7EC3" wp14:editId="35BAE27F">
                  <wp:extent cx="128553" cy="408018"/>
                  <wp:effectExtent l="0" t="0" r="5080" b="0"/>
                  <wp:docPr id="59" name="Picture 59" descr="C:\Users\hazerjia\AppData\Local\Microsoft\Windows\Temporary Internet Files\Content.IE5\WOS33JP5\MP90043313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zerjia\AppData\Local\Microsoft\Windows\Temporary Internet Files\Content.IE5\WOS33JP5\MP900433138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20" t="31378" r="68682" b="-96"/>
                          <a:stretch/>
                        </pic:blipFill>
                        <pic:spPr bwMode="auto">
                          <a:xfrm>
                            <a:off x="0" y="0"/>
                            <a:ext cx="128553" cy="408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A63" w:rsidRPr="00D81AAD" w:rsidRDefault="00846A63" w:rsidP="008143DA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eastAsiaTheme="minorEastAsia" w:hAnsi="Calibri"/>
                <w:noProof/>
                <w:color w:val="000000" w:themeColor="dark1"/>
                <w:kern w:val="24"/>
                <w:sz w:val="24"/>
                <w:szCs w:val="24"/>
              </w:rPr>
              <w:drawing>
                <wp:inline distT="0" distB="0" distL="0" distR="0" wp14:anchorId="5D8FEBF1" wp14:editId="755B532A">
                  <wp:extent cx="179469" cy="480646"/>
                  <wp:effectExtent l="0" t="0" r="0" b="0"/>
                  <wp:docPr id="60" name="Picture 60" descr="C:\Users\hazerjia\AppData\Local\Microsoft\Windows\Temporary Internet Files\Content.IE5\WOS33JP5\MP90043313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zerjia\AppData\Local\Microsoft\Windows\Temporary Internet Files\Content.IE5\WOS33JP5\MP900433138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28" t="26985" r="54884" b="-96"/>
                          <a:stretch/>
                        </pic:blipFill>
                        <pic:spPr bwMode="auto">
                          <a:xfrm>
                            <a:off x="0" y="0"/>
                            <a:ext cx="185875" cy="497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A63" w:rsidRPr="00D81AAD" w:rsidRDefault="00846A63" w:rsidP="008143DA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eastAsiaTheme="minorEastAsia" w:hAnsi="Calibri"/>
                <w:noProof/>
                <w:color w:val="000000" w:themeColor="dark1"/>
                <w:kern w:val="24"/>
                <w:sz w:val="24"/>
                <w:szCs w:val="24"/>
              </w:rPr>
              <w:drawing>
                <wp:inline distT="0" distB="0" distL="0" distR="0" wp14:anchorId="4B927190" wp14:editId="4C1B6C2A">
                  <wp:extent cx="222739" cy="537876"/>
                  <wp:effectExtent l="0" t="0" r="6350" b="0"/>
                  <wp:docPr id="67" name="Picture 67" descr="C:\Users\hazerjia\AppData\Local\Microsoft\Windows\Temporary Internet Files\Content.IE5\WOS33JP5\MP90043313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zerjia\AppData\Local\Microsoft\Windows\Temporary Internet Files\Content.IE5\WOS33JP5\MP900433138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589" t="18513" r="30233" b="-96"/>
                          <a:stretch/>
                        </pic:blipFill>
                        <pic:spPr bwMode="auto">
                          <a:xfrm>
                            <a:off x="0" y="0"/>
                            <a:ext cx="233800" cy="56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0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A63" w:rsidRPr="00D81AAD" w:rsidRDefault="00846A63" w:rsidP="008143DA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eastAsiaTheme="minorEastAsia" w:hAnsi="Calibri"/>
                <w:noProof/>
                <w:color w:val="000000" w:themeColor="dark1"/>
                <w:kern w:val="24"/>
                <w:sz w:val="24"/>
                <w:szCs w:val="24"/>
              </w:rPr>
              <w:drawing>
                <wp:inline distT="0" distB="0" distL="0" distR="0" wp14:anchorId="531172B4" wp14:editId="5F6A4F5C">
                  <wp:extent cx="316523" cy="580293"/>
                  <wp:effectExtent l="0" t="0" r="7620" b="0"/>
                  <wp:docPr id="68" name="Picture 68" descr="C:\Users\hazerjia\AppData\Local\Microsoft\Windows\Temporary Internet Files\Content.IE5\WOS33JP5\MP90043313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zerjia\AppData\Local\Microsoft\Windows\Temporary Internet Files\Content.IE5\WOS33JP5\MP900433138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56" t="6589" b="-96"/>
                          <a:stretch/>
                        </pic:blipFill>
                        <pic:spPr bwMode="auto">
                          <a:xfrm>
                            <a:off x="0" y="0"/>
                            <a:ext cx="315523" cy="5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A63" w:rsidTr="00FB43A2">
        <w:trPr>
          <w:trHeight w:hRule="exact" w:val="519"/>
        </w:trPr>
        <w:tc>
          <w:tcPr>
            <w:tcW w:w="64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6A63" w:rsidRPr="00345523" w:rsidRDefault="00846A63" w:rsidP="00846A63">
            <w:pPr>
              <w:ind w:left="252" w:right="101" w:hanging="360"/>
              <w:rPr>
                <w:rFonts w:ascii="Arial Narrow" w:eastAsiaTheme="minorEastAsia" w:hAnsi="Arial Narrow"/>
                <w:color w:val="000000" w:themeColor="dark1"/>
                <w:kern w:val="24"/>
              </w:rPr>
            </w:pPr>
          </w:p>
        </w:tc>
        <w:tc>
          <w:tcPr>
            <w:tcW w:w="1170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6A63" w:rsidRPr="00A34DE7" w:rsidRDefault="00846A63" w:rsidP="00292512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A63" w:rsidRPr="00533C1A" w:rsidRDefault="00846A63" w:rsidP="008143DA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</w:pPr>
            <w:r w:rsidRPr="00533C1A"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A63" w:rsidRPr="00533C1A" w:rsidRDefault="00846A63" w:rsidP="008143DA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</w:pPr>
            <w:r w:rsidRPr="00533C1A"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  <w:t>2</w:t>
            </w:r>
          </w:p>
        </w:tc>
        <w:tc>
          <w:tcPr>
            <w:tcW w:w="1310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A63" w:rsidRPr="00533C1A" w:rsidRDefault="00846A63" w:rsidP="008143DA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</w:pPr>
            <w:r w:rsidRPr="00533C1A"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  <w:t>3</w:t>
            </w:r>
          </w:p>
        </w:tc>
        <w:tc>
          <w:tcPr>
            <w:tcW w:w="1310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A63" w:rsidRPr="00533C1A" w:rsidRDefault="00846A63" w:rsidP="008143DA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</w:pPr>
            <w:r w:rsidRPr="00533C1A"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  <w:t>4</w:t>
            </w:r>
          </w:p>
        </w:tc>
        <w:tc>
          <w:tcPr>
            <w:tcW w:w="1330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A63" w:rsidRPr="00533C1A" w:rsidRDefault="00846A63" w:rsidP="008143DA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</w:pPr>
            <w:r w:rsidRPr="00533C1A"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  <w:t>5</w:t>
            </w:r>
          </w:p>
        </w:tc>
      </w:tr>
    </w:tbl>
    <w:p w:rsidR="00B7541E" w:rsidRPr="00547B3C" w:rsidRDefault="00B7541E">
      <w:pPr>
        <w:rPr>
          <w:sz w:val="12"/>
          <w:szCs w:val="12"/>
        </w:rPr>
      </w:pPr>
      <w:r w:rsidRPr="00547B3C">
        <w:rPr>
          <w:sz w:val="12"/>
          <w:szCs w:val="12"/>
        </w:rPr>
        <w:br w:type="page"/>
      </w:r>
    </w:p>
    <w:tbl>
      <w:tblPr>
        <w:tblStyle w:val="TableGrid"/>
        <w:tblW w:w="1422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5545"/>
        <w:gridCol w:w="1260"/>
        <w:gridCol w:w="1368"/>
        <w:gridCol w:w="1368"/>
        <w:gridCol w:w="1368"/>
        <w:gridCol w:w="1368"/>
        <w:gridCol w:w="1368"/>
      </w:tblGrid>
      <w:tr w:rsidR="000647B0" w:rsidTr="006D0122">
        <w:trPr>
          <w:trHeight w:val="518"/>
        </w:trPr>
        <w:tc>
          <w:tcPr>
            <w:tcW w:w="14220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7B0" w:rsidRPr="00064BC5" w:rsidRDefault="00F53B7E" w:rsidP="0023277F">
            <w:pPr>
              <w:jc w:val="center"/>
              <w:rPr>
                <w:rFonts w:ascii="Arial Narrow" w:hAnsi="Arial Narrow"/>
                <w:b/>
                <w:color w:val="3A7AD8"/>
                <w:sz w:val="28"/>
                <w:szCs w:val="28"/>
                <w14:textFill>
                  <w14:gradFill>
                    <w14:gsLst>
                      <w14:gs w14:pos="0">
                        <w14:srgbClr w14:val="3A7AD8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A7AD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A7AD8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</w:pPr>
            <w:r w:rsidRPr="00D81AAD">
              <w:rPr>
                <w:rFonts w:ascii="Arial Narrow" w:hAnsi="Arial Narrow"/>
                <w:b/>
                <w:color w:val="FF0000"/>
                <w:sz w:val="40"/>
                <w:szCs w:val="40"/>
              </w:rPr>
              <w:lastRenderedPageBreak/>
              <w:t>SCORE ME</w:t>
            </w:r>
            <w:r w:rsidRPr="00064BC5">
              <w:rPr>
                <w:rFonts w:ascii="Arial Narrow" w:hAnsi="Arial Narrow"/>
                <w:b/>
                <w:color w:val="3A7AD8"/>
                <w:sz w:val="28"/>
                <w:szCs w:val="28"/>
                <w14:textFill>
                  <w14:gradFill>
                    <w14:gsLst>
                      <w14:gs w14:pos="0">
                        <w14:srgbClr w14:val="3A7AD8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A7AD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A7AD8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 xml:space="preserve">: </w:t>
            </w:r>
            <w:r w:rsidRPr="0023277F">
              <w:rPr>
                <w:rFonts w:ascii="Arial Narrow" w:hAnsi="Arial Narrow"/>
                <w:b/>
                <w:color w:val="FF0000"/>
                <w:sz w:val="40"/>
                <w:szCs w:val="40"/>
              </w:rPr>
              <w:t>S</w:t>
            </w:r>
            <w:r w:rsidRPr="00CB2BBB">
              <w:rPr>
                <w:rFonts w:ascii="Arial Narrow" w:hAnsi="Arial Narrow"/>
                <w:b/>
                <w:color w:val="3A7AD8"/>
                <w:sz w:val="32"/>
                <w:szCs w:val="32"/>
                <w14:textFill>
                  <w14:gradFill>
                    <w14:gsLst>
                      <w14:gs w14:pos="0">
                        <w14:srgbClr w14:val="3A7AD8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A7AD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A7AD8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 xml:space="preserve">elf-assessment of </w:t>
            </w:r>
            <w:r w:rsidRPr="0023277F">
              <w:rPr>
                <w:rFonts w:ascii="Arial Narrow" w:hAnsi="Arial Narrow"/>
                <w:b/>
                <w:color w:val="FF0000"/>
                <w:sz w:val="40"/>
                <w:szCs w:val="40"/>
              </w:rPr>
              <w:t>C</w:t>
            </w:r>
            <w:r w:rsidRPr="00CB2BBB">
              <w:rPr>
                <w:rFonts w:ascii="Arial Narrow" w:hAnsi="Arial Narrow"/>
                <w:b/>
                <w:color w:val="3A7AD8"/>
                <w:sz w:val="32"/>
                <w:szCs w:val="32"/>
                <w14:textFill>
                  <w14:gradFill>
                    <w14:gsLst>
                      <w14:gs w14:pos="0">
                        <w14:srgbClr w14:val="3A7AD8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A7AD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A7AD8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 xml:space="preserve">apacity in </w:t>
            </w:r>
            <w:r w:rsidRPr="0023277F">
              <w:rPr>
                <w:rFonts w:ascii="Arial Narrow" w:hAnsi="Arial Narrow"/>
                <w:b/>
                <w:color w:val="FF0000"/>
                <w:sz w:val="40"/>
                <w:szCs w:val="40"/>
              </w:rPr>
              <w:t>O</w:t>
            </w:r>
            <w:r w:rsidRPr="00CB2BBB">
              <w:rPr>
                <w:rFonts w:ascii="Arial Narrow" w:hAnsi="Arial Narrow"/>
                <w:b/>
                <w:color w:val="3A7AD8"/>
                <w:sz w:val="32"/>
                <w:szCs w:val="32"/>
                <w14:textFill>
                  <w14:gradFill>
                    <w14:gsLst>
                      <w14:gs w14:pos="0">
                        <w14:srgbClr w14:val="3A7AD8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A7AD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A7AD8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 xml:space="preserve">rganization’s </w:t>
            </w:r>
            <w:r w:rsidRPr="0023277F">
              <w:rPr>
                <w:rFonts w:ascii="Arial Narrow" w:hAnsi="Arial Narrow"/>
                <w:b/>
                <w:color w:val="FF0000"/>
                <w:sz w:val="40"/>
                <w:szCs w:val="40"/>
              </w:rPr>
              <w:t>Re</w:t>
            </w:r>
            <w:r w:rsidRPr="00CB2BBB">
              <w:rPr>
                <w:rFonts w:ascii="Arial Narrow" w:hAnsi="Arial Narrow"/>
                <w:b/>
                <w:color w:val="3A7AD8"/>
                <w:sz w:val="32"/>
                <w:szCs w:val="32"/>
                <w14:textFill>
                  <w14:gradFill>
                    <w14:gsLst>
                      <w14:gs w14:pos="0">
                        <w14:srgbClr w14:val="3A7AD8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A7AD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A7AD8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 xml:space="preserve">sponse to </w:t>
            </w:r>
            <w:r w:rsidRPr="0023277F">
              <w:rPr>
                <w:rFonts w:ascii="Arial Narrow" w:hAnsi="Arial Narrow"/>
                <w:b/>
                <w:color w:val="FF0000"/>
                <w:sz w:val="40"/>
                <w:szCs w:val="40"/>
              </w:rPr>
              <w:t>M</w:t>
            </w:r>
            <w:r w:rsidRPr="00CB2BBB">
              <w:rPr>
                <w:rFonts w:ascii="Arial Narrow" w:hAnsi="Arial Narrow"/>
                <w:b/>
                <w:color w:val="3A7AD8"/>
                <w:sz w:val="32"/>
                <w:szCs w:val="32"/>
                <w14:textFill>
                  <w14:gradFill>
                    <w14:gsLst>
                      <w14:gs w14:pos="0">
                        <w14:srgbClr w14:val="3A7AD8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A7AD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A7AD8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>&amp;</w:t>
            </w:r>
            <w:r w:rsidRPr="0023277F">
              <w:rPr>
                <w:rFonts w:ascii="Arial Narrow" w:hAnsi="Arial Narrow"/>
                <w:b/>
                <w:color w:val="FF0000"/>
                <w:sz w:val="40"/>
                <w:szCs w:val="40"/>
              </w:rPr>
              <w:t>E</w:t>
            </w:r>
          </w:p>
        </w:tc>
      </w:tr>
      <w:tr w:rsidR="00702247" w:rsidTr="000F1B0F">
        <w:trPr>
          <w:trHeight w:hRule="exact" w:val="636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702247" w:rsidRPr="00846A63" w:rsidRDefault="00702247" w:rsidP="000F1B0F">
            <w:pPr>
              <w:jc w:val="center"/>
              <w:rPr>
                <w:b/>
                <w:sz w:val="24"/>
                <w:szCs w:val="24"/>
              </w:rPr>
            </w:pPr>
            <w:r w:rsidRPr="00846A63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4"/>
                <w:szCs w:val="24"/>
              </w:rPr>
              <w:t>Elements of Capacity Building / Organizational Development Performance in M&amp;E by Organization / Unit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702247" w:rsidRPr="008A7483" w:rsidRDefault="00702247" w:rsidP="008143D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7483">
              <w:rPr>
                <w:rFonts w:ascii="Arial Narrow" w:hAnsi="Arial Narrow"/>
                <w:b/>
                <w:sz w:val="24"/>
                <w:szCs w:val="24"/>
              </w:rPr>
              <w:t>Condition Met?</w:t>
            </w:r>
          </w:p>
          <w:p w:rsidR="00702247" w:rsidRPr="008A7483" w:rsidRDefault="00702247" w:rsidP="008143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7483">
              <w:rPr>
                <w:rFonts w:ascii="Arial Narrow" w:hAnsi="Arial Narrow"/>
                <w:b/>
                <w:sz w:val="24"/>
                <w:szCs w:val="24"/>
              </w:rPr>
              <w:t>If “Yes”, Check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8A7483">
              <w:rPr>
                <w:rFonts w:ascii="Arial Narrow" w:hAnsi="Arial Narrow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84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702247" w:rsidRPr="00C91E50" w:rsidRDefault="00702247" w:rsidP="008143D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91E50">
              <w:rPr>
                <w:rFonts w:ascii="Arial Narrow" w:hAnsi="Arial Narrow"/>
                <w:b/>
                <w:sz w:val="24"/>
                <w:szCs w:val="24"/>
              </w:rPr>
              <w:t>Evidence Available?</w:t>
            </w:r>
          </w:p>
          <w:p w:rsidR="00702247" w:rsidRPr="00C91E50" w:rsidRDefault="00702247" w:rsidP="008143D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02247" w:rsidRPr="00C91E50" w:rsidRDefault="00702247" w:rsidP="008143D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91E50">
              <w:rPr>
                <w:rFonts w:ascii="Arial Narrow" w:hAnsi="Arial Narrow"/>
                <w:b/>
                <w:sz w:val="24"/>
                <w:szCs w:val="24"/>
              </w:rPr>
              <w:t>Specify</w:t>
            </w:r>
          </w:p>
        </w:tc>
      </w:tr>
      <w:tr w:rsidR="00702247" w:rsidTr="000F1B0F">
        <w:trPr>
          <w:trHeight w:val="798"/>
        </w:trPr>
        <w:tc>
          <w:tcPr>
            <w:tcW w:w="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BD4B4" w:themeFill="accent6" w:themeFillTint="66"/>
            <w:vAlign w:val="center"/>
          </w:tcPr>
          <w:p w:rsidR="00702247" w:rsidRPr="00846A63" w:rsidRDefault="00702247" w:rsidP="00C5143D">
            <w:pPr>
              <w:tabs>
                <w:tab w:val="left" w:pos="699"/>
              </w:tabs>
              <w:ind w:left="702" w:hanging="702"/>
              <w:contextualSpacing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48"/>
                <w:szCs w:val="48"/>
              </w:rPr>
            </w:pP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48"/>
                <w:szCs w:val="48"/>
              </w:rPr>
              <w:t>E</w:t>
            </w:r>
          </w:p>
        </w:tc>
        <w:tc>
          <w:tcPr>
            <w:tcW w:w="5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702247" w:rsidRPr="00C0739F" w:rsidRDefault="00702247" w:rsidP="00702247">
            <w:pPr>
              <w:tabs>
                <w:tab w:val="left" w:pos="699"/>
              </w:tabs>
              <w:contextualSpacing/>
              <w:jc w:val="both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6"/>
                <w:szCs w:val="26"/>
              </w:rPr>
            </w:pPr>
            <w:r w:rsidRPr="00C0739F">
              <w:rPr>
                <w:rFonts w:ascii="Arial Narrow" w:hAnsi="Arial Narrow"/>
                <w:b/>
                <w:sz w:val="26"/>
                <w:szCs w:val="26"/>
              </w:rPr>
              <w:t xml:space="preserve">Processes and Systems for Documenting and Reporting on Work Activities and Results in Support of </w:t>
            </w:r>
            <w:r>
              <w:rPr>
                <w:rFonts w:ascii="Arial Narrow" w:hAnsi="Arial Narrow"/>
                <w:b/>
                <w:sz w:val="26"/>
                <w:szCs w:val="26"/>
              </w:rPr>
              <w:t>Evalua</w:t>
            </w:r>
            <w:r w:rsidRPr="00C0739F">
              <w:rPr>
                <w:rFonts w:ascii="Arial Narrow" w:hAnsi="Arial Narrow"/>
                <w:b/>
                <w:sz w:val="26"/>
                <w:szCs w:val="26"/>
              </w:rPr>
              <w:t>t</w:t>
            </w:r>
            <w:r>
              <w:rPr>
                <w:rFonts w:ascii="Arial Narrow" w:hAnsi="Arial Narrow"/>
                <w:b/>
                <w:sz w:val="26"/>
                <w:szCs w:val="26"/>
              </w:rPr>
              <w:t>ion Assessment</w:t>
            </w: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702247" w:rsidRPr="00A34DE7" w:rsidRDefault="00702247" w:rsidP="006B3C5E">
            <w:pPr>
              <w:pStyle w:val="ListParagraph"/>
              <w:spacing w:line="360" w:lineRule="auto"/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702247" w:rsidRPr="00A34DE7" w:rsidRDefault="00702247" w:rsidP="00A34DE7">
            <w:pPr>
              <w:pStyle w:val="ListParagraph"/>
              <w:spacing w:line="360" w:lineRule="auto"/>
              <w:ind w:left="-108" w:right="27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0647B0" w:rsidTr="00453254">
        <w:trPr>
          <w:trHeight w:val="79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:rsidR="000647B0" w:rsidRPr="006C03D6" w:rsidRDefault="000647B0" w:rsidP="002D7A4D">
            <w:pPr>
              <w:ind w:right="101"/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</w:pPr>
            <w:r w:rsidRPr="000F7E4B"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Unit has written policies/procedures and documented evidence for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 xml:space="preserve"> </w:t>
            </w:r>
            <w:r w:rsidR="002D7A4D"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h</w:t>
            </w:r>
            <w:r w:rsidRPr="000F7E4B"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 xml:space="preserve">aving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 xml:space="preserve">evaluated for work </w:t>
            </w:r>
            <w:r w:rsidRPr="000F7E4B"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 xml:space="preserve">effectiveness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 xml:space="preserve">and efficiency </w:t>
            </w:r>
            <w:r w:rsidR="00702247"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p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 xml:space="preserve">rojections that had been set in </w:t>
            </w:r>
            <w:r w:rsidRPr="007B12C2">
              <w:rPr>
                <w:rFonts w:ascii="Arial Narrow" w:eastAsiaTheme="minorEastAsia" w:hAnsi="Arial Narrow"/>
                <w:b/>
                <w:i/>
                <w:color w:val="000000" w:themeColor="dark1"/>
                <w:kern w:val="24"/>
              </w:rPr>
              <w:t>Annual Budgets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</w:rPr>
              <w:t xml:space="preserve"> </w:t>
            </w:r>
            <w:r w:rsidRPr="00C31C17"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 xml:space="preserve">and </w:t>
            </w:r>
            <w:r w:rsidRPr="007B12C2">
              <w:rPr>
                <w:rFonts w:ascii="Arial Narrow" w:eastAsiaTheme="minorEastAsia" w:hAnsi="Arial Narrow"/>
                <w:b/>
                <w:i/>
                <w:color w:val="000000" w:themeColor="dark1"/>
                <w:kern w:val="24"/>
              </w:rPr>
              <w:t>Implementation Plans</w:t>
            </w:r>
            <w:r w:rsidRPr="000F7E4B"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: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:rsidR="000647B0" w:rsidRPr="00A34DE7" w:rsidRDefault="000647B0" w:rsidP="006B3C5E">
            <w:pPr>
              <w:pStyle w:val="ListParagraph"/>
              <w:spacing w:line="360" w:lineRule="auto"/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0647B0" w:rsidRPr="00A34DE7" w:rsidRDefault="000647B0" w:rsidP="00A34DE7">
            <w:pPr>
              <w:pStyle w:val="ListParagraph"/>
              <w:spacing w:line="360" w:lineRule="auto"/>
              <w:ind w:left="-108" w:right="27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0647B0" w:rsidTr="006D0122">
        <w:trPr>
          <w:trHeight w:hRule="exact" w:val="374"/>
        </w:trPr>
        <w:tc>
          <w:tcPr>
            <w:tcW w:w="612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647B0" w:rsidRPr="00050D46" w:rsidRDefault="000647B0" w:rsidP="00134CB3">
            <w:pPr>
              <w:pStyle w:val="ListParagraph"/>
              <w:numPr>
                <w:ilvl w:val="0"/>
                <w:numId w:val="5"/>
              </w:numPr>
              <w:ind w:left="252" w:right="101" w:hanging="270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Budgeting and d</w:t>
            </w:r>
            <w:r>
              <w:rPr>
                <w:rFonts w:ascii="Arial Narrow" w:hAnsi="Arial Narrow"/>
                <w:sz w:val="22"/>
                <w:szCs w:val="22"/>
              </w:rPr>
              <w:t xml:space="preserve">eploying 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inputs</w:t>
            </w:r>
          </w:p>
        </w:tc>
        <w:tc>
          <w:tcPr>
            <w:tcW w:w="126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647B0" w:rsidRPr="00A34DE7" w:rsidRDefault="000647B0" w:rsidP="006B3C5E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7B0" w:rsidRPr="00A34DE7" w:rsidRDefault="000647B0" w:rsidP="00A34DE7">
            <w:pPr>
              <w:ind w:left="-108" w:right="27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0647B0" w:rsidTr="006D0122">
        <w:trPr>
          <w:trHeight w:hRule="exact" w:val="374"/>
        </w:trPr>
        <w:tc>
          <w:tcPr>
            <w:tcW w:w="612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647B0" w:rsidRDefault="000647B0" w:rsidP="006D6329">
            <w:pPr>
              <w:pStyle w:val="ListParagraph"/>
              <w:numPr>
                <w:ilvl w:val="0"/>
                <w:numId w:val="5"/>
              </w:numPr>
              <w:ind w:left="252" w:right="101" w:hanging="270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Undertaking work processes</w:t>
            </w:r>
          </w:p>
        </w:tc>
        <w:tc>
          <w:tcPr>
            <w:tcW w:w="126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647B0" w:rsidRPr="00A34DE7" w:rsidRDefault="000647B0" w:rsidP="006B3C5E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7B0" w:rsidRPr="00A34DE7" w:rsidRDefault="000647B0" w:rsidP="00A34DE7">
            <w:pPr>
              <w:ind w:left="-108" w:right="27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0647B0" w:rsidTr="006D0122">
        <w:trPr>
          <w:trHeight w:hRule="exact" w:val="374"/>
        </w:trPr>
        <w:tc>
          <w:tcPr>
            <w:tcW w:w="612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647B0" w:rsidRDefault="000647B0" w:rsidP="006D6329">
            <w:pPr>
              <w:pStyle w:val="ListParagraph"/>
              <w:numPr>
                <w:ilvl w:val="0"/>
                <w:numId w:val="5"/>
              </w:numPr>
              <w:ind w:left="252" w:right="101" w:hanging="270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Completing planned</w:t>
            </w:r>
            <w:r w:rsidRPr="00F05C96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 activities</w:t>
            </w:r>
          </w:p>
        </w:tc>
        <w:tc>
          <w:tcPr>
            <w:tcW w:w="126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647B0" w:rsidRPr="00A34DE7" w:rsidRDefault="000647B0" w:rsidP="006B3C5E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7B0" w:rsidRPr="00A34DE7" w:rsidRDefault="000647B0" w:rsidP="00A34DE7">
            <w:pPr>
              <w:ind w:left="-108" w:right="27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0647B0" w:rsidTr="006D0122">
        <w:trPr>
          <w:trHeight w:hRule="exact" w:val="374"/>
        </w:trPr>
        <w:tc>
          <w:tcPr>
            <w:tcW w:w="612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647B0" w:rsidRDefault="000647B0" w:rsidP="006D6329">
            <w:pPr>
              <w:pStyle w:val="ListParagraph"/>
              <w:numPr>
                <w:ilvl w:val="0"/>
                <w:numId w:val="5"/>
              </w:numPr>
              <w:ind w:left="252" w:right="101" w:hanging="270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Generating projected </w:t>
            </w:r>
            <w:r w:rsidRPr="00F05C96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outputs</w:t>
            </w:r>
          </w:p>
        </w:tc>
        <w:tc>
          <w:tcPr>
            <w:tcW w:w="126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647B0" w:rsidRPr="00A34DE7" w:rsidRDefault="000647B0" w:rsidP="006B3C5E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7B0" w:rsidRPr="00A34DE7" w:rsidRDefault="000647B0" w:rsidP="00A34DE7">
            <w:pPr>
              <w:ind w:left="-108" w:right="27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0647B0" w:rsidTr="006D0122">
        <w:trPr>
          <w:trHeight w:hRule="exact" w:val="374"/>
        </w:trPr>
        <w:tc>
          <w:tcPr>
            <w:tcW w:w="612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647B0" w:rsidRDefault="000647B0" w:rsidP="005252EE">
            <w:pPr>
              <w:pStyle w:val="ListParagraph"/>
              <w:numPr>
                <w:ilvl w:val="0"/>
                <w:numId w:val="5"/>
              </w:numPr>
              <w:ind w:left="252" w:right="101" w:hanging="270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M</w:t>
            </w:r>
            <w:r w:rsidRPr="000D6C4C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eeting pre-set objectives</w:t>
            </w:r>
          </w:p>
        </w:tc>
        <w:tc>
          <w:tcPr>
            <w:tcW w:w="126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647B0" w:rsidRPr="00A34DE7" w:rsidRDefault="000647B0" w:rsidP="006B3C5E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7B0" w:rsidRPr="00A34DE7" w:rsidRDefault="000647B0" w:rsidP="00A34DE7">
            <w:pPr>
              <w:ind w:left="-108" w:right="27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0647B0" w:rsidTr="006D0122">
        <w:trPr>
          <w:trHeight w:hRule="exact" w:val="374"/>
        </w:trPr>
        <w:tc>
          <w:tcPr>
            <w:tcW w:w="612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647B0" w:rsidRDefault="000647B0" w:rsidP="005252EE">
            <w:pPr>
              <w:pStyle w:val="ListParagraph"/>
              <w:numPr>
                <w:ilvl w:val="0"/>
                <w:numId w:val="5"/>
              </w:numPr>
              <w:ind w:left="252" w:right="101" w:hanging="270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A</w:t>
            </w:r>
            <w:r w:rsidRPr="00047466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chieving desired outcomes</w:t>
            </w:r>
          </w:p>
        </w:tc>
        <w:tc>
          <w:tcPr>
            <w:tcW w:w="126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647B0" w:rsidRPr="00A34DE7" w:rsidRDefault="000647B0" w:rsidP="006B3C5E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7B0" w:rsidRPr="00A34DE7" w:rsidRDefault="000647B0" w:rsidP="00A34DE7">
            <w:pPr>
              <w:ind w:left="-108" w:right="27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0647B0" w:rsidTr="006D0122">
        <w:trPr>
          <w:trHeight w:hRule="exact" w:val="374"/>
        </w:trPr>
        <w:tc>
          <w:tcPr>
            <w:tcW w:w="6120" w:type="dxa"/>
            <w:gridSpan w:val="2"/>
            <w:tcBorders>
              <w:top w:val="single" w:sz="12" w:space="0" w:color="FFFFFF" w:themeColor="background1"/>
              <w:left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647B0" w:rsidRDefault="000647B0" w:rsidP="005252EE">
            <w:pPr>
              <w:pStyle w:val="ListParagraph"/>
              <w:numPr>
                <w:ilvl w:val="0"/>
                <w:numId w:val="5"/>
              </w:numPr>
              <w:ind w:left="252" w:right="101" w:hanging="270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C</w:t>
            </w:r>
            <w:r w:rsidRPr="00047466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ontributing to desired impact</w:t>
            </w:r>
          </w:p>
        </w:tc>
        <w:tc>
          <w:tcPr>
            <w:tcW w:w="1260" w:type="dxa"/>
            <w:tcBorders>
              <w:top w:val="single" w:sz="12" w:space="0" w:color="FFFFFF" w:themeColor="background1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647B0" w:rsidRPr="00A34DE7" w:rsidRDefault="000647B0" w:rsidP="006B3C5E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12" w:space="0" w:color="FFFFFF" w:themeColor="background1"/>
              <w:left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7B0" w:rsidRPr="00A34DE7" w:rsidRDefault="000647B0" w:rsidP="00A34DE7">
            <w:pPr>
              <w:ind w:left="-108" w:right="27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0647B0" w:rsidTr="006D0122">
        <w:trPr>
          <w:trHeight w:hRule="exact" w:val="513"/>
        </w:trPr>
        <w:tc>
          <w:tcPr>
            <w:tcW w:w="6120" w:type="dxa"/>
            <w:gridSpan w:val="2"/>
            <w:tcBorders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:rsidR="000647B0" w:rsidRDefault="000647B0" w:rsidP="007D269E">
            <w:pPr>
              <w:pStyle w:val="ListParagraph"/>
              <w:ind w:left="252" w:right="101" w:hanging="25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954F6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>Unit has documented evidence for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 w:rsidRPr="005365B6">
              <w:rPr>
                <w:rFonts w:ascii="Arial Narrow" w:hAnsi="Arial Narrow"/>
                <w:b/>
                <w:sz w:val="22"/>
                <w:szCs w:val="22"/>
              </w:rPr>
              <w:t>allocati</w:t>
            </w:r>
            <w:r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5365B6">
              <w:rPr>
                <w:rFonts w:ascii="Arial Narrow" w:hAnsi="Arial Narrow"/>
                <w:b/>
                <w:sz w:val="22"/>
                <w:szCs w:val="22"/>
              </w:rPr>
              <w:t>n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of</w:t>
            </w:r>
            <w:r w:rsidRPr="005365B6">
              <w:rPr>
                <w:rFonts w:ascii="Arial Narrow" w:hAnsi="Arial Narrow"/>
                <w:b/>
                <w:sz w:val="22"/>
                <w:szCs w:val="22"/>
              </w:rPr>
              <w:t xml:space="preserve"> budget and</w:t>
            </w:r>
          </w:p>
          <w:p w:rsidR="000647B0" w:rsidRDefault="000647B0" w:rsidP="007D269E">
            <w:pPr>
              <w:pStyle w:val="ListParagraph"/>
              <w:ind w:left="252" w:right="101" w:hanging="252"/>
              <w:jc w:val="center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 w:rsidRPr="005365B6">
              <w:rPr>
                <w:rFonts w:ascii="Arial Narrow" w:hAnsi="Arial Narrow"/>
                <w:b/>
                <w:sz w:val="22"/>
                <w:szCs w:val="22"/>
              </w:rPr>
              <w:t>other resources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for</w:t>
            </w:r>
            <w:r w:rsidRPr="005365B6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>: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:rsidR="000647B0" w:rsidRPr="00A34DE7" w:rsidRDefault="000647B0" w:rsidP="006B3C5E">
            <w:pPr>
              <w:pStyle w:val="ListParagraph"/>
              <w:spacing w:line="360" w:lineRule="auto"/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0647B0" w:rsidRPr="00A34DE7" w:rsidRDefault="000647B0" w:rsidP="00A34DE7">
            <w:pPr>
              <w:pStyle w:val="ListParagraph"/>
              <w:spacing w:line="360" w:lineRule="auto"/>
              <w:ind w:left="-108" w:right="27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0647B0" w:rsidTr="006D0122">
        <w:trPr>
          <w:trHeight w:hRule="exact" w:val="374"/>
        </w:trPr>
        <w:tc>
          <w:tcPr>
            <w:tcW w:w="612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647B0" w:rsidRDefault="000647B0" w:rsidP="006D6329">
            <w:pPr>
              <w:pStyle w:val="ListParagraph"/>
              <w:numPr>
                <w:ilvl w:val="0"/>
                <w:numId w:val="5"/>
              </w:numPr>
              <w:ind w:left="252" w:right="101" w:hanging="270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Collectio</w:t>
            </w:r>
            <w:r w:rsidRPr="00590AD7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n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 of</w:t>
            </w:r>
            <w:r w:rsidRPr="00590AD7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all required </w:t>
            </w:r>
            <w:r w:rsidRPr="00590AD7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work data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 and information</w:t>
            </w:r>
          </w:p>
        </w:tc>
        <w:tc>
          <w:tcPr>
            <w:tcW w:w="126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647B0" w:rsidRPr="00A34DE7" w:rsidRDefault="000647B0" w:rsidP="006B3C5E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7B0" w:rsidRPr="00A34DE7" w:rsidRDefault="000647B0" w:rsidP="00A34DE7">
            <w:pPr>
              <w:ind w:left="-108" w:right="27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0647B0" w:rsidTr="006D0122">
        <w:trPr>
          <w:trHeight w:hRule="exact" w:val="374"/>
        </w:trPr>
        <w:tc>
          <w:tcPr>
            <w:tcW w:w="612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647B0" w:rsidRDefault="000647B0" w:rsidP="006D6329">
            <w:pPr>
              <w:pStyle w:val="ListParagraph"/>
              <w:numPr>
                <w:ilvl w:val="0"/>
                <w:numId w:val="5"/>
              </w:numPr>
              <w:ind w:left="252" w:right="101" w:hanging="270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Quality assessment of work data</w:t>
            </w:r>
          </w:p>
        </w:tc>
        <w:tc>
          <w:tcPr>
            <w:tcW w:w="126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647B0" w:rsidRPr="00A34DE7" w:rsidRDefault="000647B0" w:rsidP="006B3C5E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7B0" w:rsidRPr="00A34DE7" w:rsidRDefault="000647B0" w:rsidP="00A34DE7">
            <w:pPr>
              <w:ind w:left="-108" w:right="27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0647B0" w:rsidTr="006D0122">
        <w:trPr>
          <w:trHeight w:hRule="exact" w:val="374"/>
        </w:trPr>
        <w:tc>
          <w:tcPr>
            <w:tcW w:w="612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647B0" w:rsidRDefault="000647B0" w:rsidP="00DC24DA">
            <w:pPr>
              <w:pStyle w:val="ListParagraph"/>
              <w:numPr>
                <w:ilvl w:val="0"/>
                <w:numId w:val="5"/>
              </w:numPr>
              <w:ind w:left="252" w:right="101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Quality assessment of work performance</w:t>
            </w:r>
          </w:p>
        </w:tc>
        <w:tc>
          <w:tcPr>
            <w:tcW w:w="126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647B0" w:rsidRPr="00A34DE7" w:rsidRDefault="000647B0" w:rsidP="006B3C5E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7B0" w:rsidRPr="00A34DE7" w:rsidRDefault="000647B0" w:rsidP="00A34DE7">
            <w:pPr>
              <w:ind w:left="-108" w:right="27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0647B0" w:rsidTr="006D0122">
        <w:trPr>
          <w:trHeight w:hRule="exact" w:val="374"/>
        </w:trPr>
        <w:tc>
          <w:tcPr>
            <w:tcW w:w="612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647B0" w:rsidRDefault="000647B0" w:rsidP="00DC24DA">
            <w:pPr>
              <w:pStyle w:val="ListParagraph"/>
              <w:numPr>
                <w:ilvl w:val="0"/>
                <w:numId w:val="5"/>
              </w:numPr>
              <w:ind w:left="252" w:right="101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An</w:t>
            </w:r>
            <w:r w:rsidRPr="00A951E9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aly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sis of work data</w:t>
            </w:r>
          </w:p>
        </w:tc>
        <w:tc>
          <w:tcPr>
            <w:tcW w:w="126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647B0" w:rsidRPr="00A34DE7" w:rsidRDefault="000647B0" w:rsidP="006B3C5E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7B0" w:rsidRPr="00A34DE7" w:rsidRDefault="000647B0" w:rsidP="00A34DE7">
            <w:pPr>
              <w:ind w:left="-108" w:right="27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0647B0" w:rsidTr="006D0122">
        <w:trPr>
          <w:trHeight w:hRule="exact" w:val="374"/>
        </w:trPr>
        <w:tc>
          <w:tcPr>
            <w:tcW w:w="612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647B0" w:rsidRDefault="000647B0" w:rsidP="00DC24DA">
            <w:pPr>
              <w:pStyle w:val="ListParagraph"/>
              <w:numPr>
                <w:ilvl w:val="0"/>
                <w:numId w:val="5"/>
              </w:numPr>
              <w:ind w:left="252" w:right="101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Reporting on work data to concerned stakeholders</w:t>
            </w:r>
          </w:p>
        </w:tc>
        <w:tc>
          <w:tcPr>
            <w:tcW w:w="126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647B0" w:rsidRPr="00A34DE7" w:rsidRDefault="000647B0" w:rsidP="006B3C5E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7B0" w:rsidRPr="00A34DE7" w:rsidRDefault="000647B0" w:rsidP="00A34DE7">
            <w:pPr>
              <w:ind w:left="-108" w:right="27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0647B0" w:rsidTr="006D0122">
        <w:trPr>
          <w:trHeight w:hRule="exact" w:val="605"/>
        </w:trPr>
        <w:tc>
          <w:tcPr>
            <w:tcW w:w="612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647B0" w:rsidRDefault="000647B0" w:rsidP="00DC24DA">
            <w:pPr>
              <w:pStyle w:val="ListParagraph"/>
              <w:numPr>
                <w:ilvl w:val="0"/>
                <w:numId w:val="5"/>
              </w:numPr>
              <w:ind w:left="252" w:right="101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Using the</w:t>
            </w:r>
            <w:r w:rsidRPr="00725D8A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 findings from reports for the improvement of planning and implementation</w:t>
            </w:r>
          </w:p>
        </w:tc>
        <w:tc>
          <w:tcPr>
            <w:tcW w:w="126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647B0" w:rsidRPr="00A34DE7" w:rsidRDefault="000647B0" w:rsidP="006B3C5E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7B0" w:rsidRPr="00A34DE7" w:rsidRDefault="000647B0" w:rsidP="00A34DE7">
            <w:pPr>
              <w:ind w:left="-108" w:right="27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0647B0" w:rsidTr="006D0122">
        <w:trPr>
          <w:trHeight w:hRule="exact" w:val="605"/>
        </w:trPr>
        <w:tc>
          <w:tcPr>
            <w:tcW w:w="612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647B0" w:rsidRDefault="000647B0" w:rsidP="00B17C59">
            <w:pPr>
              <w:pStyle w:val="ListParagraph"/>
              <w:numPr>
                <w:ilvl w:val="0"/>
                <w:numId w:val="5"/>
              </w:numPr>
              <w:ind w:left="252" w:right="101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Conducting research on ways to promote work effectiveness and efficiency</w:t>
            </w:r>
          </w:p>
        </w:tc>
        <w:tc>
          <w:tcPr>
            <w:tcW w:w="126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647B0" w:rsidRPr="00A34DE7" w:rsidRDefault="000647B0" w:rsidP="006B3C5E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647B0" w:rsidRPr="00A34DE7" w:rsidRDefault="000647B0" w:rsidP="00A34DE7">
            <w:pPr>
              <w:ind w:left="-108" w:right="27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FB43A2" w:rsidTr="00453254">
        <w:trPr>
          <w:trHeight w:hRule="exact" w:val="507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B43A2" w:rsidRPr="008A4592" w:rsidRDefault="00FB43A2" w:rsidP="009A7B87">
            <w:pPr>
              <w:ind w:left="334" w:right="101" w:hanging="334"/>
              <w:jc w:val="right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4"/>
                <w:szCs w:val="24"/>
              </w:rPr>
            </w:pPr>
            <w:r w:rsidRPr="008A4592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4"/>
                <w:szCs w:val="24"/>
              </w:rPr>
              <w:t xml:space="preserve">Total Number of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4"/>
                <w:szCs w:val="24"/>
              </w:rPr>
              <w:t>Check</w:t>
            </w:r>
            <w:r w:rsidRPr="008A4592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4"/>
                <w:szCs w:val="24"/>
              </w:rPr>
              <w:t xml:space="preserve"> M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4"/>
                <w:szCs w:val="24"/>
              </w:rPr>
              <w:t>arks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 w:rsidRPr="00CE11FE">
              <w:rPr>
                <w:rFonts w:ascii="Arial Narrow" w:hAnsi="Arial Narrow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B43A2" w:rsidRPr="00A34DE7" w:rsidRDefault="00FB43A2" w:rsidP="00A34DE7">
            <w:pPr>
              <w:ind w:left="-10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FB43A2" w:rsidRPr="009768B3" w:rsidRDefault="00FB43A2" w:rsidP="002D7A4D">
            <w:pPr>
              <w:pStyle w:val="ListParagraph"/>
              <w:ind w:left="-115"/>
              <w:jc w:val="center"/>
              <w:rPr>
                <w:rFonts w:ascii="Arial Narrow" w:eastAsiaTheme="minorEastAsia" w:hAnsi="Arial Narrow"/>
                <w:color w:val="000000" w:themeColor="dark1"/>
                <w:kern w:val="24"/>
              </w:rPr>
            </w:pP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4</w:t>
            </w:r>
            <w:r w:rsidRPr="004F5F7C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or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Pr="009768B3"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fewer</w:t>
            </w:r>
          </w:p>
        </w:tc>
        <w:tc>
          <w:tcPr>
            <w:tcW w:w="136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FB43A2" w:rsidRPr="004F5F7C" w:rsidRDefault="00FB43A2" w:rsidP="002D7A4D">
            <w:pPr>
              <w:pStyle w:val="ListParagraph"/>
              <w:ind w:left="-115" w:right="27"/>
              <w:jc w:val="center"/>
              <w:rPr>
                <w:rFonts w:ascii="Arial Narrow" w:eastAsiaTheme="minorEastAsia" w:hAnsi="Arial Narrow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5</w:t>
            </w:r>
            <w:r w:rsidRPr="004F5F7C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or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6</w:t>
            </w:r>
          </w:p>
        </w:tc>
        <w:tc>
          <w:tcPr>
            <w:tcW w:w="136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FB43A2" w:rsidRPr="00B636DD" w:rsidRDefault="00FB43A2" w:rsidP="002D7A4D">
            <w:pPr>
              <w:pStyle w:val="ListParagraph"/>
              <w:ind w:left="-115" w:right="27"/>
              <w:jc w:val="center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7</w:t>
            </w:r>
            <w:r w:rsidRPr="006B0D64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or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8</w:t>
            </w:r>
          </w:p>
        </w:tc>
        <w:tc>
          <w:tcPr>
            <w:tcW w:w="136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FB43A2" w:rsidRPr="00B636DD" w:rsidRDefault="00FB43A2" w:rsidP="002D7A4D">
            <w:pPr>
              <w:pStyle w:val="ListParagraph"/>
              <w:ind w:left="-115" w:right="-4"/>
              <w:jc w:val="center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9</w:t>
            </w:r>
            <w:r w:rsidRPr="006B0D64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or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10</w:t>
            </w:r>
            <w:r w:rsidRPr="006B0D64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or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11</w:t>
            </w:r>
          </w:p>
        </w:tc>
        <w:tc>
          <w:tcPr>
            <w:tcW w:w="136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B43A2" w:rsidRPr="00B636DD" w:rsidRDefault="00FB43A2" w:rsidP="002D7A4D">
            <w:pPr>
              <w:pStyle w:val="ListParagraph"/>
              <w:ind w:left="-115"/>
              <w:jc w:val="center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12</w:t>
            </w:r>
            <w:r w:rsidRPr="006B0D64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or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more</w:t>
            </w:r>
          </w:p>
        </w:tc>
      </w:tr>
      <w:tr w:rsidR="006D0122" w:rsidTr="006D0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6"/>
        </w:trPr>
        <w:tc>
          <w:tcPr>
            <w:tcW w:w="61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0122" w:rsidRPr="008A4592" w:rsidRDefault="006D0122" w:rsidP="0024489F">
            <w:pPr>
              <w:ind w:left="252" w:right="101" w:hanging="252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4"/>
                <w:szCs w:val="24"/>
              </w:rPr>
            </w:pPr>
            <w:r w:rsidRPr="00B17C59">
              <w:rPr>
                <w:noProof/>
                <w:sz w:val="16"/>
                <w:szCs w:val="16"/>
              </w:rPr>
              <w:drawing>
                <wp:inline distT="0" distB="0" distL="0" distR="0" wp14:anchorId="33DB33DC" wp14:editId="7B614E6B">
                  <wp:extent cx="1717939" cy="672860"/>
                  <wp:effectExtent l="0" t="0" r="0" b="0"/>
                  <wp:docPr id="9" name="Picture 9" descr="C:\Users\hazerjia\Documents\WORD DOCS\AAA REFERENCE DOCS\AAA MEASURE EVALUATION\AAA GUIDANCE DOCUMENTS\ADMINISTRATIVE\USAIDandMEASURE_Evalu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zerjia\Documents\WORD DOCS\AAA REFERENCE DOCS\AAA MEASURE EVALUATION\AAA GUIDANCE DOCUMENTS\ADMINISTRATIVE\USAIDandMEASURE_Evalu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939" cy="67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12" w:space="0" w:color="auto"/>
              <w:bottom w:val="nil"/>
            </w:tcBorders>
          </w:tcPr>
          <w:p w:rsidR="006D0122" w:rsidRPr="00A34DE7" w:rsidRDefault="006D0122" w:rsidP="0024489F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6D0122" w:rsidRPr="00D81AAD" w:rsidRDefault="006D0122" w:rsidP="0024489F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16"/>
                <w:szCs w:val="16"/>
              </w:rPr>
            </w:pPr>
            <w:r w:rsidRPr="00A951E9">
              <w:rPr>
                <w:rFonts w:eastAsiaTheme="minorEastAsia" w:hAnsi="Calibri"/>
                <w:noProof/>
                <w:color w:val="000000" w:themeColor="dark1"/>
                <w:kern w:val="24"/>
                <w:sz w:val="24"/>
                <w:szCs w:val="24"/>
              </w:rPr>
              <w:drawing>
                <wp:inline distT="0" distB="0" distL="0" distR="0" wp14:anchorId="5F0A545B" wp14:editId="2A532012">
                  <wp:extent cx="116265" cy="373076"/>
                  <wp:effectExtent l="0" t="0" r="0" b="8255"/>
                  <wp:docPr id="10" name="Picture 10" descr="C:\Users\hazerjia\AppData\Local\Microsoft\Windows\Temporary Internet Files\Content.IE5\WOS33JP5\MP90043313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zerjia\AppData\Local\Microsoft\Windows\Temporary Internet Files\Content.IE5\WOS33JP5\MP900433138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6" t="37654" r="89716" b="2414"/>
                          <a:stretch/>
                        </pic:blipFill>
                        <pic:spPr bwMode="auto">
                          <a:xfrm>
                            <a:off x="0" y="0"/>
                            <a:ext cx="118545" cy="380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6D0122" w:rsidRPr="00D81AAD" w:rsidRDefault="006D0122" w:rsidP="0024489F">
            <w:pPr>
              <w:ind w:left="-108" w:right="27"/>
              <w:jc w:val="center"/>
              <w:rPr>
                <w:rFonts w:eastAsiaTheme="minorEastAsia" w:hAnsi="Calibri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eastAsiaTheme="minorEastAsia" w:hAnsi="Calibri"/>
                <w:noProof/>
                <w:color w:val="000000" w:themeColor="dark1"/>
                <w:kern w:val="24"/>
                <w:sz w:val="24"/>
                <w:szCs w:val="24"/>
              </w:rPr>
              <w:drawing>
                <wp:inline distT="0" distB="0" distL="0" distR="0" wp14:anchorId="5202136D" wp14:editId="34B021FA">
                  <wp:extent cx="128553" cy="408018"/>
                  <wp:effectExtent l="0" t="0" r="5080" b="0"/>
                  <wp:docPr id="11" name="Picture 11" descr="C:\Users\hazerjia\AppData\Local\Microsoft\Windows\Temporary Internet Files\Content.IE5\WOS33JP5\MP90043313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zerjia\AppData\Local\Microsoft\Windows\Temporary Internet Files\Content.IE5\WOS33JP5\MP900433138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20" t="31378" r="68682" b="-96"/>
                          <a:stretch/>
                        </pic:blipFill>
                        <pic:spPr bwMode="auto">
                          <a:xfrm>
                            <a:off x="0" y="0"/>
                            <a:ext cx="128553" cy="408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6D0122" w:rsidRPr="00D81AAD" w:rsidRDefault="006D0122" w:rsidP="0024489F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eastAsiaTheme="minorEastAsia" w:hAnsi="Calibri"/>
                <w:noProof/>
                <w:color w:val="000000" w:themeColor="dark1"/>
                <w:kern w:val="24"/>
                <w:sz w:val="24"/>
                <w:szCs w:val="24"/>
              </w:rPr>
              <w:drawing>
                <wp:inline distT="0" distB="0" distL="0" distR="0" wp14:anchorId="64144471" wp14:editId="78928DF8">
                  <wp:extent cx="179469" cy="480646"/>
                  <wp:effectExtent l="0" t="0" r="0" b="0"/>
                  <wp:docPr id="12" name="Picture 12" descr="C:\Users\hazerjia\AppData\Local\Microsoft\Windows\Temporary Internet Files\Content.IE5\WOS33JP5\MP90043313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zerjia\AppData\Local\Microsoft\Windows\Temporary Internet Files\Content.IE5\WOS33JP5\MP900433138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28" t="26985" r="54884" b="-96"/>
                          <a:stretch/>
                        </pic:blipFill>
                        <pic:spPr bwMode="auto">
                          <a:xfrm>
                            <a:off x="0" y="0"/>
                            <a:ext cx="185875" cy="497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6D0122" w:rsidRPr="00D81AAD" w:rsidRDefault="006D0122" w:rsidP="0024489F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eastAsiaTheme="minorEastAsia" w:hAnsi="Calibri"/>
                <w:noProof/>
                <w:color w:val="000000" w:themeColor="dark1"/>
                <w:kern w:val="24"/>
                <w:sz w:val="24"/>
                <w:szCs w:val="24"/>
              </w:rPr>
              <w:drawing>
                <wp:inline distT="0" distB="0" distL="0" distR="0" wp14:anchorId="295D6B04" wp14:editId="7FDF3EF5">
                  <wp:extent cx="222739" cy="537876"/>
                  <wp:effectExtent l="0" t="0" r="6350" b="0"/>
                  <wp:docPr id="13" name="Picture 13" descr="C:\Users\hazerjia\AppData\Local\Microsoft\Windows\Temporary Internet Files\Content.IE5\WOS33JP5\MP90043313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zerjia\AppData\Local\Microsoft\Windows\Temporary Internet Files\Content.IE5\WOS33JP5\MP900433138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589" t="18513" r="30233" b="-96"/>
                          <a:stretch/>
                        </pic:blipFill>
                        <pic:spPr bwMode="auto">
                          <a:xfrm>
                            <a:off x="0" y="0"/>
                            <a:ext cx="233800" cy="56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tcBorders>
              <w:top w:val="single" w:sz="12" w:space="0" w:color="auto"/>
              <w:right w:val="single" w:sz="12" w:space="0" w:color="auto"/>
            </w:tcBorders>
          </w:tcPr>
          <w:p w:rsidR="006D0122" w:rsidRPr="00D81AAD" w:rsidRDefault="006D0122" w:rsidP="0024489F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eastAsiaTheme="minorEastAsia" w:hAnsi="Calibri"/>
                <w:noProof/>
                <w:color w:val="000000" w:themeColor="dark1"/>
                <w:kern w:val="24"/>
                <w:sz w:val="24"/>
                <w:szCs w:val="24"/>
              </w:rPr>
              <w:drawing>
                <wp:inline distT="0" distB="0" distL="0" distR="0" wp14:anchorId="327F3A49" wp14:editId="55EBD0F8">
                  <wp:extent cx="260717" cy="477982"/>
                  <wp:effectExtent l="0" t="0" r="6350" b="0"/>
                  <wp:docPr id="14" name="Picture 14" descr="C:\Users\hazerjia\AppData\Local\Microsoft\Windows\Temporary Internet Files\Content.IE5\WOS33JP5\MP90043313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zerjia\AppData\Local\Microsoft\Windows\Temporary Internet Files\Content.IE5\WOS33JP5\MP900433138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56" t="6589" b="-96"/>
                          <a:stretch/>
                        </pic:blipFill>
                        <pic:spPr bwMode="auto">
                          <a:xfrm>
                            <a:off x="0" y="0"/>
                            <a:ext cx="259180" cy="475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122" w:rsidTr="006D0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61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D0122" w:rsidRPr="008A4592" w:rsidRDefault="006D0122" w:rsidP="0024489F">
            <w:pPr>
              <w:ind w:left="252" w:right="101" w:hanging="360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</w:tcPr>
          <w:p w:rsidR="006D0122" w:rsidRPr="00A34DE7" w:rsidRDefault="006D0122" w:rsidP="0024489F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single" w:sz="12" w:space="0" w:color="auto"/>
            </w:tcBorders>
          </w:tcPr>
          <w:p w:rsidR="006D0122" w:rsidRPr="00533C1A" w:rsidRDefault="006D0122" w:rsidP="0024489F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</w:pPr>
            <w:r w:rsidRPr="00533C1A"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  <w:t>1</w:t>
            </w:r>
          </w:p>
        </w:tc>
        <w:tc>
          <w:tcPr>
            <w:tcW w:w="1368" w:type="dxa"/>
            <w:tcBorders>
              <w:bottom w:val="single" w:sz="12" w:space="0" w:color="auto"/>
            </w:tcBorders>
          </w:tcPr>
          <w:p w:rsidR="006D0122" w:rsidRPr="00533C1A" w:rsidRDefault="006D0122" w:rsidP="0024489F">
            <w:pPr>
              <w:ind w:left="-108" w:right="27"/>
              <w:jc w:val="center"/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</w:pPr>
            <w:r w:rsidRPr="00533C1A"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  <w:t>2</w:t>
            </w:r>
          </w:p>
        </w:tc>
        <w:tc>
          <w:tcPr>
            <w:tcW w:w="1368" w:type="dxa"/>
            <w:tcBorders>
              <w:bottom w:val="single" w:sz="12" w:space="0" w:color="auto"/>
            </w:tcBorders>
          </w:tcPr>
          <w:p w:rsidR="006D0122" w:rsidRPr="00533C1A" w:rsidRDefault="006D0122" w:rsidP="0024489F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</w:pPr>
            <w:r w:rsidRPr="00533C1A"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  <w:t>3</w:t>
            </w:r>
          </w:p>
        </w:tc>
        <w:tc>
          <w:tcPr>
            <w:tcW w:w="1368" w:type="dxa"/>
            <w:tcBorders>
              <w:bottom w:val="single" w:sz="12" w:space="0" w:color="auto"/>
            </w:tcBorders>
          </w:tcPr>
          <w:p w:rsidR="006D0122" w:rsidRPr="00533C1A" w:rsidRDefault="006D0122" w:rsidP="0024489F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</w:pPr>
            <w:r w:rsidRPr="00533C1A"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  <w:t>4</w:t>
            </w:r>
          </w:p>
        </w:tc>
        <w:tc>
          <w:tcPr>
            <w:tcW w:w="1368" w:type="dxa"/>
            <w:tcBorders>
              <w:bottom w:val="single" w:sz="12" w:space="0" w:color="auto"/>
              <w:right w:val="single" w:sz="12" w:space="0" w:color="auto"/>
            </w:tcBorders>
          </w:tcPr>
          <w:p w:rsidR="006D0122" w:rsidRPr="00533C1A" w:rsidRDefault="006D0122" w:rsidP="0024489F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</w:pPr>
            <w:r w:rsidRPr="00533C1A"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  <w:t>5</w:t>
            </w:r>
          </w:p>
        </w:tc>
      </w:tr>
    </w:tbl>
    <w:p w:rsidR="007157A2" w:rsidRDefault="007157A2">
      <w:r>
        <w:br w:type="page"/>
      </w:r>
    </w:p>
    <w:tbl>
      <w:tblPr>
        <w:tblStyle w:val="TableGrid"/>
        <w:tblW w:w="1422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5843"/>
        <w:gridCol w:w="1170"/>
        <w:gridCol w:w="1350"/>
        <w:gridCol w:w="1260"/>
        <w:gridCol w:w="1224"/>
        <w:gridCol w:w="1368"/>
        <w:gridCol w:w="1368"/>
      </w:tblGrid>
      <w:tr w:rsidR="00C5143D" w:rsidTr="00B17C59">
        <w:trPr>
          <w:trHeight w:hRule="exact" w:val="518"/>
        </w:trPr>
        <w:tc>
          <w:tcPr>
            <w:tcW w:w="14220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43D" w:rsidRPr="00064BC5" w:rsidRDefault="00C5143D" w:rsidP="0023277F">
            <w:pPr>
              <w:jc w:val="center"/>
              <w:rPr>
                <w:rFonts w:ascii="Arial Narrow" w:hAnsi="Arial Narrow"/>
                <w:b/>
                <w:color w:val="3A7AD8"/>
                <w:sz w:val="28"/>
                <w:szCs w:val="28"/>
                <w14:textFill>
                  <w14:gradFill>
                    <w14:gsLst>
                      <w14:gs w14:pos="0">
                        <w14:srgbClr w14:val="3A7AD8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A7AD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A7AD8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</w:pPr>
            <w:r w:rsidRPr="00D81AAD">
              <w:rPr>
                <w:rFonts w:ascii="Arial Narrow" w:hAnsi="Arial Narrow"/>
                <w:b/>
                <w:color w:val="FF0000"/>
                <w:sz w:val="40"/>
                <w:szCs w:val="40"/>
              </w:rPr>
              <w:lastRenderedPageBreak/>
              <w:t>SCORE ME</w:t>
            </w:r>
            <w:r w:rsidRPr="00064BC5">
              <w:rPr>
                <w:rFonts w:ascii="Arial Narrow" w:hAnsi="Arial Narrow"/>
                <w:b/>
                <w:color w:val="3A7AD8"/>
                <w:sz w:val="28"/>
                <w:szCs w:val="28"/>
                <w14:textFill>
                  <w14:gradFill>
                    <w14:gsLst>
                      <w14:gs w14:pos="0">
                        <w14:srgbClr w14:val="3A7AD8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A7AD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A7AD8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 xml:space="preserve">: </w:t>
            </w:r>
            <w:r w:rsidRPr="0023277F">
              <w:rPr>
                <w:rFonts w:ascii="Arial Narrow" w:hAnsi="Arial Narrow"/>
                <w:b/>
                <w:color w:val="FF0000"/>
                <w:sz w:val="40"/>
                <w:szCs w:val="40"/>
              </w:rPr>
              <w:t>S</w:t>
            </w:r>
            <w:r w:rsidRPr="00CB2BBB">
              <w:rPr>
                <w:rFonts w:ascii="Arial Narrow" w:hAnsi="Arial Narrow"/>
                <w:b/>
                <w:color w:val="3A7AD8"/>
                <w:sz w:val="32"/>
                <w:szCs w:val="32"/>
                <w14:textFill>
                  <w14:gradFill>
                    <w14:gsLst>
                      <w14:gs w14:pos="0">
                        <w14:srgbClr w14:val="3A7AD8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A7AD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A7AD8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 xml:space="preserve">elf-assessment of </w:t>
            </w:r>
            <w:r w:rsidRPr="0023277F">
              <w:rPr>
                <w:rFonts w:ascii="Arial Narrow" w:hAnsi="Arial Narrow"/>
                <w:b/>
                <w:color w:val="FF0000"/>
                <w:sz w:val="40"/>
                <w:szCs w:val="40"/>
              </w:rPr>
              <w:t>C</w:t>
            </w:r>
            <w:r w:rsidRPr="00CB2BBB">
              <w:rPr>
                <w:rFonts w:ascii="Arial Narrow" w:hAnsi="Arial Narrow"/>
                <w:b/>
                <w:color w:val="3A7AD8"/>
                <w:sz w:val="32"/>
                <w:szCs w:val="32"/>
                <w14:textFill>
                  <w14:gradFill>
                    <w14:gsLst>
                      <w14:gs w14:pos="0">
                        <w14:srgbClr w14:val="3A7AD8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A7AD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A7AD8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 xml:space="preserve">apacity in </w:t>
            </w:r>
            <w:r w:rsidRPr="0023277F">
              <w:rPr>
                <w:rFonts w:ascii="Arial Narrow" w:hAnsi="Arial Narrow"/>
                <w:b/>
                <w:color w:val="FF0000"/>
                <w:sz w:val="40"/>
                <w:szCs w:val="40"/>
              </w:rPr>
              <w:t>O</w:t>
            </w:r>
            <w:r w:rsidRPr="00CB2BBB">
              <w:rPr>
                <w:rFonts w:ascii="Arial Narrow" w:hAnsi="Arial Narrow"/>
                <w:b/>
                <w:color w:val="3A7AD8"/>
                <w:sz w:val="32"/>
                <w:szCs w:val="32"/>
                <w14:textFill>
                  <w14:gradFill>
                    <w14:gsLst>
                      <w14:gs w14:pos="0">
                        <w14:srgbClr w14:val="3A7AD8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A7AD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A7AD8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 xml:space="preserve">rganization’s </w:t>
            </w:r>
            <w:r w:rsidRPr="0023277F">
              <w:rPr>
                <w:rFonts w:ascii="Arial Narrow" w:hAnsi="Arial Narrow"/>
                <w:b/>
                <w:color w:val="FF0000"/>
                <w:sz w:val="40"/>
                <w:szCs w:val="40"/>
              </w:rPr>
              <w:t>Re</w:t>
            </w:r>
            <w:r w:rsidRPr="00CB2BBB">
              <w:rPr>
                <w:rFonts w:ascii="Arial Narrow" w:hAnsi="Arial Narrow"/>
                <w:b/>
                <w:color w:val="3A7AD8"/>
                <w:sz w:val="32"/>
                <w:szCs w:val="32"/>
                <w14:textFill>
                  <w14:gradFill>
                    <w14:gsLst>
                      <w14:gs w14:pos="0">
                        <w14:srgbClr w14:val="3A7AD8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A7AD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A7AD8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 xml:space="preserve">sponse to </w:t>
            </w:r>
            <w:r w:rsidRPr="0023277F">
              <w:rPr>
                <w:rFonts w:ascii="Arial Narrow" w:hAnsi="Arial Narrow"/>
                <w:b/>
                <w:color w:val="FF0000"/>
                <w:sz w:val="40"/>
                <w:szCs w:val="40"/>
              </w:rPr>
              <w:t>M</w:t>
            </w:r>
            <w:r w:rsidRPr="00CB2BBB">
              <w:rPr>
                <w:rFonts w:ascii="Arial Narrow" w:hAnsi="Arial Narrow"/>
                <w:b/>
                <w:color w:val="3A7AD8"/>
                <w:sz w:val="32"/>
                <w:szCs w:val="32"/>
                <w14:textFill>
                  <w14:gradFill>
                    <w14:gsLst>
                      <w14:gs w14:pos="0">
                        <w14:srgbClr w14:val="3A7AD8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A7AD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A7AD8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>&amp;</w:t>
            </w:r>
            <w:r w:rsidRPr="0023277F">
              <w:rPr>
                <w:rFonts w:ascii="Arial Narrow" w:hAnsi="Arial Narrow"/>
                <w:b/>
                <w:color w:val="FF0000"/>
                <w:sz w:val="40"/>
                <w:szCs w:val="40"/>
              </w:rPr>
              <w:t>E</w:t>
            </w:r>
          </w:p>
        </w:tc>
      </w:tr>
      <w:tr w:rsidR="00C5143D" w:rsidTr="00785218">
        <w:trPr>
          <w:trHeight w:hRule="exact" w:val="63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C5143D" w:rsidRPr="00846A63" w:rsidRDefault="00C5143D" w:rsidP="000F1B0F">
            <w:pPr>
              <w:jc w:val="center"/>
              <w:rPr>
                <w:b/>
                <w:sz w:val="24"/>
                <w:szCs w:val="24"/>
              </w:rPr>
            </w:pPr>
            <w:r w:rsidRPr="00846A63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4"/>
                <w:szCs w:val="24"/>
              </w:rPr>
              <w:t>Elements of Capacity Building / Organizational Development Performance in M&amp;E by Organization / Unit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C5143D" w:rsidRPr="008A7483" w:rsidRDefault="00C5143D" w:rsidP="008143D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7483">
              <w:rPr>
                <w:rFonts w:ascii="Arial Narrow" w:hAnsi="Arial Narrow"/>
                <w:b/>
                <w:sz w:val="24"/>
                <w:szCs w:val="24"/>
              </w:rPr>
              <w:t>Condition Met?</w:t>
            </w:r>
          </w:p>
          <w:p w:rsidR="00C5143D" w:rsidRPr="008A7483" w:rsidRDefault="00C5143D" w:rsidP="008143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7483">
              <w:rPr>
                <w:rFonts w:ascii="Arial Narrow" w:hAnsi="Arial Narrow"/>
                <w:b/>
                <w:sz w:val="24"/>
                <w:szCs w:val="24"/>
              </w:rPr>
              <w:t>If “Yes”, Check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8A7483">
              <w:rPr>
                <w:rFonts w:ascii="Arial Narrow" w:hAnsi="Arial Narrow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57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C5143D" w:rsidRPr="00C91E50" w:rsidRDefault="00C5143D" w:rsidP="008143D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91E50">
              <w:rPr>
                <w:rFonts w:ascii="Arial Narrow" w:hAnsi="Arial Narrow"/>
                <w:b/>
                <w:sz w:val="24"/>
                <w:szCs w:val="24"/>
              </w:rPr>
              <w:t>Evidence Available?</w:t>
            </w:r>
          </w:p>
          <w:p w:rsidR="00C5143D" w:rsidRPr="00C91E50" w:rsidRDefault="00C5143D" w:rsidP="008143D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5143D" w:rsidRPr="00C91E50" w:rsidRDefault="00C5143D" w:rsidP="008143D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91E50">
              <w:rPr>
                <w:rFonts w:ascii="Arial Narrow" w:hAnsi="Arial Narrow"/>
                <w:b/>
                <w:sz w:val="24"/>
                <w:szCs w:val="24"/>
              </w:rPr>
              <w:t>Specify</w:t>
            </w:r>
          </w:p>
        </w:tc>
      </w:tr>
      <w:tr w:rsidR="00C5143D" w:rsidTr="00785218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12" w:space="0" w:color="FFFFFF" w:themeColor="background1"/>
            </w:tcBorders>
            <w:shd w:val="clear" w:color="auto" w:fill="FBD4B4" w:themeFill="accent6" w:themeFillTint="66"/>
            <w:vAlign w:val="center"/>
          </w:tcPr>
          <w:p w:rsidR="00C5143D" w:rsidRPr="00846A63" w:rsidRDefault="00C5143D" w:rsidP="00C5143D">
            <w:pPr>
              <w:tabs>
                <w:tab w:val="left" w:pos="699"/>
              </w:tabs>
              <w:ind w:left="702" w:hanging="702"/>
              <w:contextualSpacing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48"/>
                <w:szCs w:val="48"/>
              </w:rPr>
            </w:pP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48"/>
                <w:szCs w:val="48"/>
              </w:rPr>
              <w:t>F</w:t>
            </w:r>
          </w:p>
        </w:tc>
        <w:tc>
          <w:tcPr>
            <w:tcW w:w="5843" w:type="dxa"/>
            <w:tcBorders>
              <w:top w:val="single" w:sz="6" w:space="0" w:color="auto"/>
              <w:left w:val="nil"/>
              <w:bottom w:val="single" w:sz="12" w:space="0" w:color="FFFFFF" w:themeColor="background1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C5143D" w:rsidRPr="004D63F4" w:rsidRDefault="00C5143D" w:rsidP="00B17C59">
            <w:pPr>
              <w:tabs>
                <w:tab w:val="left" w:pos="699"/>
              </w:tabs>
              <w:contextualSpacing/>
              <w:jc w:val="both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6"/>
                <w:szCs w:val="26"/>
              </w:rPr>
            </w:pPr>
            <w:r w:rsidRPr="004D63F4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6"/>
                <w:szCs w:val="26"/>
              </w:rPr>
              <w:t>Monitoring and Evaluating of Facility Maintenance and Physical Assets Management</w:t>
            </w:r>
          </w:p>
        </w:tc>
        <w:tc>
          <w:tcPr>
            <w:tcW w:w="117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C5143D" w:rsidRPr="00A34DE7" w:rsidRDefault="00C5143D" w:rsidP="00A34DE7">
            <w:pPr>
              <w:pStyle w:val="ListParagraph"/>
              <w:spacing w:line="360" w:lineRule="auto"/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57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C5143D" w:rsidRPr="00A34DE7" w:rsidRDefault="00C5143D" w:rsidP="00A34DE7">
            <w:pPr>
              <w:pStyle w:val="ListParagraph"/>
              <w:spacing w:line="360" w:lineRule="auto"/>
              <w:ind w:left="-4" w:right="27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C5143D" w:rsidTr="00785218">
        <w:trPr>
          <w:trHeight w:hRule="exact" w:val="570"/>
        </w:trPr>
        <w:tc>
          <w:tcPr>
            <w:tcW w:w="64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:rsidR="00C5143D" w:rsidRPr="006C03D6" w:rsidRDefault="00C5143D" w:rsidP="007157A2">
            <w:pPr>
              <w:pStyle w:val="ListParagraph"/>
              <w:ind w:left="252" w:right="101" w:hanging="270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</w:pPr>
            <w:r w:rsidRPr="006C03D6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>Unit has written policies/procedures and documented evidence for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>mai</w:t>
            </w:r>
            <w:r w:rsidRPr="0054333D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>nt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>aini</w:t>
            </w:r>
            <w:r w:rsidRPr="0054333D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>ng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 w:rsidRPr="00916A6C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>w</w:t>
            </w:r>
            <w:r w:rsidRPr="0054333D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>o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>rk facilities that are</w:t>
            </w:r>
            <w:r w:rsidRPr="001015A9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>: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:rsidR="00C5143D" w:rsidRPr="00A34DE7" w:rsidRDefault="00C5143D" w:rsidP="00A34DE7">
            <w:pPr>
              <w:pStyle w:val="ListParagraph"/>
              <w:spacing w:line="360" w:lineRule="auto"/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570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C5143D" w:rsidRPr="00A34DE7" w:rsidRDefault="00C5143D" w:rsidP="00A34DE7">
            <w:pPr>
              <w:pStyle w:val="ListParagraph"/>
              <w:spacing w:line="360" w:lineRule="auto"/>
              <w:ind w:left="-4" w:right="27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C5143D" w:rsidTr="00785218">
        <w:trPr>
          <w:trHeight w:hRule="exact" w:val="317"/>
        </w:trPr>
        <w:tc>
          <w:tcPr>
            <w:tcW w:w="648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</w:tcPr>
          <w:p w:rsidR="00C5143D" w:rsidRPr="00714776" w:rsidRDefault="00C5143D" w:rsidP="006D6329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Arial Narrow" w:hAnsi="Arial Narrow"/>
                <w:color w:val="000000" w:themeColor="dark1"/>
                <w:kern w:val="24"/>
              </w:rPr>
            </w:pPr>
            <w:r w:rsidRPr="00714776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Safe and secure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43D" w:rsidRPr="00A34DE7" w:rsidRDefault="00C5143D" w:rsidP="00A34DE7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57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5143D" w:rsidRPr="00A34DE7" w:rsidRDefault="00C5143D" w:rsidP="00A34DE7">
            <w:pPr>
              <w:ind w:left="-4" w:right="27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C5143D" w:rsidTr="00785218">
        <w:trPr>
          <w:trHeight w:hRule="exact" w:val="317"/>
        </w:trPr>
        <w:tc>
          <w:tcPr>
            <w:tcW w:w="648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</w:tcPr>
          <w:p w:rsidR="00C5143D" w:rsidRPr="00714776" w:rsidRDefault="00C5143D" w:rsidP="006D6329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Arial Narrow" w:hAnsi="Arial Narrow"/>
                <w:color w:val="000000" w:themeColor="dark1"/>
                <w:kern w:val="24"/>
              </w:rPr>
            </w:pPr>
            <w:r w:rsidRPr="00714776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Well-functioning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43D" w:rsidRPr="00A34DE7" w:rsidRDefault="00C5143D" w:rsidP="00A34DE7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57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5143D" w:rsidRPr="00A34DE7" w:rsidRDefault="00C5143D" w:rsidP="00A34DE7">
            <w:pPr>
              <w:ind w:left="-4" w:right="27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C5143D" w:rsidTr="00785218">
        <w:trPr>
          <w:trHeight w:hRule="exact" w:val="317"/>
        </w:trPr>
        <w:tc>
          <w:tcPr>
            <w:tcW w:w="648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</w:tcPr>
          <w:p w:rsidR="00C5143D" w:rsidRPr="00714776" w:rsidRDefault="00C5143D" w:rsidP="006D6329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Arial Narrow" w:hAnsi="Arial Narrow"/>
                <w:color w:val="000000" w:themeColor="dark1"/>
                <w:kern w:val="24"/>
              </w:rPr>
            </w:pPr>
            <w:r w:rsidRPr="00714776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Clean and orderly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43D" w:rsidRPr="00A34DE7" w:rsidRDefault="00C5143D" w:rsidP="00A34DE7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57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5143D" w:rsidRPr="00A34DE7" w:rsidRDefault="00C5143D" w:rsidP="00A34DE7">
            <w:pPr>
              <w:ind w:left="-4" w:right="27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C5143D" w:rsidTr="00785218">
        <w:trPr>
          <w:trHeight w:hRule="exact" w:val="317"/>
        </w:trPr>
        <w:tc>
          <w:tcPr>
            <w:tcW w:w="648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24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</w:tcPr>
          <w:p w:rsidR="00C5143D" w:rsidRPr="00714776" w:rsidRDefault="00C5143D" w:rsidP="006D6329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Arial Narrow" w:hAnsi="Arial Narrow"/>
                <w:color w:val="000000" w:themeColor="dark1"/>
                <w:kern w:val="24"/>
              </w:rPr>
            </w:pPr>
            <w:r w:rsidRPr="00714776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Pleasant and user-friendly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6" w:space="0" w:color="auto"/>
              <w:bottom w:val="single" w:sz="24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43D" w:rsidRPr="00A34DE7" w:rsidRDefault="00C5143D" w:rsidP="00A34DE7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57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24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5143D" w:rsidRPr="00A34DE7" w:rsidRDefault="00C5143D" w:rsidP="00A34DE7">
            <w:pPr>
              <w:ind w:left="-4" w:right="27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C5143D" w:rsidTr="00785218">
        <w:trPr>
          <w:trHeight w:hRule="exact" w:val="618"/>
        </w:trPr>
        <w:tc>
          <w:tcPr>
            <w:tcW w:w="6480" w:type="dxa"/>
            <w:gridSpan w:val="2"/>
            <w:tcBorders>
              <w:top w:val="single" w:sz="24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:rsidR="00C5143D" w:rsidRDefault="00C5143D" w:rsidP="00152D3A">
            <w:pPr>
              <w:pStyle w:val="ListParagraph"/>
              <w:ind w:left="252" w:right="101" w:hanging="252"/>
              <w:jc w:val="center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 w:rsidRPr="006C03D6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>Unit has written policies/procedures and documented evidence for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>properly maintaining at work facilities</w:t>
            </w:r>
            <w:r w:rsidRPr="001015A9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>:</w:t>
            </w:r>
          </w:p>
        </w:tc>
        <w:tc>
          <w:tcPr>
            <w:tcW w:w="1170" w:type="dxa"/>
            <w:tcBorders>
              <w:top w:val="single" w:sz="24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:rsidR="00C5143D" w:rsidRPr="00A34DE7" w:rsidRDefault="00C5143D" w:rsidP="00A34DE7">
            <w:pPr>
              <w:pStyle w:val="ListParagraph"/>
              <w:spacing w:line="360" w:lineRule="auto"/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570" w:type="dxa"/>
            <w:gridSpan w:val="5"/>
            <w:tcBorders>
              <w:top w:val="single" w:sz="24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C5143D" w:rsidRPr="00A34DE7" w:rsidRDefault="00C5143D" w:rsidP="00A34DE7">
            <w:pPr>
              <w:pStyle w:val="ListParagraph"/>
              <w:spacing w:line="360" w:lineRule="auto"/>
              <w:ind w:left="-4" w:right="27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C5143D" w:rsidTr="00785218">
        <w:trPr>
          <w:trHeight w:hRule="exact" w:val="317"/>
        </w:trPr>
        <w:tc>
          <w:tcPr>
            <w:tcW w:w="648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43D" w:rsidRDefault="00C5143D" w:rsidP="006D6329">
            <w:pPr>
              <w:pStyle w:val="ListParagraph"/>
              <w:numPr>
                <w:ilvl w:val="0"/>
                <w:numId w:val="6"/>
              </w:numPr>
              <w:ind w:left="252" w:right="101" w:hanging="252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F</w:t>
            </w:r>
            <w:r w:rsidRPr="00A951E9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urnishings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 and office supplies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43D" w:rsidRPr="00A34DE7" w:rsidRDefault="00C5143D" w:rsidP="00A34DE7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57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5143D" w:rsidRPr="00A34DE7" w:rsidRDefault="00C5143D" w:rsidP="00A34DE7">
            <w:pPr>
              <w:ind w:left="-4" w:right="27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C5143D" w:rsidTr="00785218">
        <w:trPr>
          <w:trHeight w:hRule="exact" w:val="317"/>
        </w:trPr>
        <w:tc>
          <w:tcPr>
            <w:tcW w:w="648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43D" w:rsidRDefault="00C5143D" w:rsidP="006D6329">
            <w:pPr>
              <w:pStyle w:val="ListParagraph"/>
              <w:numPr>
                <w:ilvl w:val="0"/>
                <w:numId w:val="6"/>
              </w:numPr>
              <w:ind w:left="252" w:right="101" w:hanging="252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I</w:t>
            </w:r>
            <w:r w:rsidRPr="00A951E9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nfo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rmation</w:t>
            </w:r>
            <w:r w:rsidRPr="00A951E9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 technology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 equipment and related supplies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43D" w:rsidRPr="00A34DE7" w:rsidRDefault="00C5143D" w:rsidP="00A34DE7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57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5143D" w:rsidRPr="00A34DE7" w:rsidRDefault="00C5143D" w:rsidP="00A34DE7">
            <w:pPr>
              <w:ind w:left="-4" w:right="27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C5143D" w:rsidTr="00785218">
        <w:trPr>
          <w:trHeight w:hRule="exact" w:val="317"/>
        </w:trPr>
        <w:tc>
          <w:tcPr>
            <w:tcW w:w="648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43D" w:rsidRDefault="00C5143D" w:rsidP="009D29BF">
            <w:pPr>
              <w:pStyle w:val="ListParagraph"/>
              <w:numPr>
                <w:ilvl w:val="0"/>
                <w:numId w:val="6"/>
              </w:numPr>
              <w:ind w:left="252" w:right="101" w:hanging="252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I</w:t>
            </w:r>
            <w:r w:rsidRPr="00A951E9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nventory stocks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 of medicines, medical supplies and equipment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43D" w:rsidRPr="00A34DE7" w:rsidRDefault="00C5143D" w:rsidP="00A34DE7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57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5143D" w:rsidRPr="00A34DE7" w:rsidRDefault="00C5143D" w:rsidP="00A34DE7">
            <w:pPr>
              <w:ind w:left="-4" w:right="27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C5143D" w:rsidTr="00785218">
        <w:trPr>
          <w:trHeight w:hRule="exact" w:val="317"/>
        </w:trPr>
        <w:tc>
          <w:tcPr>
            <w:tcW w:w="648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24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43D" w:rsidRDefault="00C5143D" w:rsidP="006D6329">
            <w:pPr>
              <w:pStyle w:val="ListParagraph"/>
              <w:numPr>
                <w:ilvl w:val="0"/>
                <w:numId w:val="6"/>
              </w:numPr>
              <w:ind w:left="252" w:right="101" w:hanging="252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Vehicles and inventory stock of vehicle supplies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6" w:space="0" w:color="auto"/>
              <w:bottom w:val="single" w:sz="24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43D" w:rsidRPr="00A34DE7" w:rsidRDefault="00C5143D" w:rsidP="00A34DE7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57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24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5143D" w:rsidRPr="00A34DE7" w:rsidRDefault="00C5143D" w:rsidP="00A34DE7">
            <w:pPr>
              <w:ind w:left="-4" w:right="27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C5143D" w:rsidTr="00785218">
        <w:tc>
          <w:tcPr>
            <w:tcW w:w="6480" w:type="dxa"/>
            <w:gridSpan w:val="2"/>
            <w:tcBorders>
              <w:top w:val="single" w:sz="24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:rsidR="00C5143D" w:rsidRDefault="00C5143D" w:rsidP="00112D34">
            <w:pPr>
              <w:pStyle w:val="ListParagraph"/>
              <w:ind w:left="-18" w:right="101"/>
              <w:jc w:val="center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 w:rsidRPr="006C03D6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 xml:space="preserve">Unit has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>adequate resources for properly maintaining work facilities, as corroborated by inspections and/or interviews on site, that are</w:t>
            </w:r>
            <w:r w:rsidRPr="006C03D6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>:</w:t>
            </w:r>
          </w:p>
        </w:tc>
        <w:tc>
          <w:tcPr>
            <w:tcW w:w="1170" w:type="dxa"/>
            <w:tcBorders>
              <w:top w:val="single" w:sz="24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:rsidR="00C5143D" w:rsidRPr="00A34DE7" w:rsidRDefault="00C5143D" w:rsidP="00A34DE7">
            <w:pPr>
              <w:pStyle w:val="ListParagraph"/>
              <w:spacing w:line="360" w:lineRule="auto"/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570" w:type="dxa"/>
            <w:gridSpan w:val="5"/>
            <w:tcBorders>
              <w:top w:val="single" w:sz="24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C5143D" w:rsidRPr="00A34DE7" w:rsidRDefault="00C5143D" w:rsidP="00A34DE7">
            <w:pPr>
              <w:pStyle w:val="ListParagraph"/>
              <w:spacing w:line="360" w:lineRule="auto"/>
              <w:ind w:left="-4" w:right="27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C5143D" w:rsidTr="00785218">
        <w:trPr>
          <w:trHeight w:hRule="exact" w:val="317"/>
        </w:trPr>
        <w:tc>
          <w:tcPr>
            <w:tcW w:w="648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43D" w:rsidRDefault="00C5143D" w:rsidP="006D6329">
            <w:pPr>
              <w:pStyle w:val="ListParagraph"/>
              <w:numPr>
                <w:ilvl w:val="0"/>
                <w:numId w:val="6"/>
              </w:numPr>
              <w:ind w:left="252" w:right="101" w:hanging="252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 w:rsidRPr="00714776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Safe and secure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43D" w:rsidRPr="00A34DE7" w:rsidRDefault="00C5143D" w:rsidP="00A34DE7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57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5143D" w:rsidRPr="00A34DE7" w:rsidRDefault="00C5143D" w:rsidP="00A34DE7">
            <w:pPr>
              <w:ind w:left="-4" w:right="27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C5143D" w:rsidTr="00785218">
        <w:trPr>
          <w:trHeight w:hRule="exact" w:val="317"/>
        </w:trPr>
        <w:tc>
          <w:tcPr>
            <w:tcW w:w="648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43D" w:rsidRDefault="00C5143D" w:rsidP="00DC24DA">
            <w:pPr>
              <w:pStyle w:val="ListParagraph"/>
              <w:numPr>
                <w:ilvl w:val="0"/>
                <w:numId w:val="6"/>
              </w:numPr>
              <w:ind w:left="252" w:right="101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 w:rsidRPr="00714776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Well-functioning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43D" w:rsidRPr="00A34DE7" w:rsidRDefault="00C5143D" w:rsidP="00A34DE7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57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5143D" w:rsidRPr="00A34DE7" w:rsidRDefault="00C5143D" w:rsidP="00A34DE7">
            <w:pPr>
              <w:ind w:left="-4" w:right="27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C5143D" w:rsidTr="00785218">
        <w:trPr>
          <w:trHeight w:hRule="exact" w:val="317"/>
        </w:trPr>
        <w:tc>
          <w:tcPr>
            <w:tcW w:w="648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43D" w:rsidRDefault="00C5143D" w:rsidP="00DC24DA">
            <w:pPr>
              <w:pStyle w:val="ListParagraph"/>
              <w:numPr>
                <w:ilvl w:val="0"/>
                <w:numId w:val="6"/>
              </w:numPr>
              <w:ind w:left="252" w:right="101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 w:rsidRPr="00714776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Clean and orderly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43D" w:rsidRPr="00A34DE7" w:rsidRDefault="00C5143D" w:rsidP="00A34DE7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57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5143D" w:rsidRPr="00A34DE7" w:rsidRDefault="00C5143D" w:rsidP="00A34DE7">
            <w:pPr>
              <w:ind w:left="-4" w:right="27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C5143D" w:rsidTr="00785218">
        <w:trPr>
          <w:trHeight w:hRule="exact" w:val="317"/>
        </w:trPr>
        <w:tc>
          <w:tcPr>
            <w:tcW w:w="648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24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43D" w:rsidRDefault="00C5143D" w:rsidP="00DC24DA">
            <w:pPr>
              <w:pStyle w:val="ListParagraph"/>
              <w:numPr>
                <w:ilvl w:val="0"/>
                <w:numId w:val="6"/>
              </w:numPr>
              <w:ind w:left="252" w:right="101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 w:rsidRPr="00714776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Pleasant and user-friendly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6" w:space="0" w:color="auto"/>
              <w:bottom w:val="single" w:sz="24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43D" w:rsidRPr="00A34DE7" w:rsidRDefault="00C5143D" w:rsidP="00A34DE7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57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24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5143D" w:rsidRPr="00A34DE7" w:rsidRDefault="00C5143D" w:rsidP="00A34DE7">
            <w:pPr>
              <w:ind w:left="-4" w:right="27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C5143D" w:rsidTr="00785218">
        <w:trPr>
          <w:trHeight w:hRule="exact" w:val="618"/>
        </w:trPr>
        <w:tc>
          <w:tcPr>
            <w:tcW w:w="6480" w:type="dxa"/>
            <w:gridSpan w:val="2"/>
            <w:tcBorders>
              <w:top w:val="single" w:sz="24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:rsidR="00C5143D" w:rsidRDefault="00C5143D" w:rsidP="00785218">
            <w:pPr>
              <w:pStyle w:val="ListParagraph"/>
              <w:ind w:left="252" w:right="101" w:hanging="270"/>
              <w:jc w:val="center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 w:rsidRPr="006C03D6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 xml:space="preserve">Unit has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 xml:space="preserve">adequate resources for properly maintaining work facilities, as corroborated by inspections and/or interviews on site, </w:t>
            </w:r>
            <w:r w:rsidR="00785218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>concerning</w:t>
            </w:r>
            <w:r w:rsidRPr="006C03D6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>:</w:t>
            </w:r>
          </w:p>
        </w:tc>
        <w:tc>
          <w:tcPr>
            <w:tcW w:w="1170" w:type="dxa"/>
            <w:tcBorders>
              <w:top w:val="single" w:sz="24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:rsidR="00C5143D" w:rsidRPr="00A34DE7" w:rsidRDefault="00C5143D" w:rsidP="00A34DE7">
            <w:pPr>
              <w:pStyle w:val="ListParagraph"/>
              <w:spacing w:line="360" w:lineRule="auto"/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570" w:type="dxa"/>
            <w:gridSpan w:val="5"/>
            <w:tcBorders>
              <w:top w:val="single" w:sz="24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C5143D" w:rsidRPr="00A34DE7" w:rsidRDefault="00C5143D" w:rsidP="00A34DE7">
            <w:pPr>
              <w:pStyle w:val="ListParagraph"/>
              <w:spacing w:line="360" w:lineRule="auto"/>
              <w:ind w:left="-4" w:right="27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C5143D" w:rsidTr="00785218">
        <w:trPr>
          <w:trHeight w:hRule="exact" w:val="317"/>
        </w:trPr>
        <w:tc>
          <w:tcPr>
            <w:tcW w:w="648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43D" w:rsidRDefault="00C5143D" w:rsidP="00DC24DA">
            <w:pPr>
              <w:pStyle w:val="ListParagraph"/>
              <w:numPr>
                <w:ilvl w:val="0"/>
                <w:numId w:val="6"/>
              </w:numPr>
              <w:ind w:left="252" w:right="101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F</w:t>
            </w:r>
            <w:r w:rsidRPr="00A951E9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urnishings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 and office supplies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43D" w:rsidRPr="00A34DE7" w:rsidRDefault="00C5143D" w:rsidP="00A34DE7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57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5143D" w:rsidRPr="00A34DE7" w:rsidRDefault="00C5143D" w:rsidP="00A34DE7">
            <w:pPr>
              <w:ind w:left="-4" w:right="27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C5143D" w:rsidTr="00785218">
        <w:trPr>
          <w:trHeight w:hRule="exact" w:val="317"/>
        </w:trPr>
        <w:tc>
          <w:tcPr>
            <w:tcW w:w="648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43D" w:rsidRDefault="00C5143D" w:rsidP="00DC24DA">
            <w:pPr>
              <w:pStyle w:val="ListParagraph"/>
              <w:numPr>
                <w:ilvl w:val="0"/>
                <w:numId w:val="6"/>
              </w:numPr>
              <w:ind w:left="252" w:right="101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I</w:t>
            </w:r>
            <w:r w:rsidRPr="00A951E9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nfo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rmation</w:t>
            </w:r>
            <w:r w:rsidRPr="00A951E9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 technology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 equipment and related supplies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43D" w:rsidRPr="00A34DE7" w:rsidRDefault="00C5143D" w:rsidP="00A34DE7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57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5143D" w:rsidRPr="00A34DE7" w:rsidRDefault="00C5143D" w:rsidP="00A34DE7">
            <w:pPr>
              <w:ind w:left="-4" w:right="27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C5143D" w:rsidTr="00785218">
        <w:trPr>
          <w:trHeight w:hRule="exact" w:val="317"/>
        </w:trPr>
        <w:tc>
          <w:tcPr>
            <w:tcW w:w="648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43D" w:rsidRDefault="00C5143D" w:rsidP="00DC24DA">
            <w:pPr>
              <w:pStyle w:val="ListParagraph"/>
              <w:numPr>
                <w:ilvl w:val="0"/>
                <w:numId w:val="6"/>
              </w:numPr>
              <w:ind w:left="252" w:right="101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I</w:t>
            </w:r>
            <w:r w:rsidRPr="00A951E9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nventory stocks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 of medicines and medical supplies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43D" w:rsidRPr="00A34DE7" w:rsidRDefault="00C5143D" w:rsidP="00A34DE7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57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5143D" w:rsidRPr="00A34DE7" w:rsidRDefault="00C5143D" w:rsidP="00A34DE7">
            <w:pPr>
              <w:ind w:left="-4" w:right="27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C5143D" w:rsidTr="00785218">
        <w:trPr>
          <w:trHeight w:hRule="exact" w:val="317"/>
        </w:trPr>
        <w:tc>
          <w:tcPr>
            <w:tcW w:w="648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43D" w:rsidRDefault="00C5143D" w:rsidP="00DC24DA">
            <w:pPr>
              <w:pStyle w:val="ListParagraph"/>
              <w:numPr>
                <w:ilvl w:val="0"/>
                <w:numId w:val="6"/>
              </w:numPr>
              <w:ind w:left="252" w:right="101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Vehicles and inventory stock of vehicle supplies</w:t>
            </w:r>
          </w:p>
        </w:tc>
        <w:tc>
          <w:tcPr>
            <w:tcW w:w="117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43D" w:rsidRPr="00A34DE7" w:rsidRDefault="00C5143D" w:rsidP="00A34DE7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57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5143D" w:rsidRPr="00A34DE7" w:rsidRDefault="00C5143D" w:rsidP="00A34DE7">
            <w:pPr>
              <w:ind w:left="-4" w:right="27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B43A2" w:rsidTr="00785218">
        <w:trPr>
          <w:trHeight w:hRule="exact" w:val="446"/>
        </w:trPr>
        <w:tc>
          <w:tcPr>
            <w:tcW w:w="64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B43A2" w:rsidRPr="008A4592" w:rsidRDefault="00FB43A2" w:rsidP="009A7B87">
            <w:pPr>
              <w:ind w:left="334" w:right="101" w:hanging="334"/>
              <w:jc w:val="right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4"/>
                <w:szCs w:val="24"/>
              </w:rPr>
            </w:pPr>
            <w:r w:rsidRPr="008A4592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4"/>
                <w:szCs w:val="24"/>
              </w:rPr>
              <w:t xml:space="preserve">Total Number of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4"/>
                <w:szCs w:val="24"/>
              </w:rPr>
              <w:t>Check</w:t>
            </w:r>
            <w:r w:rsidRPr="008A4592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4"/>
                <w:szCs w:val="24"/>
              </w:rPr>
              <w:t xml:space="preserve"> M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4"/>
                <w:szCs w:val="24"/>
              </w:rPr>
              <w:t>arks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 w:rsidRPr="00CE11FE">
              <w:rPr>
                <w:rFonts w:ascii="Arial Narrow" w:hAnsi="Arial Narrow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B43A2" w:rsidRPr="00A34DE7" w:rsidRDefault="00FB43A2" w:rsidP="00A34DE7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FB43A2" w:rsidRPr="009768B3" w:rsidRDefault="00FB43A2" w:rsidP="002D7A4D">
            <w:pPr>
              <w:pStyle w:val="ListParagraph"/>
              <w:ind w:left="-115"/>
              <w:jc w:val="center"/>
              <w:rPr>
                <w:rFonts w:ascii="Arial Narrow" w:eastAsiaTheme="minorEastAsia" w:hAnsi="Arial Narrow"/>
                <w:color w:val="000000" w:themeColor="dark1"/>
                <w:kern w:val="24"/>
              </w:rPr>
            </w:pP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5</w:t>
            </w:r>
            <w:r w:rsidRPr="004F5F7C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or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Pr="009768B3"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fewer</w:t>
            </w: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FB43A2" w:rsidRPr="004F5F7C" w:rsidRDefault="00FB43A2" w:rsidP="002D7A4D">
            <w:pPr>
              <w:pStyle w:val="ListParagraph"/>
              <w:ind w:left="-115" w:right="27"/>
              <w:jc w:val="center"/>
              <w:rPr>
                <w:rFonts w:ascii="Arial Narrow" w:eastAsiaTheme="minorEastAsia" w:hAnsi="Arial Narrow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6</w:t>
            </w:r>
            <w:r w:rsidRPr="004F5F7C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or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7</w:t>
            </w:r>
          </w:p>
        </w:tc>
        <w:tc>
          <w:tcPr>
            <w:tcW w:w="12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FB43A2" w:rsidRPr="00B636DD" w:rsidRDefault="00FB43A2" w:rsidP="002D7A4D">
            <w:pPr>
              <w:pStyle w:val="ListParagraph"/>
              <w:ind w:left="-115" w:right="27"/>
              <w:jc w:val="center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8</w:t>
            </w:r>
            <w:r w:rsidRPr="006B0D64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or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9</w:t>
            </w:r>
          </w:p>
        </w:tc>
        <w:tc>
          <w:tcPr>
            <w:tcW w:w="136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FB43A2" w:rsidRPr="00B636DD" w:rsidRDefault="00FB43A2" w:rsidP="002D7A4D">
            <w:pPr>
              <w:pStyle w:val="ListParagraph"/>
              <w:ind w:left="-115" w:right="-4"/>
              <w:jc w:val="center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10,</w:t>
            </w:r>
            <w:r w:rsidRPr="006B0D64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11</w:t>
            </w:r>
            <w:r w:rsidRPr="006B0D64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or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12</w:t>
            </w:r>
          </w:p>
        </w:tc>
        <w:tc>
          <w:tcPr>
            <w:tcW w:w="136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B43A2" w:rsidRPr="00B636DD" w:rsidRDefault="00FB43A2" w:rsidP="002D7A4D">
            <w:pPr>
              <w:pStyle w:val="ListParagraph"/>
              <w:ind w:left="-115"/>
              <w:jc w:val="center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13</w:t>
            </w:r>
            <w:r w:rsidRPr="006B0D64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or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more</w:t>
            </w:r>
          </w:p>
        </w:tc>
      </w:tr>
      <w:tr w:rsidR="00B17C59" w:rsidTr="00785218">
        <w:trPr>
          <w:trHeight w:hRule="exact" w:val="576"/>
        </w:trPr>
        <w:tc>
          <w:tcPr>
            <w:tcW w:w="64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17C59" w:rsidRPr="008A4592" w:rsidRDefault="006D0122" w:rsidP="006D0122">
            <w:pPr>
              <w:ind w:left="252" w:right="101" w:hanging="252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4"/>
                <w:szCs w:val="24"/>
              </w:rPr>
            </w:pPr>
            <w:r w:rsidRPr="00B17C59">
              <w:rPr>
                <w:noProof/>
                <w:sz w:val="16"/>
                <w:szCs w:val="16"/>
              </w:rPr>
              <w:drawing>
                <wp:inline distT="0" distB="0" distL="0" distR="0" wp14:anchorId="73AD764B" wp14:editId="60A01800">
                  <wp:extent cx="1717939" cy="672860"/>
                  <wp:effectExtent l="0" t="0" r="0" b="0"/>
                  <wp:docPr id="7" name="Picture 7" descr="C:\Users\hazerjia\Documents\WORD DOCS\AAA REFERENCE DOCS\AAA MEASURE EVALUATION\AAA GUIDANCE DOCUMENTS\ADMINISTRATIVE\USAIDandMEASURE_Evalu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zerjia\Documents\WORD DOCS\AAA REFERENCE DOCS\AAA MEASURE EVALUATION\AAA GUIDANCE DOCUMENTS\ADMINISTRATIVE\USAIDandMEASURE_Evalu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939" cy="67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17C59" w:rsidRPr="00A34DE7" w:rsidRDefault="00B17C59" w:rsidP="00A34DE7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7C59" w:rsidRPr="00D81AAD" w:rsidRDefault="00B17C59" w:rsidP="008143DA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16"/>
                <w:szCs w:val="16"/>
              </w:rPr>
            </w:pPr>
            <w:r w:rsidRPr="00A951E9">
              <w:rPr>
                <w:rFonts w:eastAsiaTheme="minorEastAsia" w:hAnsi="Calibri"/>
                <w:noProof/>
                <w:color w:val="000000" w:themeColor="dark1"/>
                <w:kern w:val="24"/>
                <w:sz w:val="24"/>
                <w:szCs w:val="24"/>
              </w:rPr>
              <w:drawing>
                <wp:inline distT="0" distB="0" distL="0" distR="0" wp14:anchorId="78C5A278" wp14:editId="50F6DA11">
                  <wp:extent cx="116265" cy="373076"/>
                  <wp:effectExtent l="0" t="0" r="0" b="8255"/>
                  <wp:docPr id="74" name="Picture 74" descr="C:\Users\hazerjia\AppData\Local\Microsoft\Windows\Temporary Internet Files\Content.IE5\WOS33JP5\MP90043313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zerjia\AppData\Local\Microsoft\Windows\Temporary Internet Files\Content.IE5\WOS33JP5\MP900433138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6" t="37654" r="89716" b="2414"/>
                          <a:stretch/>
                        </pic:blipFill>
                        <pic:spPr bwMode="auto">
                          <a:xfrm>
                            <a:off x="0" y="0"/>
                            <a:ext cx="118545" cy="380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7C59" w:rsidRPr="00D81AAD" w:rsidRDefault="00B17C59" w:rsidP="008143DA">
            <w:pPr>
              <w:ind w:left="-108" w:right="27"/>
              <w:jc w:val="center"/>
              <w:rPr>
                <w:rFonts w:eastAsiaTheme="minorEastAsia" w:hAnsi="Calibri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eastAsiaTheme="minorEastAsia" w:hAnsi="Calibri"/>
                <w:noProof/>
                <w:color w:val="000000" w:themeColor="dark1"/>
                <w:kern w:val="24"/>
                <w:sz w:val="24"/>
                <w:szCs w:val="24"/>
              </w:rPr>
              <w:drawing>
                <wp:inline distT="0" distB="0" distL="0" distR="0" wp14:anchorId="29189D69" wp14:editId="305B99D1">
                  <wp:extent cx="128553" cy="408018"/>
                  <wp:effectExtent l="0" t="0" r="5080" b="0"/>
                  <wp:docPr id="85" name="Picture 85" descr="C:\Users\hazerjia\AppData\Local\Microsoft\Windows\Temporary Internet Files\Content.IE5\WOS33JP5\MP90043313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zerjia\AppData\Local\Microsoft\Windows\Temporary Internet Files\Content.IE5\WOS33JP5\MP900433138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20" t="31378" r="68682" b="-96"/>
                          <a:stretch/>
                        </pic:blipFill>
                        <pic:spPr bwMode="auto">
                          <a:xfrm>
                            <a:off x="0" y="0"/>
                            <a:ext cx="128553" cy="408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7C59" w:rsidRPr="00D81AAD" w:rsidRDefault="00B17C59" w:rsidP="008143DA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eastAsiaTheme="minorEastAsia" w:hAnsi="Calibri"/>
                <w:noProof/>
                <w:color w:val="000000" w:themeColor="dark1"/>
                <w:kern w:val="24"/>
                <w:sz w:val="24"/>
                <w:szCs w:val="24"/>
              </w:rPr>
              <w:drawing>
                <wp:inline distT="0" distB="0" distL="0" distR="0" wp14:anchorId="4528A424" wp14:editId="432DE247">
                  <wp:extent cx="179469" cy="480646"/>
                  <wp:effectExtent l="0" t="0" r="0" b="0"/>
                  <wp:docPr id="86" name="Picture 86" descr="C:\Users\hazerjia\AppData\Local\Microsoft\Windows\Temporary Internet Files\Content.IE5\WOS33JP5\MP90043313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zerjia\AppData\Local\Microsoft\Windows\Temporary Internet Files\Content.IE5\WOS33JP5\MP900433138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28" t="26985" r="54884" b="-96"/>
                          <a:stretch/>
                        </pic:blipFill>
                        <pic:spPr bwMode="auto">
                          <a:xfrm>
                            <a:off x="0" y="0"/>
                            <a:ext cx="185875" cy="497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7C59" w:rsidRPr="00D81AAD" w:rsidRDefault="00B17C59" w:rsidP="008143DA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eastAsiaTheme="minorEastAsia" w:hAnsi="Calibri"/>
                <w:noProof/>
                <w:color w:val="000000" w:themeColor="dark1"/>
                <w:kern w:val="24"/>
                <w:sz w:val="24"/>
                <w:szCs w:val="24"/>
              </w:rPr>
              <w:drawing>
                <wp:inline distT="0" distB="0" distL="0" distR="0" wp14:anchorId="524E9888" wp14:editId="2C3E71F9">
                  <wp:extent cx="222739" cy="537876"/>
                  <wp:effectExtent l="0" t="0" r="6350" b="0"/>
                  <wp:docPr id="87" name="Picture 87" descr="C:\Users\hazerjia\AppData\Local\Microsoft\Windows\Temporary Internet Files\Content.IE5\WOS33JP5\MP90043313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zerjia\AppData\Local\Microsoft\Windows\Temporary Internet Files\Content.IE5\WOS33JP5\MP900433138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589" t="18513" r="30233" b="-96"/>
                          <a:stretch/>
                        </pic:blipFill>
                        <pic:spPr bwMode="auto">
                          <a:xfrm>
                            <a:off x="0" y="0"/>
                            <a:ext cx="233800" cy="56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C59" w:rsidRPr="00D81AAD" w:rsidRDefault="00B17C59" w:rsidP="008143DA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eastAsiaTheme="minorEastAsia" w:hAnsi="Calibri"/>
                <w:noProof/>
                <w:color w:val="000000" w:themeColor="dark1"/>
                <w:kern w:val="24"/>
                <w:sz w:val="24"/>
                <w:szCs w:val="24"/>
              </w:rPr>
              <w:drawing>
                <wp:inline distT="0" distB="0" distL="0" distR="0" wp14:anchorId="72A72BC1" wp14:editId="12468433">
                  <wp:extent cx="260717" cy="477982"/>
                  <wp:effectExtent l="0" t="0" r="6350" b="0"/>
                  <wp:docPr id="88" name="Picture 88" descr="C:\Users\hazerjia\AppData\Local\Microsoft\Windows\Temporary Internet Files\Content.IE5\WOS33JP5\MP90043313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zerjia\AppData\Local\Microsoft\Windows\Temporary Internet Files\Content.IE5\WOS33JP5\MP900433138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56" t="6589" b="-96"/>
                          <a:stretch/>
                        </pic:blipFill>
                        <pic:spPr bwMode="auto">
                          <a:xfrm>
                            <a:off x="0" y="0"/>
                            <a:ext cx="259180" cy="475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C59" w:rsidTr="00785218">
        <w:trPr>
          <w:trHeight w:hRule="exact" w:val="480"/>
        </w:trPr>
        <w:tc>
          <w:tcPr>
            <w:tcW w:w="64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7C59" w:rsidRPr="008A4592" w:rsidRDefault="00B17C59" w:rsidP="00B17C59">
            <w:pPr>
              <w:ind w:left="252" w:right="101" w:hanging="360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7C59" w:rsidRPr="00A34DE7" w:rsidRDefault="00B17C59" w:rsidP="00A34DE7">
            <w:pPr>
              <w:ind w:left="-108" w:right="-1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7C59" w:rsidRPr="00533C1A" w:rsidRDefault="00B17C59" w:rsidP="00223EC4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</w:pPr>
            <w:r w:rsidRPr="00533C1A"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7C59" w:rsidRPr="00533C1A" w:rsidRDefault="00B17C59" w:rsidP="00223EC4">
            <w:pPr>
              <w:ind w:left="-108" w:right="27"/>
              <w:jc w:val="center"/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</w:pPr>
            <w:r w:rsidRPr="00533C1A"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  <w:t>2</w:t>
            </w:r>
          </w:p>
        </w:tc>
        <w:tc>
          <w:tcPr>
            <w:tcW w:w="1224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7C59" w:rsidRPr="00533C1A" w:rsidRDefault="00B17C59" w:rsidP="00223EC4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</w:pPr>
            <w:r w:rsidRPr="00533C1A"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  <w:t>3</w:t>
            </w:r>
          </w:p>
        </w:tc>
        <w:tc>
          <w:tcPr>
            <w:tcW w:w="1368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7C59" w:rsidRPr="00533C1A" w:rsidRDefault="00B17C59" w:rsidP="00223EC4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</w:pPr>
            <w:r w:rsidRPr="00533C1A"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  <w:t>4</w:t>
            </w:r>
          </w:p>
        </w:tc>
        <w:tc>
          <w:tcPr>
            <w:tcW w:w="1368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C59" w:rsidRPr="00533C1A" w:rsidRDefault="00B17C59" w:rsidP="00223EC4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</w:pPr>
            <w:r w:rsidRPr="00533C1A"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  <w:t>5</w:t>
            </w:r>
          </w:p>
        </w:tc>
      </w:tr>
    </w:tbl>
    <w:p w:rsidR="00AC5886" w:rsidRPr="00223EC4" w:rsidRDefault="00AC5886">
      <w:pPr>
        <w:rPr>
          <w:sz w:val="16"/>
          <w:szCs w:val="16"/>
        </w:rPr>
      </w:pPr>
      <w:r w:rsidRPr="00223EC4">
        <w:rPr>
          <w:sz w:val="16"/>
          <w:szCs w:val="16"/>
        </w:rPr>
        <w:br w:type="page"/>
      </w:r>
    </w:p>
    <w:tbl>
      <w:tblPr>
        <w:tblStyle w:val="TableGrid"/>
        <w:tblW w:w="1422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5310"/>
        <w:gridCol w:w="1260"/>
        <w:gridCol w:w="1368"/>
        <w:gridCol w:w="1368"/>
        <w:gridCol w:w="1368"/>
        <w:gridCol w:w="1368"/>
        <w:gridCol w:w="1368"/>
      </w:tblGrid>
      <w:tr w:rsidR="00C42A12" w:rsidTr="00C42A12">
        <w:trPr>
          <w:trHeight w:hRule="exact" w:val="518"/>
        </w:trPr>
        <w:tc>
          <w:tcPr>
            <w:tcW w:w="14220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A12" w:rsidRPr="00064BC5" w:rsidRDefault="00C42A12" w:rsidP="0023277F">
            <w:pPr>
              <w:jc w:val="center"/>
              <w:rPr>
                <w:rFonts w:ascii="Arial Narrow" w:hAnsi="Arial Narrow"/>
                <w:b/>
                <w:color w:val="3A7AD8"/>
                <w:sz w:val="28"/>
                <w:szCs w:val="28"/>
                <w14:textFill>
                  <w14:gradFill>
                    <w14:gsLst>
                      <w14:gs w14:pos="0">
                        <w14:srgbClr w14:val="3A7AD8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A7AD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A7AD8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</w:pPr>
            <w:r w:rsidRPr="00D81AAD">
              <w:rPr>
                <w:rFonts w:ascii="Arial Narrow" w:hAnsi="Arial Narrow"/>
                <w:b/>
                <w:color w:val="FF0000"/>
                <w:sz w:val="40"/>
                <w:szCs w:val="40"/>
              </w:rPr>
              <w:lastRenderedPageBreak/>
              <w:t>SCORE ME</w:t>
            </w:r>
            <w:r w:rsidRPr="00064BC5">
              <w:rPr>
                <w:rFonts w:ascii="Arial Narrow" w:hAnsi="Arial Narrow"/>
                <w:b/>
                <w:color w:val="3A7AD8"/>
                <w:sz w:val="28"/>
                <w:szCs w:val="28"/>
                <w14:textFill>
                  <w14:gradFill>
                    <w14:gsLst>
                      <w14:gs w14:pos="0">
                        <w14:srgbClr w14:val="3A7AD8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A7AD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A7AD8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 xml:space="preserve">: </w:t>
            </w:r>
            <w:r w:rsidRPr="0023277F">
              <w:rPr>
                <w:rFonts w:ascii="Arial Narrow" w:hAnsi="Arial Narrow"/>
                <w:b/>
                <w:color w:val="FF0000"/>
                <w:sz w:val="40"/>
                <w:szCs w:val="40"/>
              </w:rPr>
              <w:t>S</w:t>
            </w:r>
            <w:r w:rsidRPr="00CB2BBB">
              <w:rPr>
                <w:rFonts w:ascii="Arial Narrow" w:hAnsi="Arial Narrow"/>
                <w:b/>
                <w:color w:val="3A7AD8"/>
                <w:sz w:val="32"/>
                <w:szCs w:val="32"/>
                <w14:textFill>
                  <w14:gradFill>
                    <w14:gsLst>
                      <w14:gs w14:pos="0">
                        <w14:srgbClr w14:val="3A7AD8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A7AD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A7AD8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 xml:space="preserve">elf-assessment of </w:t>
            </w:r>
            <w:r w:rsidRPr="0023277F">
              <w:rPr>
                <w:rFonts w:ascii="Arial Narrow" w:hAnsi="Arial Narrow"/>
                <w:b/>
                <w:color w:val="FF0000"/>
                <w:sz w:val="40"/>
                <w:szCs w:val="40"/>
              </w:rPr>
              <w:t>C</w:t>
            </w:r>
            <w:r w:rsidRPr="00CB2BBB">
              <w:rPr>
                <w:rFonts w:ascii="Arial Narrow" w:hAnsi="Arial Narrow"/>
                <w:b/>
                <w:color w:val="3A7AD8"/>
                <w:sz w:val="32"/>
                <w:szCs w:val="32"/>
                <w14:textFill>
                  <w14:gradFill>
                    <w14:gsLst>
                      <w14:gs w14:pos="0">
                        <w14:srgbClr w14:val="3A7AD8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A7AD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A7AD8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 xml:space="preserve">apacity in </w:t>
            </w:r>
            <w:r w:rsidRPr="0023277F">
              <w:rPr>
                <w:rFonts w:ascii="Arial Narrow" w:hAnsi="Arial Narrow"/>
                <w:b/>
                <w:color w:val="FF0000"/>
                <w:sz w:val="40"/>
                <w:szCs w:val="40"/>
              </w:rPr>
              <w:t>O</w:t>
            </w:r>
            <w:r w:rsidRPr="00CB2BBB">
              <w:rPr>
                <w:rFonts w:ascii="Arial Narrow" w:hAnsi="Arial Narrow"/>
                <w:b/>
                <w:color w:val="3A7AD8"/>
                <w:sz w:val="32"/>
                <w:szCs w:val="32"/>
                <w14:textFill>
                  <w14:gradFill>
                    <w14:gsLst>
                      <w14:gs w14:pos="0">
                        <w14:srgbClr w14:val="3A7AD8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A7AD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A7AD8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 xml:space="preserve">rganization’s </w:t>
            </w:r>
            <w:r w:rsidRPr="0023277F">
              <w:rPr>
                <w:rFonts w:ascii="Arial Narrow" w:hAnsi="Arial Narrow"/>
                <w:b/>
                <w:color w:val="FF0000"/>
                <w:sz w:val="40"/>
                <w:szCs w:val="40"/>
              </w:rPr>
              <w:t>Re</w:t>
            </w:r>
            <w:r w:rsidRPr="00CB2BBB">
              <w:rPr>
                <w:rFonts w:ascii="Arial Narrow" w:hAnsi="Arial Narrow"/>
                <w:b/>
                <w:color w:val="3A7AD8"/>
                <w:sz w:val="32"/>
                <w:szCs w:val="32"/>
                <w14:textFill>
                  <w14:gradFill>
                    <w14:gsLst>
                      <w14:gs w14:pos="0">
                        <w14:srgbClr w14:val="3A7AD8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A7AD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A7AD8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 xml:space="preserve">sponse to </w:t>
            </w:r>
            <w:r w:rsidRPr="0023277F">
              <w:rPr>
                <w:rFonts w:ascii="Arial Narrow" w:hAnsi="Arial Narrow"/>
                <w:b/>
                <w:color w:val="FF0000"/>
                <w:sz w:val="40"/>
                <w:szCs w:val="40"/>
              </w:rPr>
              <w:t>M</w:t>
            </w:r>
            <w:r w:rsidRPr="00CB2BBB">
              <w:rPr>
                <w:rFonts w:ascii="Arial Narrow" w:hAnsi="Arial Narrow"/>
                <w:b/>
                <w:color w:val="3A7AD8"/>
                <w:sz w:val="32"/>
                <w:szCs w:val="32"/>
                <w14:textFill>
                  <w14:gradFill>
                    <w14:gsLst>
                      <w14:gs w14:pos="0">
                        <w14:srgbClr w14:val="3A7AD8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A7AD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A7AD8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>&amp;</w:t>
            </w:r>
            <w:r w:rsidRPr="0023277F">
              <w:rPr>
                <w:rFonts w:ascii="Arial Narrow" w:hAnsi="Arial Narrow"/>
                <w:b/>
                <w:color w:val="FF0000"/>
                <w:sz w:val="40"/>
                <w:szCs w:val="40"/>
              </w:rPr>
              <w:t>E</w:t>
            </w:r>
          </w:p>
        </w:tc>
      </w:tr>
      <w:tr w:rsidR="00444E0F" w:rsidTr="000F1B0F">
        <w:tc>
          <w:tcPr>
            <w:tcW w:w="61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444E0F" w:rsidRPr="00444E0F" w:rsidRDefault="00444E0F" w:rsidP="000F1B0F">
            <w:pPr>
              <w:jc w:val="center"/>
              <w:rPr>
                <w:b/>
                <w:sz w:val="24"/>
                <w:szCs w:val="24"/>
              </w:rPr>
            </w:pPr>
            <w:r w:rsidRPr="00444E0F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4"/>
                <w:szCs w:val="24"/>
              </w:rPr>
              <w:t>Elements of Capacity Building / Organizational Development Performance in M&amp;E by Organization / Unit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444E0F" w:rsidRPr="00444E0F" w:rsidRDefault="00444E0F" w:rsidP="008143D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4E0F">
              <w:rPr>
                <w:rFonts w:ascii="Arial Narrow" w:hAnsi="Arial Narrow"/>
                <w:b/>
                <w:sz w:val="24"/>
                <w:szCs w:val="24"/>
              </w:rPr>
              <w:t>Condition Met?</w:t>
            </w:r>
          </w:p>
          <w:p w:rsidR="00444E0F" w:rsidRPr="00444E0F" w:rsidRDefault="00444E0F" w:rsidP="008143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44E0F">
              <w:rPr>
                <w:rFonts w:ascii="Arial Narrow" w:hAnsi="Arial Narrow"/>
                <w:b/>
                <w:sz w:val="24"/>
                <w:szCs w:val="24"/>
              </w:rPr>
              <w:t xml:space="preserve">If “Yes”, Check </w:t>
            </w:r>
            <w:r w:rsidRPr="00444E0F">
              <w:rPr>
                <w:rFonts w:ascii="Arial Narrow" w:hAnsi="Arial Narrow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84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444E0F" w:rsidRPr="00C91E50" w:rsidRDefault="00444E0F" w:rsidP="008143D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91E50">
              <w:rPr>
                <w:rFonts w:ascii="Arial Narrow" w:hAnsi="Arial Narrow"/>
                <w:b/>
                <w:sz w:val="24"/>
                <w:szCs w:val="24"/>
              </w:rPr>
              <w:t>Evidence Available?</w:t>
            </w:r>
          </w:p>
          <w:p w:rsidR="00444E0F" w:rsidRPr="00C91E50" w:rsidRDefault="00444E0F" w:rsidP="008143D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44E0F" w:rsidRPr="00C91E50" w:rsidRDefault="00444E0F" w:rsidP="008143D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91E50">
              <w:rPr>
                <w:rFonts w:ascii="Arial Narrow" w:hAnsi="Arial Narrow"/>
                <w:b/>
                <w:sz w:val="24"/>
                <w:szCs w:val="24"/>
              </w:rPr>
              <w:t>Specify</w:t>
            </w:r>
          </w:p>
        </w:tc>
      </w:tr>
      <w:tr w:rsidR="00444E0F" w:rsidTr="000F1B0F">
        <w:trPr>
          <w:trHeight w:hRule="exact" w:val="660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BD4B4" w:themeFill="accent6" w:themeFillTint="66"/>
            <w:vAlign w:val="center"/>
          </w:tcPr>
          <w:p w:rsidR="00444E0F" w:rsidRPr="00846A63" w:rsidRDefault="00444E0F" w:rsidP="0024489F">
            <w:pPr>
              <w:tabs>
                <w:tab w:val="left" w:pos="699"/>
              </w:tabs>
              <w:ind w:left="702" w:hanging="702"/>
              <w:contextualSpacing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48"/>
                <w:szCs w:val="48"/>
              </w:rPr>
            </w:pP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48"/>
                <w:szCs w:val="48"/>
              </w:rPr>
              <w:t>G</w:t>
            </w:r>
          </w:p>
        </w:tc>
        <w:tc>
          <w:tcPr>
            <w:tcW w:w="5310" w:type="dxa"/>
            <w:tcBorders>
              <w:top w:val="single" w:sz="6" w:space="0" w:color="auto"/>
              <w:left w:val="nil"/>
              <w:bottom w:val="single" w:sz="12" w:space="0" w:color="FFFFFF" w:themeColor="background1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444E0F" w:rsidRPr="004D63F4" w:rsidRDefault="00444E0F" w:rsidP="0024489F">
            <w:pPr>
              <w:tabs>
                <w:tab w:val="left" w:pos="699"/>
              </w:tabs>
              <w:contextualSpacing/>
              <w:jc w:val="both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6"/>
                <w:szCs w:val="26"/>
              </w:rPr>
            </w:pPr>
            <w:r w:rsidRPr="004D63F4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6"/>
                <w:szCs w:val="26"/>
              </w:rPr>
              <w:t xml:space="preserve">Staff Management and Development </w:t>
            </w:r>
            <w:r w:rsidRPr="004D63F4">
              <w:rPr>
                <w:rFonts w:ascii="Arial Narrow" w:hAnsi="Arial Narrow"/>
                <w:b/>
                <w:sz w:val="26"/>
                <w:szCs w:val="26"/>
              </w:rPr>
              <w:t>in Support of M&amp;E Activities</w:t>
            </w: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444E0F" w:rsidRPr="00444E0F" w:rsidRDefault="00444E0F" w:rsidP="00C42A12">
            <w:pPr>
              <w:pStyle w:val="ListParagraph"/>
              <w:spacing w:line="360" w:lineRule="auto"/>
              <w:ind w:left="-108" w:right="27" w:firstLine="14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444E0F" w:rsidRPr="00E85740" w:rsidRDefault="00444E0F" w:rsidP="00C42A12">
            <w:pPr>
              <w:pStyle w:val="ListParagraph"/>
              <w:spacing w:line="360" w:lineRule="auto"/>
              <w:ind w:left="-115" w:right="27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C42A12" w:rsidTr="00453254">
        <w:trPr>
          <w:trHeight w:hRule="exact" w:val="660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:rsidR="00C42A12" w:rsidRPr="006C03D6" w:rsidRDefault="00C42A12" w:rsidP="00C42A12">
            <w:pPr>
              <w:ind w:left="252" w:right="101" w:hanging="252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</w:pPr>
            <w:r w:rsidRPr="000F7E4B"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Unit has written policies/procedures and documented evidence for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 xml:space="preserve"> initiatives to support the staffing of M&amp;E positions through: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:rsidR="00C42A12" w:rsidRPr="00E85740" w:rsidRDefault="00C42A12" w:rsidP="00C42A12">
            <w:pPr>
              <w:pStyle w:val="ListParagraph"/>
              <w:spacing w:line="360" w:lineRule="auto"/>
              <w:ind w:left="-108" w:right="27" w:firstLine="14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C42A12" w:rsidRPr="00E85740" w:rsidRDefault="00C42A12" w:rsidP="00C42A12">
            <w:pPr>
              <w:pStyle w:val="ListParagraph"/>
              <w:spacing w:line="360" w:lineRule="auto"/>
              <w:ind w:left="-115" w:right="27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C42A12" w:rsidTr="00444E0F">
        <w:trPr>
          <w:trHeight w:hRule="exact" w:val="346"/>
        </w:trPr>
        <w:tc>
          <w:tcPr>
            <w:tcW w:w="612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42A12" w:rsidRPr="00050D46" w:rsidRDefault="00C42A12" w:rsidP="00A70AFE">
            <w:pPr>
              <w:pStyle w:val="ListParagraph"/>
              <w:numPr>
                <w:ilvl w:val="0"/>
                <w:numId w:val="7"/>
              </w:numPr>
              <w:ind w:left="252" w:right="101" w:hanging="270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kern w:val="24"/>
                <w:sz w:val="22"/>
                <w:szCs w:val="22"/>
              </w:rPr>
              <w:t>Periodic review of organizational needs in M&amp;E</w:t>
            </w:r>
          </w:p>
        </w:tc>
        <w:tc>
          <w:tcPr>
            <w:tcW w:w="126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42A12" w:rsidRPr="00E85740" w:rsidRDefault="00C42A12" w:rsidP="00E85740">
            <w:pPr>
              <w:ind w:left="-108" w:right="27" w:firstLine="14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42A12" w:rsidRPr="00E85740" w:rsidRDefault="00C42A12" w:rsidP="00E85740">
            <w:pPr>
              <w:ind w:left="-115" w:right="-46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C42A12" w:rsidTr="00444E0F">
        <w:trPr>
          <w:trHeight w:hRule="exact" w:val="346"/>
        </w:trPr>
        <w:tc>
          <w:tcPr>
            <w:tcW w:w="612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42A12" w:rsidRDefault="00C42A12" w:rsidP="00A70AFE">
            <w:pPr>
              <w:pStyle w:val="ListParagraph"/>
              <w:numPr>
                <w:ilvl w:val="0"/>
                <w:numId w:val="7"/>
              </w:numPr>
              <w:ind w:left="252" w:right="101" w:hanging="270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kern w:val="24"/>
                <w:sz w:val="22"/>
                <w:szCs w:val="22"/>
              </w:rPr>
              <w:t>Competency assessments of current and prospective M&amp;E staff</w:t>
            </w:r>
          </w:p>
        </w:tc>
        <w:tc>
          <w:tcPr>
            <w:tcW w:w="126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42A12" w:rsidRPr="00E85740" w:rsidRDefault="00C42A12" w:rsidP="00E85740">
            <w:pPr>
              <w:ind w:left="-108" w:right="27" w:firstLine="14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42A12" w:rsidRPr="00E85740" w:rsidRDefault="00C42A12" w:rsidP="00E85740">
            <w:pPr>
              <w:ind w:left="-115" w:right="-46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C42A12" w:rsidTr="00444E0F">
        <w:trPr>
          <w:trHeight w:hRule="exact" w:val="346"/>
        </w:trPr>
        <w:tc>
          <w:tcPr>
            <w:tcW w:w="612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42A12" w:rsidRDefault="00C42A12" w:rsidP="00A70AFE">
            <w:pPr>
              <w:pStyle w:val="ListParagraph"/>
              <w:numPr>
                <w:ilvl w:val="0"/>
                <w:numId w:val="7"/>
              </w:numPr>
              <w:ind w:left="252" w:right="101" w:hanging="270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HAnsi"/>
                <w:color w:val="000000" w:themeColor="dark1"/>
                <w:kern w:val="24"/>
                <w:sz w:val="22"/>
                <w:szCs w:val="22"/>
              </w:rPr>
              <w:t>Periodic updating of job</w:t>
            </w:r>
            <w:r w:rsidRPr="00A70AFE">
              <w:rPr>
                <w:rFonts w:ascii="Arial Narrow" w:eastAsiaTheme="minorEastAsia" w:hAnsi="Arial Narrow" w:cstheme="minorHAnsi"/>
                <w:color w:val="000000" w:themeColor="dark1"/>
                <w:kern w:val="24"/>
                <w:sz w:val="22"/>
                <w:szCs w:val="22"/>
              </w:rPr>
              <w:t xml:space="preserve"> descriptions </w:t>
            </w:r>
            <w:r>
              <w:rPr>
                <w:rFonts w:ascii="Arial Narrow" w:eastAsiaTheme="minorEastAsia" w:hAnsi="Arial Narrow" w:cstheme="minorHAnsi"/>
                <w:color w:val="000000" w:themeColor="dark1"/>
                <w:kern w:val="24"/>
                <w:sz w:val="22"/>
                <w:szCs w:val="22"/>
              </w:rPr>
              <w:t>for</w:t>
            </w:r>
            <w:r w:rsidRPr="00A70AFE">
              <w:rPr>
                <w:rFonts w:ascii="Arial Narrow" w:eastAsiaTheme="minorEastAsia" w:hAnsi="Arial Narrow" w:cstheme="minorHAns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>
              <w:rPr>
                <w:rFonts w:ascii="Arial Narrow" w:eastAsiaTheme="minorEastAsia" w:hAnsi="Arial Narrow" w:cstheme="minorHAnsi"/>
                <w:color w:val="000000" w:themeColor="dark1"/>
                <w:kern w:val="24"/>
                <w:sz w:val="22"/>
                <w:szCs w:val="22"/>
              </w:rPr>
              <w:t xml:space="preserve">staff </w:t>
            </w:r>
            <w:r w:rsidRPr="00A70AFE">
              <w:rPr>
                <w:rFonts w:ascii="Arial Narrow" w:eastAsiaTheme="minorEastAsia" w:hAnsi="Arial Narrow" w:cstheme="minorHAnsi"/>
                <w:color w:val="000000" w:themeColor="dark1"/>
                <w:kern w:val="24"/>
                <w:sz w:val="22"/>
                <w:szCs w:val="22"/>
              </w:rPr>
              <w:t>positions in M&amp;E</w:t>
            </w:r>
          </w:p>
        </w:tc>
        <w:tc>
          <w:tcPr>
            <w:tcW w:w="126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42A12" w:rsidRPr="00E85740" w:rsidRDefault="00C42A12" w:rsidP="00E85740">
            <w:pPr>
              <w:ind w:left="-108" w:right="27" w:firstLine="14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42A12" w:rsidRPr="00E85740" w:rsidRDefault="00C42A12" w:rsidP="00E85740">
            <w:pPr>
              <w:ind w:left="-115" w:right="-46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C42A12" w:rsidTr="00444E0F">
        <w:trPr>
          <w:trHeight w:hRule="exact" w:val="346"/>
        </w:trPr>
        <w:tc>
          <w:tcPr>
            <w:tcW w:w="612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42A12" w:rsidRDefault="00C42A12" w:rsidP="00A70AFE">
            <w:pPr>
              <w:pStyle w:val="ListParagraph"/>
              <w:numPr>
                <w:ilvl w:val="0"/>
                <w:numId w:val="7"/>
              </w:numPr>
              <w:ind w:left="252" w:right="101" w:hanging="270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kern w:val="24"/>
                <w:sz w:val="22"/>
                <w:szCs w:val="22"/>
              </w:rPr>
              <w:t>Open and fair recruitment of staff to fill positions in M&amp;E</w:t>
            </w:r>
          </w:p>
        </w:tc>
        <w:tc>
          <w:tcPr>
            <w:tcW w:w="126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42A12" w:rsidRPr="00E85740" w:rsidRDefault="00C42A12" w:rsidP="00E85740">
            <w:pPr>
              <w:ind w:left="-108" w:right="27" w:firstLine="14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42A12" w:rsidRPr="00E85740" w:rsidRDefault="00C42A12" w:rsidP="00E85740">
            <w:pPr>
              <w:ind w:left="-115" w:right="-46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C42A12" w:rsidTr="00444E0F">
        <w:trPr>
          <w:trHeight w:hRule="exact" w:val="346"/>
        </w:trPr>
        <w:tc>
          <w:tcPr>
            <w:tcW w:w="612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42A12" w:rsidRDefault="00C42A12" w:rsidP="00D5676A">
            <w:pPr>
              <w:pStyle w:val="ListParagraph"/>
              <w:numPr>
                <w:ilvl w:val="0"/>
                <w:numId w:val="7"/>
              </w:numPr>
              <w:ind w:left="252" w:right="101" w:hanging="270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Orientation of new staff hired </w:t>
            </w:r>
            <w:r>
              <w:rPr>
                <w:rFonts w:ascii="Arial Narrow" w:eastAsiaTheme="minorEastAsia" w:hAnsi="Arial Narrow"/>
                <w:kern w:val="24"/>
                <w:sz w:val="22"/>
                <w:szCs w:val="22"/>
              </w:rPr>
              <w:t>to fill positions in M&amp;E</w:t>
            </w:r>
          </w:p>
        </w:tc>
        <w:tc>
          <w:tcPr>
            <w:tcW w:w="126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42A12" w:rsidRPr="00E85740" w:rsidRDefault="00C42A12" w:rsidP="00E85740">
            <w:pPr>
              <w:ind w:left="-108" w:right="27" w:firstLine="14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42A12" w:rsidRPr="00E85740" w:rsidRDefault="00C42A12" w:rsidP="00E85740">
            <w:pPr>
              <w:ind w:left="-115" w:right="-46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C42A12" w:rsidTr="00444E0F">
        <w:trPr>
          <w:trHeight w:hRule="exact" w:val="346"/>
        </w:trPr>
        <w:tc>
          <w:tcPr>
            <w:tcW w:w="612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42A12" w:rsidRPr="0009187F" w:rsidRDefault="00C42A12" w:rsidP="0040567A">
            <w:pPr>
              <w:pStyle w:val="ListParagraph"/>
              <w:numPr>
                <w:ilvl w:val="0"/>
                <w:numId w:val="7"/>
              </w:numPr>
              <w:ind w:left="252" w:right="101" w:hanging="270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 w:rsidRPr="0009187F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Provision of policy and benefits manual to each 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new</w:t>
            </w:r>
            <w:r w:rsidRPr="0009187F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>
              <w:rPr>
                <w:rFonts w:ascii="Arial Narrow" w:eastAsiaTheme="minorEastAsia" w:hAnsi="Arial Narrow"/>
                <w:kern w:val="24"/>
                <w:sz w:val="22"/>
                <w:szCs w:val="22"/>
              </w:rPr>
              <w:t>M&amp;E</w:t>
            </w:r>
            <w:r w:rsidRPr="0009187F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 staff member</w:t>
            </w:r>
          </w:p>
        </w:tc>
        <w:tc>
          <w:tcPr>
            <w:tcW w:w="126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42A12" w:rsidRPr="00E85740" w:rsidRDefault="00C42A12" w:rsidP="00E85740">
            <w:pPr>
              <w:ind w:left="-108" w:right="27" w:firstLine="14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42A12" w:rsidRPr="00E85740" w:rsidRDefault="00C42A12" w:rsidP="00E85740">
            <w:pPr>
              <w:ind w:left="-115" w:right="-46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C42A12" w:rsidTr="00444E0F">
        <w:trPr>
          <w:trHeight w:hRule="exact" w:val="605"/>
        </w:trPr>
        <w:tc>
          <w:tcPr>
            <w:tcW w:w="612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42A12" w:rsidRPr="0009187F" w:rsidRDefault="00C42A12" w:rsidP="00F464E6">
            <w:pPr>
              <w:pStyle w:val="ListParagraph"/>
              <w:numPr>
                <w:ilvl w:val="0"/>
                <w:numId w:val="7"/>
              </w:numPr>
              <w:ind w:left="252" w:right="101" w:hanging="270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 w:rsidRPr="0009187F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Annual performance a</w:t>
            </w:r>
            <w:r w:rsidRPr="0009187F">
              <w:rPr>
                <w:rFonts w:ascii="Arial Narrow" w:hAnsi="Arial Narrow"/>
                <w:sz w:val="22"/>
                <w:szCs w:val="22"/>
              </w:rPr>
              <w:t xml:space="preserve">ssessment of individual </w:t>
            </w:r>
            <w:r>
              <w:rPr>
                <w:rFonts w:ascii="Arial Narrow" w:hAnsi="Arial Narrow"/>
                <w:sz w:val="22"/>
                <w:szCs w:val="22"/>
              </w:rPr>
              <w:t>M&amp;E</w:t>
            </w:r>
            <w:r w:rsidRPr="0009187F">
              <w:rPr>
                <w:rFonts w:ascii="Arial Narrow" w:hAnsi="Arial Narrow"/>
                <w:sz w:val="22"/>
                <w:szCs w:val="22"/>
              </w:rPr>
              <w:t xml:space="preserve"> staff members that are based on </w:t>
            </w:r>
            <w:r w:rsidRPr="0009187F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job description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s</w:t>
            </w:r>
            <w:r w:rsidRPr="0009187F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 of position</w:t>
            </w:r>
          </w:p>
        </w:tc>
        <w:tc>
          <w:tcPr>
            <w:tcW w:w="126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42A12" w:rsidRPr="00E85740" w:rsidRDefault="00C42A12" w:rsidP="00E85740">
            <w:pPr>
              <w:ind w:left="-108" w:right="27" w:firstLine="14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42A12" w:rsidRPr="00E85740" w:rsidRDefault="00C42A12" w:rsidP="00E85740">
            <w:pPr>
              <w:ind w:left="-115" w:right="-46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C42A12" w:rsidTr="00444E0F">
        <w:trPr>
          <w:trHeight w:hRule="exact" w:val="605"/>
        </w:trPr>
        <w:tc>
          <w:tcPr>
            <w:tcW w:w="612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42A12" w:rsidRPr="0009187F" w:rsidRDefault="00C42A12" w:rsidP="00E2794F">
            <w:pPr>
              <w:pStyle w:val="ListParagraph"/>
              <w:numPr>
                <w:ilvl w:val="0"/>
                <w:numId w:val="7"/>
              </w:numPr>
              <w:ind w:left="252" w:right="101" w:hanging="270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 w:rsidRPr="0009187F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Annual performance a</w:t>
            </w:r>
            <w:r w:rsidRPr="0009187F">
              <w:rPr>
                <w:rFonts w:ascii="Arial Narrow" w:hAnsi="Arial Narrow"/>
                <w:sz w:val="22"/>
                <w:szCs w:val="22"/>
              </w:rPr>
              <w:t xml:space="preserve">ssessment of individual </w:t>
            </w:r>
            <w:r>
              <w:rPr>
                <w:rFonts w:ascii="Arial Narrow" w:hAnsi="Arial Narrow"/>
                <w:sz w:val="22"/>
                <w:szCs w:val="22"/>
              </w:rPr>
              <w:t>M&amp;E</w:t>
            </w:r>
            <w:r w:rsidRPr="0009187F">
              <w:rPr>
                <w:rFonts w:ascii="Arial Narrow" w:hAnsi="Arial Narrow"/>
                <w:sz w:val="22"/>
                <w:szCs w:val="22"/>
              </w:rPr>
              <w:t xml:space="preserve"> staff members that are based on pre-set objectives </w:t>
            </w:r>
            <w:r>
              <w:rPr>
                <w:rFonts w:ascii="Arial Narrow" w:hAnsi="Arial Narrow"/>
                <w:sz w:val="22"/>
                <w:szCs w:val="22"/>
              </w:rPr>
              <w:t xml:space="preserve">for </w:t>
            </w:r>
            <w:r w:rsidRPr="0009187F">
              <w:rPr>
                <w:rFonts w:ascii="Arial Narrow" w:hAnsi="Arial Narrow"/>
                <w:sz w:val="22"/>
                <w:szCs w:val="22"/>
              </w:rPr>
              <w:t xml:space="preserve">professional growth </w:t>
            </w:r>
          </w:p>
        </w:tc>
        <w:tc>
          <w:tcPr>
            <w:tcW w:w="126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42A12" w:rsidRPr="00E85740" w:rsidRDefault="00C42A12" w:rsidP="00E85740">
            <w:pPr>
              <w:ind w:left="-108" w:right="27" w:firstLine="14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42A12" w:rsidRPr="00E85740" w:rsidRDefault="00C42A12" w:rsidP="00E85740">
            <w:pPr>
              <w:ind w:left="-115" w:right="-46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C42A12" w:rsidTr="00444E0F">
        <w:trPr>
          <w:trHeight w:hRule="exact" w:val="346"/>
        </w:trPr>
        <w:tc>
          <w:tcPr>
            <w:tcW w:w="612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42A12" w:rsidRPr="0009187F" w:rsidRDefault="00C42A12" w:rsidP="005441A1">
            <w:pPr>
              <w:pStyle w:val="ListParagraph"/>
              <w:numPr>
                <w:ilvl w:val="0"/>
                <w:numId w:val="7"/>
              </w:numPr>
              <w:ind w:left="252" w:right="101" w:hanging="270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 w:rsidRPr="0009187F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Promotion of preferred practices in 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M&amp;E </w:t>
            </w:r>
            <w:r w:rsidRPr="0009187F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staff supervision /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 w:rsidRPr="0009187F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management</w:t>
            </w:r>
          </w:p>
        </w:tc>
        <w:tc>
          <w:tcPr>
            <w:tcW w:w="126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42A12" w:rsidRPr="00E85740" w:rsidRDefault="00C42A12" w:rsidP="00E85740">
            <w:pPr>
              <w:ind w:left="-108" w:right="27" w:firstLine="14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42A12" w:rsidRPr="00E85740" w:rsidRDefault="00C42A12" w:rsidP="00E85740">
            <w:pPr>
              <w:ind w:left="-115" w:right="-46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C42A12" w:rsidTr="00444E0F">
        <w:trPr>
          <w:trHeight w:hRule="exact" w:val="346"/>
        </w:trPr>
        <w:tc>
          <w:tcPr>
            <w:tcW w:w="612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42A12" w:rsidRPr="0009187F" w:rsidRDefault="00C42A12" w:rsidP="005441A1">
            <w:pPr>
              <w:pStyle w:val="ListParagraph"/>
              <w:numPr>
                <w:ilvl w:val="0"/>
                <w:numId w:val="7"/>
              </w:numPr>
              <w:ind w:left="252" w:right="101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 w:rsidRPr="0009187F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Professional development 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and advancement </w:t>
            </w:r>
            <w:r w:rsidRPr="0009187F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of 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M&amp;E</w:t>
            </w:r>
            <w:r w:rsidRPr="0009187F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 staff members</w:t>
            </w:r>
          </w:p>
        </w:tc>
        <w:tc>
          <w:tcPr>
            <w:tcW w:w="126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42A12" w:rsidRPr="00E85740" w:rsidRDefault="00C42A12" w:rsidP="00E85740">
            <w:pPr>
              <w:ind w:left="-108" w:right="27" w:firstLine="14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42A12" w:rsidRPr="00E85740" w:rsidRDefault="00C42A12" w:rsidP="00E85740">
            <w:pPr>
              <w:ind w:left="-115" w:right="-46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C42A12" w:rsidTr="00444E0F">
        <w:trPr>
          <w:trHeight w:hRule="exact" w:val="346"/>
        </w:trPr>
        <w:tc>
          <w:tcPr>
            <w:tcW w:w="612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42A12" w:rsidRPr="0009187F" w:rsidRDefault="00C42A12" w:rsidP="005441A1">
            <w:pPr>
              <w:pStyle w:val="ListParagraph"/>
              <w:numPr>
                <w:ilvl w:val="0"/>
                <w:numId w:val="7"/>
              </w:numPr>
              <w:ind w:left="252" w:right="101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 w:rsidRPr="0009187F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Promotion of opportunities for 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M&amp;E </w:t>
            </w:r>
            <w:r w:rsidRPr="0009187F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staff to work on cross-functional teams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42A12" w:rsidRPr="00E85740" w:rsidRDefault="00C42A12" w:rsidP="00E85740">
            <w:pPr>
              <w:ind w:left="-108" w:right="27" w:firstLine="14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42A12" w:rsidRPr="00E85740" w:rsidRDefault="00C42A12" w:rsidP="00E85740">
            <w:pPr>
              <w:ind w:left="-115" w:right="-46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C42A12" w:rsidTr="00444E0F">
        <w:trPr>
          <w:trHeight w:hRule="exact" w:val="605"/>
        </w:trPr>
        <w:tc>
          <w:tcPr>
            <w:tcW w:w="612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42A12" w:rsidRPr="0009187F" w:rsidRDefault="00C42A12" w:rsidP="00DC24DA">
            <w:pPr>
              <w:pStyle w:val="ListParagraph"/>
              <w:numPr>
                <w:ilvl w:val="0"/>
                <w:numId w:val="7"/>
              </w:numPr>
              <w:ind w:left="252" w:right="101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 w:rsidRPr="0009187F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Promotion of opportunities for staff to engage at least once monthly in work-related discussions</w:t>
            </w:r>
          </w:p>
        </w:tc>
        <w:tc>
          <w:tcPr>
            <w:tcW w:w="126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42A12" w:rsidRPr="00E85740" w:rsidRDefault="00C42A12" w:rsidP="00E85740">
            <w:pPr>
              <w:ind w:left="-108" w:right="27" w:firstLine="14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42A12" w:rsidRPr="00E85740" w:rsidRDefault="00C42A12" w:rsidP="00E85740">
            <w:pPr>
              <w:ind w:left="-115" w:right="-46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C42A12" w:rsidTr="00444E0F">
        <w:trPr>
          <w:trHeight w:hRule="exact" w:val="346"/>
        </w:trPr>
        <w:tc>
          <w:tcPr>
            <w:tcW w:w="612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42A12" w:rsidRPr="0009187F" w:rsidRDefault="00C42A12" w:rsidP="005441A1">
            <w:pPr>
              <w:pStyle w:val="ListParagraph"/>
              <w:numPr>
                <w:ilvl w:val="0"/>
                <w:numId w:val="7"/>
              </w:numPr>
              <w:ind w:left="252" w:right="101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 w:rsidRPr="0009187F">
              <w:rPr>
                <w:rFonts w:ascii="Arial Narrow" w:eastAsiaTheme="minorEastAsia" w:hAnsi="Arial Narrow"/>
                <w:kern w:val="24"/>
                <w:sz w:val="22"/>
                <w:szCs w:val="22"/>
              </w:rPr>
              <w:t>Retention of</w:t>
            </w:r>
            <w:r w:rsidRPr="0009187F">
              <w:rPr>
                <w:rFonts w:ascii="Arial Narrow" w:hAnsi="Arial Narrow"/>
                <w:sz w:val="22"/>
                <w:szCs w:val="22"/>
              </w:rPr>
              <w:t xml:space="preserve"> productive </w:t>
            </w:r>
            <w:r>
              <w:rPr>
                <w:rFonts w:ascii="Arial Narrow" w:hAnsi="Arial Narrow"/>
                <w:sz w:val="22"/>
                <w:szCs w:val="22"/>
              </w:rPr>
              <w:t>M&amp;E</w:t>
            </w:r>
            <w:r w:rsidRPr="0009187F">
              <w:rPr>
                <w:rFonts w:ascii="Arial Narrow" w:hAnsi="Arial Narrow"/>
                <w:sz w:val="22"/>
                <w:szCs w:val="22"/>
              </w:rPr>
              <w:t xml:space="preserve"> staff members</w:t>
            </w:r>
            <w:r w:rsidRPr="0009187F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42A12" w:rsidRPr="00E85740" w:rsidRDefault="00C42A12" w:rsidP="00E85740">
            <w:pPr>
              <w:ind w:left="-108" w:right="27" w:firstLine="14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42A12" w:rsidRPr="00E85740" w:rsidRDefault="00C42A12" w:rsidP="00E85740">
            <w:pPr>
              <w:ind w:left="-115" w:right="-46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C42A12" w:rsidTr="00444E0F">
        <w:trPr>
          <w:trHeight w:hRule="exact" w:val="605"/>
        </w:trPr>
        <w:tc>
          <w:tcPr>
            <w:tcW w:w="612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24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42A12" w:rsidRPr="0009187F" w:rsidRDefault="00C42A12" w:rsidP="00DC24DA">
            <w:pPr>
              <w:pStyle w:val="ListParagraph"/>
              <w:numPr>
                <w:ilvl w:val="0"/>
                <w:numId w:val="7"/>
              </w:numPr>
              <w:ind w:left="252" w:right="101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 w:rsidRPr="0009187F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Management of </w:t>
            </w: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M&amp;E</w:t>
            </w:r>
            <w:r w:rsidRPr="0009187F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 staff transitions that minimize duration of position vacancies</w:t>
            </w:r>
          </w:p>
        </w:tc>
        <w:tc>
          <w:tcPr>
            <w:tcW w:w="1260" w:type="dxa"/>
            <w:tcBorders>
              <w:top w:val="single" w:sz="12" w:space="0" w:color="FFFFFF" w:themeColor="background1"/>
              <w:left w:val="single" w:sz="6" w:space="0" w:color="auto"/>
              <w:bottom w:val="single" w:sz="24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42A12" w:rsidRPr="00E85740" w:rsidRDefault="00C42A12" w:rsidP="00E85740">
            <w:pPr>
              <w:ind w:left="-108" w:right="27" w:firstLine="14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24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42A12" w:rsidRPr="00E85740" w:rsidRDefault="00C42A12" w:rsidP="00E85740">
            <w:pPr>
              <w:ind w:left="-115" w:right="-46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C42A12" w:rsidTr="00444E0F">
        <w:trPr>
          <w:trHeight w:hRule="exact" w:val="519"/>
        </w:trPr>
        <w:tc>
          <w:tcPr>
            <w:tcW w:w="6120" w:type="dxa"/>
            <w:gridSpan w:val="2"/>
            <w:tcBorders>
              <w:top w:val="single" w:sz="24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:rsidR="00C42A12" w:rsidRPr="00025C97" w:rsidRDefault="00C42A12" w:rsidP="00025C97">
            <w:pPr>
              <w:pStyle w:val="ListParagraph"/>
              <w:ind w:left="0" w:right="101"/>
              <w:jc w:val="center"/>
              <w:rPr>
                <w:rFonts w:ascii="Arial Narrow" w:eastAsiaTheme="minorEastAsia" w:hAnsi="Arial Narrow"/>
                <w:color w:val="000000" w:themeColor="dark1"/>
                <w:kern w:val="24"/>
              </w:rPr>
            </w:pPr>
            <w:r w:rsidRPr="00025C97"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Unit has documented evidence:</w:t>
            </w:r>
          </w:p>
        </w:tc>
        <w:tc>
          <w:tcPr>
            <w:tcW w:w="1260" w:type="dxa"/>
            <w:tcBorders>
              <w:top w:val="single" w:sz="24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:rsidR="00C42A12" w:rsidRPr="00E85740" w:rsidRDefault="00C42A12" w:rsidP="00E85740">
            <w:pPr>
              <w:ind w:left="-108" w:right="27" w:firstLine="14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24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C42A12" w:rsidRPr="00E85740" w:rsidRDefault="00C42A12" w:rsidP="00E85740">
            <w:pPr>
              <w:ind w:left="-115" w:right="-46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C42A12" w:rsidTr="00444E0F">
        <w:trPr>
          <w:trHeight w:hRule="exact" w:val="346"/>
        </w:trPr>
        <w:tc>
          <w:tcPr>
            <w:tcW w:w="6120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42A12" w:rsidRPr="00E73135" w:rsidRDefault="00C42A12" w:rsidP="00E94742">
            <w:pPr>
              <w:pStyle w:val="ListParagraph"/>
              <w:numPr>
                <w:ilvl w:val="0"/>
                <w:numId w:val="7"/>
              </w:numPr>
              <w:ind w:left="252" w:right="101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>M&amp;E</w:t>
            </w:r>
            <w:r w:rsidRPr="00E73135"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  <w:t xml:space="preserve"> staff familiarity with organizational mission and values</w:t>
            </w:r>
          </w:p>
        </w:tc>
        <w:tc>
          <w:tcPr>
            <w:tcW w:w="1260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42A12" w:rsidRPr="00E85740" w:rsidRDefault="00C42A12" w:rsidP="00E85740">
            <w:pPr>
              <w:pStyle w:val="ListParagraph"/>
              <w:spacing w:line="360" w:lineRule="auto"/>
              <w:ind w:left="-108" w:right="27" w:firstLine="14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42A12" w:rsidRPr="00E85740" w:rsidRDefault="00C42A12" w:rsidP="00E85740">
            <w:pPr>
              <w:pStyle w:val="ListParagraph"/>
              <w:spacing w:line="360" w:lineRule="auto"/>
              <w:ind w:left="-108" w:right="-18" w:hanging="7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FB43A2" w:rsidTr="00453254">
        <w:trPr>
          <w:trHeight w:hRule="exact" w:val="633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B43A2" w:rsidRPr="008A4592" w:rsidRDefault="00FB43A2" w:rsidP="009A7B87">
            <w:pPr>
              <w:ind w:left="334" w:right="101" w:hanging="334"/>
              <w:jc w:val="right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4"/>
                <w:szCs w:val="24"/>
              </w:rPr>
            </w:pPr>
            <w:r w:rsidRPr="008A4592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4"/>
                <w:szCs w:val="24"/>
              </w:rPr>
              <w:t xml:space="preserve">Total Number of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4"/>
                <w:szCs w:val="24"/>
              </w:rPr>
              <w:t>Check</w:t>
            </w:r>
            <w:r w:rsidRPr="008A4592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4"/>
                <w:szCs w:val="24"/>
              </w:rPr>
              <w:t xml:space="preserve"> M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4"/>
                <w:szCs w:val="24"/>
              </w:rPr>
              <w:t>arks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 w:rsidRPr="00CE11FE">
              <w:rPr>
                <w:rFonts w:ascii="Arial Narrow" w:hAnsi="Arial Narrow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B43A2" w:rsidRPr="006A6A01" w:rsidRDefault="00FB43A2" w:rsidP="00717300">
            <w:pPr>
              <w:ind w:right="-108" w:hanging="28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FB43A2" w:rsidRPr="009768B3" w:rsidRDefault="00FB43A2" w:rsidP="002D7A4D">
            <w:pPr>
              <w:pStyle w:val="ListParagraph"/>
              <w:ind w:left="-115"/>
              <w:jc w:val="center"/>
              <w:rPr>
                <w:rFonts w:ascii="Arial Narrow" w:eastAsiaTheme="minorEastAsia" w:hAnsi="Arial Narrow"/>
                <w:color w:val="000000" w:themeColor="dark1"/>
                <w:kern w:val="24"/>
              </w:rPr>
            </w:pP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3</w:t>
            </w:r>
            <w:r w:rsidRPr="004F5F7C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or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Pr="009768B3"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fewer</w:t>
            </w:r>
          </w:p>
        </w:tc>
        <w:tc>
          <w:tcPr>
            <w:tcW w:w="136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FB43A2" w:rsidRPr="004F5F7C" w:rsidRDefault="00FB43A2" w:rsidP="002D7A4D">
            <w:pPr>
              <w:pStyle w:val="ListParagraph"/>
              <w:ind w:left="-115" w:right="27"/>
              <w:jc w:val="center"/>
              <w:rPr>
                <w:rFonts w:ascii="Arial Narrow" w:eastAsiaTheme="minorEastAsia" w:hAnsi="Arial Narrow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4</w:t>
            </w:r>
            <w:r w:rsidRPr="004F5F7C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or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5</w:t>
            </w:r>
            <w:r w:rsidRPr="004F5F7C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or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6</w:t>
            </w:r>
          </w:p>
        </w:tc>
        <w:tc>
          <w:tcPr>
            <w:tcW w:w="136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FB43A2" w:rsidRPr="004F5F7C" w:rsidRDefault="00FB43A2" w:rsidP="002D7A4D">
            <w:pPr>
              <w:pStyle w:val="ListParagraph"/>
              <w:ind w:left="-115" w:right="27"/>
              <w:jc w:val="center"/>
              <w:rPr>
                <w:rFonts w:ascii="Arial Narrow" w:eastAsiaTheme="minorEastAsia" w:hAnsi="Arial Narrow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7</w:t>
            </w:r>
            <w:r w:rsidRPr="004F5F7C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or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8</w:t>
            </w:r>
            <w:r w:rsidRPr="004F5F7C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or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9</w:t>
            </w:r>
          </w:p>
        </w:tc>
        <w:tc>
          <w:tcPr>
            <w:tcW w:w="136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FB43A2" w:rsidRPr="00B636DD" w:rsidRDefault="00FB43A2" w:rsidP="002D7A4D">
            <w:pPr>
              <w:pStyle w:val="ListParagraph"/>
              <w:ind w:left="-115" w:right="-4"/>
              <w:jc w:val="center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10,</w:t>
            </w:r>
            <w:r w:rsidRPr="006B0D64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11</w:t>
            </w:r>
            <w:r w:rsidRPr="006B0D64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or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12</w:t>
            </w:r>
          </w:p>
        </w:tc>
        <w:tc>
          <w:tcPr>
            <w:tcW w:w="136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B43A2" w:rsidRPr="00B636DD" w:rsidRDefault="00FB43A2" w:rsidP="002D7A4D">
            <w:pPr>
              <w:pStyle w:val="ListParagraph"/>
              <w:ind w:left="-115"/>
              <w:jc w:val="center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13</w:t>
            </w:r>
            <w:r w:rsidRPr="006B0D64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or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more</w:t>
            </w:r>
          </w:p>
        </w:tc>
      </w:tr>
      <w:tr w:rsidR="00444E0F" w:rsidTr="001A2C22">
        <w:trPr>
          <w:trHeight w:hRule="exact" w:val="624"/>
        </w:trPr>
        <w:tc>
          <w:tcPr>
            <w:tcW w:w="61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44E0F" w:rsidRPr="008A4592" w:rsidRDefault="00444E0F" w:rsidP="006C1E8F">
            <w:pPr>
              <w:ind w:left="72" w:right="101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4"/>
                <w:szCs w:val="24"/>
              </w:rPr>
            </w:pPr>
            <w:r w:rsidRPr="00B17C59">
              <w:rPr>
                <w:noProof/>
                <w:sz w:val="16"/>
                <w:szCs w:val="16"/>
              </w:rPr>
              <w:drawing>
                <wp:inline distT="0" distB="0" distL="0" distR="0" wp14:anchorId="4BF5BBD1" wp14:editId="2D331705">
                  <wp:extent cx="1717939" cy="672860"/>
                  <wp:effectExtent l="0" t="0" r="0" b="0"/>
                  <wp:docPr id="15" name="Picture 15" descr="C:\Users\hazerjia\Documents\WORD DOCS\AAA REFERENCE DOCS\AAA MEASURE EVALUATION\AAA GUIDANCE DOCUMENTS\ADMINISTRATIVE\USAIDandMEASURE_Evalu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zerjia\Documents\WORD DOCS\AAA REFERENCE DOCS\AAA MEASURE EVALUATION\AAA GUIDANCE DOCUMENTS\ADMINISTRATIVE\USAIDandMEASURE_Evalu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939" cy="67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4E0F" w:rsidRPr="006A6A01" w:rsidRDefault="00444E0F" w:rsidP="00717300">
            <w:pPr>
              <w:ind w:right="-108" w:hanging="28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4E0F" w:rsidRPr="00D81AAD" w:rsidRDefault="00444E0F" w:rsidP="008143DA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16"/>
                <w:szCs w:val="16"/>
              </w:rPr>
            </w:pPr>
            <w:r w:rsidRPr="00A951E9">
              <w:rPr>
                <w:rFonts w:eastAsiaTheme="minorEastAsia" w:hAnsi="Calibri"/>
                <w:noProof/>
                <w:color w:val="000000" w:themeColor="dark1"/>
                <w:kern w:val="24"/>
                <w:sz w:val="24"/>
                <w:szCs w:val="24"/>
              </w:rPr>
              <w:drawing>
                <wp:inline distT="0" distB="0" distL="0" distR="0" wp14:anchorId="1C06E958" wp14:editId="5032963B">
                  <wp:extent cx="116265" cy="373076"/>
                  <wp:effectExtent l="0" t="0" r="0" b="8255"/>
                  <wp:docPr id="89" name="Picture 89" descr="C:\Users\hazerjia\AppData\Local\Microsoft\Windows\Temporary Internet Files\Content.IE5\WOS33JP5\MP90043313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zerjia\AppData\Local\Microsoft\Windows\Temporary Internet Files\Content.IE5\WOS33JP5\MP900433138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6" t="37654" r="89716" b="2414"/>
                          <a:stretch/>
                        </pic:blipFill>
                        <pic:spPr bwMode="auto">
                          <a:xfrm>
                            <a:off x="0" y="0"/>
                            <a:ext cx="118545" cy="380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4E0F" w:rsidRPr="00D81AAD" w:rsidRDefault="00444E0F" w:rsidP="008143DA">
            <w:pPr>
              <w:ind w:left="-108" w:right="27"/>
              <w:jc w:val="center"/>
              <w:rPr>
                <w:rFonts w:eastAsiaTheme="minorEastAsia" w:hAnsi="Calibri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eastAsiaTheme="minorEastAsia" w:hAnsi="Calibri"/>
                <w:noProof/>
                <w:color w:val="000000" w:themeColor="dark1"/>
                <w:kern w:val="24"/>
                <w:sz w:val="24"/>
                <w:szCs w:val="24"/>
              </w:rPr>
              <w:drawing>
                <wp:inline distT="0" distB="0" distL="0" distR="0" wp14:anchorId="3FBA374A" wp14:editId="65E7F443">
                  <wp:extent cx="128553" cy="408018"/>
                  <wp:effectExtent l="0" t="0" r="5080" b="0"/>
                  <wp:docPr id="90" name="Picture 90" descr="C:\Users\hazerjia\AppData\Local\Microsoft\Windows\Temporary Internet Files\Content.IE5\WOS33JP5\MP90043313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zerjia\AppData\Local\Microsoft\Windows\Temporary Internet Files\Content.IE5\WOS33JP5\MP900433138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20" t="31378" r="68682" b="-96"/>
                          <a:stretch/>
                        </pic:blipFill>
                        <pic:spPr bwMode="auto">
                          <a:xfrm>
                            <a:off x="0" y="0"/>
                            <a:ext cx="128553" cy="408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4E0F" w:rsidRPr="00D81AAD" w:rsidRDefault="00444E0F" w:rsidP="008143DA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eastAsiaTheme="minorEastAsia" w:hAnsi="Calibri"/>
                <w:noProof/>
                <w:color w:val="000000" w:themeColor="dark1"/>
                <w:kern w:val="24"/>
                <w:sz w:val="24"/>
                <w:szCs w:val="24"/>
              </w:rPr>
              <w:drawing>
                <wp:inline distT="0" distB="0" distL="0" distR="0" wp14:anchorId="0E929B24" wp14:editId="29565DAA">
                  <wp:extent cx="179469" cy="480646"/>
                  <wp:effectExtent l="0" t="0" r="0" b="0"/>
                  <wp:docPr id="91" name="Picture 91" descr="C:\Users\hazerjia\AppData\Local\Microsoft\Windows\Temporary Internet Files\Content.IE5\WOS33JP5\MP90043313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zerjia\AppData\Local\Microsoft\Windows\Temporary Internet Files\Content.IE5\WOS33JP5\MP900433138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28" t="26985" r="54884" b="-96"/>
                          <a:stretch/>
                        </pic:blipFill>
                        <pic:spPr bwMode="auto">
                          <a:xfrm>
                            <a:off x="0" y="0"/>
                            <a:ext cx="185875" cy="497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4E0F" w:rsidRPr="00D81AAD" w:rsidRDefault="00444E0F" w:rsidP="008143DA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eastAsiaTheme="minorEastAsia" w:hAnsi="Calibri"/>
                <w:noProof/>
                <w:color w:val="000000" w:themeColor="dark1"/>
                <w:kern w:val="24"/>
                <w:sz w:val="24"/>
                <w:szCs w:val="24"/>
              </w:rPr>
              <w:drawing>
                <wp:inline distT="0" distB="0" distL="0" distR="0" wp14:anchorId="71541553" wp14:editId="41C317CC">
                  <wp:extent cx="222739" cy="537876"/>
                  <wp:effectExtent l="0" t="0" r="6350" b="0"/>
                  <wp:docPr id="92" name="Picture 92" descr="C:\Users\hazerjia\AppData\Local\Microsoft\Windows\Temporary Internet Files\Content.IE5\WOS33JP5\MP90043313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zerjia\AppData\Local\Microsoft\Windows\Temporary Internet Files\Content.IE5\WOS33JP5\MP900433138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589" t="18513" r="30233" b="-96"/>
                          <a:stretch/>
                        </pic:blipFill>
                        <pic:spPr bwMode="auto">
                          <a:xfrm>
                            <a:off x="0" y="0"/>
                            <a:ext cx="233800" cy="56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E0F" w:rsidRPr="00D81AAD" w:rsidRDefault="00444E0F" w:rsidP="008143DA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eastAsiaTheme="minorEastAsia" w:hAnsi="Calibri"/>
                <w:noProof/>
                <w:color w:val="000000" w:themeColor="dark1"/>
                <w:kern w:val="24"/>
                <w:sz w:val="24"/>
                <w:szCs w:val="24"/>
              </w:rPr>
              <w:drawing>
                <wp:inline distT="0" distB="0" distL="0" distR="0" wp14:anchorId="7474D6AE" wp14:editId="415CCECA">
                  <wp:extent cx="260717" cy="477982"/>
                  <wp:effectExtent l="0" t="0" r="6350" b="0"/>
                  <wp:docPr id="93" name="Picture 93" descr="C:\Users\hazerjia\AppData\Local\Microsoft\Windows\Temporary Internet Files\Content.IE5\WOS33JP5\MP90043313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zerjia\AppData\Local\Microsoft\Windows\Temporary Internet Files\Content.IE5\WOS33JP5\MP900433138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56" t="6589" b="-96"/>
                          <a:stretch/>
                        </pic:blipFill>
                        <pic:spPr bwMode="auto">
                          <a:xfrm>
                            <a:off x="0" y="0"/>
                            <a:ext cx="259180" cy="475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E0F" w:rsidTr="00444E0F">
        <w:trPr>
          <w:trHeight w:hRule="exact" w:val="541"/>
        </w:trPr>
        <w:tc>
          <w:tcPr>
            <w:tcW w:w="61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4E0F" w:rsidRPr="008A4592" w:rsidRDefault="00444E0F" w:rsidP="00444E0F">
            <w:pPr>
              <w:ind w:left="252" w:right="101" w:hanging="360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4E0F" w:rsidRPr="006A6A01" w:rsidRDefault="00444E0F" w:rsidP="00717300">
            <w:pPr>
              <w:ind w:right="-108" w:hanging="28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4E0F" w:rsidRPr="00533C1A" w:rsidRDefault="00444E0F" w:rsidP="008143DA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</w:pPr>
            <w:r w:rsidRPr="00533C1A"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4E0F" w:rsidRPr="00533C1A" w:rsidRDefault="00444E0F" w:rsidP="008143DA">
            <w:pPr>
              <w:ind w:left="-108" w:right="27"/>
              <w:jc w:val="center"/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</w:pPr>
            <w:r w:rsidRPr="00533C1A"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4E0F" w:rsidRPr="00533C1A" w:rsidRDefault="00444E0F" w:rsidP="008143DA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</w:pPr>
            <w:r w:rsidRPr="00533C1A"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4E0F" w:rsidRPr="00533C1A" w:rsidRDefault="00444E0F" w:rsidP="008143DA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</w:pPr>
            <w:r w:rsidRPr="00533C1A"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E0F" w:rsidRPr="00533C1A" w:rsidRDefault="00444E0F" w:rsidP="008143DA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</w:pPr>
            <w:r w:rsidRPr="00533C1A"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  <w:t>5</w:t>
            </w:r>
          </w:p>
        </w:tc>
      </w:tr>
    </w:tbl>
    <w:p w:rsidR="00E73135" w:rsidRPr="00E85740" w:rsidRDefault="00E73135">
      <w:pPr>
        <w:rPr>
          <w:sz w:val="12"/>
          <w:szCs w:val="12"/>
        </w:rPr>
      </w:pPr>
      <w:r w:rsidRPr="00E85740">
        <w:rPr>
          <w:sz w:val="12"/>
          <w:szCs w:val="12"/>
        </w:rPr>
        <w:br w:type="page"/>
      </w:r>
    </w:p>
    <w:tbl>
      <w:tblPr>
        <w:tblStyle w:val="TableGrid"/>
        <w:tblW w:w="1422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5577"/>
        <w:gridCol w:w="1167"/>
        <w:gridCol w:w="1336"/>
        <w:gridCol w:w="1336"/>
        <w:gridCol w:w="1336"/>
        <w:gridCol w:w="1336"/>
        <w:gridCol w:w="1336"/>
      </w:tblGrid>
      <w:tr w:rsidR="002F58C5" w:rsidTr="00453254">
        <w:trPr>
          <w:trHeight w:val="518"/>
        </w:trPr>
        <w:tc>
          <w:tcPr>
            <w:tcW w:w="14220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8C5" w:rsidRPr="00064BC5" w:rsidRDefault="002F58C5" w:rsidP="0023277F">
            <w:pPr>
              <w:jc w:val="center"/>
              <w:rPr>
                <w:rFonts w:ascii="Arial Narrow" w:hAnsi="Arial Narrow"/>
                <w:b/>
                <w:color w:val="3A7AD8"/>
                <w:sz w:val="28"/>
                <w:szCs w:val="28"/>
                <w14:textFill>
                  <w14:gradFill>
                    <w14:gsLst>
                      <w14:gs w14:pos="0">
                        <w14:srgbClr w14:val="3A7AD8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A7AD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A7AD8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</w:pPr>
            <w:r w:rsidRPr="00D81AAD">
              <w:rPr>
                <w:rFonts w:ascii="Arial Narrow" w:hAnsi="Arial Narrow"/>
                <w:b/>
                <w:color w:val="FF0000"/>
                <w:sz w:val="40"/>
                <w:szCs w:val="40"/>
              </w:rPr>
              <w:lastRenderedPageBreak/>
              <w:t>SCORE ME</w:t>
            </w:r>
            <w:r w:rsidRPr="00064BC5">
              <w:rPr>
                <w:rFonts w:ascii="Arial Narrow" w:hAnsi="Arial Narrow"/>
                <w:b/>
                <w:color w:val="3A7AD8"/>
                <w:sz w:val="28"/>
                <w:szCs w:val="28"/>
                <w14:textFill>
                  <w14:gradFill>
                    <w14:gsLst>
                      <w14:gs w14:pos="0">
                        <w14:srgbClr w14:val="3A7AD8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A7AD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A7AD8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 xml:space="preserve">: </w:t>
            </w:r>
            <w:r w:rsidRPr="0023277F">
              <w:rPr>
                <w:rFonts w:ascii="Arial Narrow" w:hAnsi="Arial Narrow"/>
                <w:b/>
                <w:color w:val="FF0000"/>
                <w:sz w:val="40"/>
                <w:szCs w:val="40"/>
              </w:rPr>
              <w:t>S</w:t>
            </w:r>
            <w:r w:rsidRPr="00CB2BBB">
              <w:rPr>
                <w:rFonts w:ascii="Arial Narrow" w:hAnsi="Arial Narrow"/>
                <w:b/>
                <w:color w:val="3A7AD8"/>
                <w:sz w:val="32"/>
                <w:szCs w:val="32"/>
                <w14:textFill>
                  <w14:gradFill>
                    <w14:gsLst>
                      <w14:gs w14:pos="0">
                        <w14:srgbClr w14:val="3A7AD8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A7AD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A7AD8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 xml:space="preserve">elf-assessment of </w:t>
            </w:r>
            <w:r w:rsidRPr="0023277F">
              <w:rPr>
                <w:rFonts w:ascii="Arial Narrow" w:hAnsi="Arial Narrow"/>
                <w:b/>
                <w:color w:val="FF0000"/>
                <w:sz w:val="40"/>
                <w:szCs w:val="40"/>
              </w:rPr>
              <w:t>C</w:t>
            </w:r>
            <w:r w:rsidRPr="00CB2BBB">
              <w:rPr>
                <w:rFonts w:ascii="Arial Narrow" w:hAnsi="Arial Narrow"/>
                <w:b/>
                <w:color w:val="3A7AD8"/>
                <w:sz w:val="32"/>
                <w:szCs w:val="32"/>
                <w14:textFill>
                  <w14:gradFill>
                    <w14:gsLst>
                      <w14:gs w14:pos="0">
                        <w14:srgbClr w14:val="3A7AD8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A7AD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A7AD8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 xml:space="preserve">apacity in </w:t>
            </w:r>
            <w:r w:rsidRPr="0023277F">
              <w:rPr>
                <w:rFonts w:ascii="Arial Narrow" w:hAnsi="Arial Narrow"/>
                <w:b/>
                <w:color w:val="FF0000"/>
                <w:sz w:val="40"/>
                <w:szCs w:val="40"/>
              </w:rPr>
              <w:t>O</w:t>
            </w:r>
            <w:r w:rsidRPr="00CB2BBB">
              <w:rPr>
                <w:rFonts w:ascii="Arial Narrow" w:hAnsi="Arial Narrow"/>
                <w:b/>
                <w:color w:val="3A7AD8"/>
                <w:sz w:val="32"/>
                <w:szCs w:val="32"/>
                <w14:textFill>
                  <w14:gradFill>
                    <w14:gsLst>
                      <w14:gs w14:pos="0">
                        <w14:srgbClr w14:val="3A7AD8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A7AD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A7AD8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 xml:space="preserve">rganization’s </w:t>
            </w:r>
            <w:r w:rsidRPr="0023277F">
              <w:rPr>
                <w:rFonts w:ascii="Arial Narrow" w:hAnsi="Arial Narrow"/>
                <w:b/>
                <w:color w:val="FF0000"/>
                <w:sz w:val="40"/>
                <w:szCs w:val="40"/>
              </w:rPr>
              <w:t>Re</w:t>
            </w:r>
            <w:r w:rsidRPr="00CB2BBB">
              <w:rPr>
                <w:rFonts w:ascii="Arial Narrow" w:hAnsi="Arial Narrow"/>
                <w:b/>
                <w:color w:val="3A7AD8"/>
                <w:sz w:val="32"/>
                <w:szCs w:val="32"/>
                <w14:textFill>
                  <w14:gradFill>
                    <w14:gsLst>
                      <w14:gs w14:pos="0">
                        <w14:srgbClr w14:val="3A7AD8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A7AD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A7AD8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 xml:space="preserve">sponse to </w:t>
            </w:r>
            <w:r w:rsidRPr="0023277F">
              <w:rPr>
                <w:rFonts w:ascii="Arial Narrow" w:hAnsi="Arial Narrow"/>
                <w:b/>
                <w:color w:val="FF0000"/>
                <w:sz w:val="40"/>
                <w:szCs w:val="40"/>
              </w:rPr>
              <w:t>M</w:t>
            </w:r>
            <w:r w:rsidRPr="00CB2BBB">
              <w:rPr>
                <w:rFonts w:ascii="Arial Narrow" w:hAnsi="Arial Narrow"/>
                <w:b/>
                <w:color w:val="3A7AD8"/>
                <w:sz w:val="32"/>
                <w:szCs w:val="32"/>
                <w14:textFill>
                  <w14:gradFill>
                    <w14:gsLst>
                      <w14:gs w14:pos="0">
                        <w14:srgbClr w14:val="3A7AD8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A7AD8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A7AD8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>&amp;</w:t>
            </w:r>
            <w:r w:rsidRPr="0023277F">
              <w:rPr>
                <w:rFonts w:ascii="Arial Narrow" w:hAnsi="Arial Narrow"/>
                <w:b/>
                <w:color w:val="FF0000"/>
                <w:sz w:val="40"/>
                <w:szCs w:val="40"/>
              </w:rPr>
              <w:t>E</w:t>
            </w:r>
          </w:p>
        </w:tc>
      </w:tr>
      <w:tr w:rsidR="0024489F" w:rsidTr="000F1B0F">
        <w:trPr>
          <w:trHeight w:hRule="exact" w:val="634"/>
        </w:trPr>
        <w:tc>
          <w:tcPr>
            <w:tcW w:w="63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4489F" w:rsidRPr="00846A63" w:rsidRDefault="0024489F" w:rsidP="000F1B0F">
            <w:pPr>
              <w:jc w:val="center"/>
              <w:rPr>
                <w:b/>
                <w:sz w:val="24"/>
                <w:szCs w:val="24"/>
              </w:rPr>
            </w:pPr>
            <w:r w:rsidRPr="00846A63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4"/>
                <w:szCs w:val="24"/>
              </w:rPr>
              <w:t>Elements of Capacity Building / Organizational Development Performance in M&amp;E by Organization / Unit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4489F" w:rsidRPr="008A7483" w:rsidRDefault="0024489F" w:rsidP="008143D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7483">
              <w:rPr>
                <w:rFonts w:ascii="Arial Narrow" w:hAnsi="Arial Narrow"/>
                <w:b/>
                <w:sz w:val="24"/>
                <w:szCs w:val="24"/>
              </w:rPr>
              <w:t>Condition Met?</w:t>
            </w:r>
          </w:p>
          <w:p w:rsidR="0024489F" w:rsidRPr="008A7483" w:rsidRDefault="0024489F" w:rsidP="008143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7483">
              <w:rPr>
                <w:rFonts w:ascii="Arial Narrow" w:hAnsi="Arial Narrow"/>
                <w:b/>
                <w:sz w:val="24"/>
                <w:szCs w:val="24"/>
              </w:rPr>
              <w:t>If “Yes”, Check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8A7483">
              <w:rPr>
                <w:rFonts w:ascii="Arial Narrow" w:hAnsi="Arial Narrow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668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24489F" w:rsidRPr="00C91E50" w:rsidRDefault="0024489F" w:rsidP="008143D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91E50">
              <w:rPr>
                <w:rFonts w:ascii="Arial Narrow" w:hAnsi="Arial Narrow"/>
                <w:b/>
                <w:sz w:val="24"/>
                <w:szCs w:val="24"/>
              </w:rPr>
              <w:t>Evidence Available?</w:t>
            </w:r>
          </w:p>
          <w:p w:rsidR="0024489F" w:rsidRPr="00C91E50" w:rsidRDefault="0024489F" w:rsidP="008143D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4489F" w:rsidRPr="00C91E50" w:rsidRDefault="0024489F" w:rsidP="008143D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91E50">
              <w:rPr>
                <w:rFonts w:ascii="Arial Narrow" w:hAnsi="Arial Narrow"/>
                <w:b/>
                <w:sz w:val="24"/>
                <w:szCs w:val="24"/>
              </w:rPr>
              <w:t>Specify</w:t>
            </w:r>
          </w:p>
        </w:tc>
      </w:tr>
      <w:tr w:rsidR="0024489F" w:rsidRPr="0024489F" w:rsidTr="000F1B0F">
        <w:trPr>
          <w:trHeight w:hRule="exact" w:val="662"/>
        </w:trPr>
        <w:tc>
          <w:tcPr>
            <w:tcW w:w="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BD4B4" w:themeFill="accent6" w:themeFillTint="66"/>
            <w:vAlign w:val="center"/>
          </w:tcPr>
          <w:p w:rsidR="0024489F" w:rsidRPr="0024489F" w:rsidRDefault="0024489F" w:rsidP="0024489F">
            <w:pPr>
              <w:pStyle w:val="ListParagraph"/>
              <w:ind w:left="72" w:right="101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48"/>
                <w:szCs w:val="48"/>
              </w:rPr>
            </w:pPr>
            <w:r w:rsidRPr="0024489F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48"/>
                <w:szCs w:val="48"/>
              </w:rPr>
              <w:t>H</w:t>
            </w:r>
          </w:p>
        </w:tc>
        <w:tc>
          <w:tcPr>
            <w:tcW w:w="5577" w:type="dxa"/>
            <w:tcBorders>
              <w:top w:val="single" w:sz="6" w:space="0" w:color="auto"/>
              <w:left w:val="nil"/>
              <w:bottom w:val="single" w:sz="12" w:space="0" w:color="FFFFFF" w:themeColor="background1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4489F" w:rsidRPr="004D63F4" w:rsidRDefault="0024489F" w:rsidP="0024489F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4D63F4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6"/>
                <w:szCs w:val="26"/>
              </w:rPr>
              <w:t xml:space="preserve">Processes for Continuous </w:t>
            </w:r>
            <w:r w:rsidRPr="004D63F4">
              <w:rPr>
                <w:rFonts w:ascii="Arial Narrow" w:hAnsi="Arial Narrow"/>
                <w:b/>
                <w:sz w:val="26"/>
                <w:szCs w:val="26"/>
              </w:rPr>
              <w:t>Quality Improvement in Support of M&amp;E Activities</w:t>
            </w:r>
          </w:p>
        </w:tc>
        <w:tc>
          <w:tcPr>
            <w:tcW w:w="1167" w:type="dxa"/>
            <w:vMerge/>
            <w:tcBorders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:rsidR="0024489F" w:rsidRPr="0024489F" w:rsidRDefault="0024489F" w:rsidP="006E4906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80" w:type="dxa"/>
            <w:gridSpan w:val="5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89F" w:rsidRPr="0024489F" w:rsidRDefault="0024489F" w:rsidP="006E4906">
            <w:pPr>
              <w:ind w:left="-108" w:right="-18" w:firstLine="20"/>
              <w:jc w:val="center"/>
              <w:rPr>
                <w:b/>
                <w:color w:val="244061"/>
                <w:sz w:val="20"/>
                <w:szCs w:val="20"/>
              </w:rPr>
            </w:pPr>
          </w:p>
        </w:tc>
      </w:tr>
      <w:tr w:rsidR="002F58C5" w:rsidTr="00FB43A2">
        <w:trPr>
          <w:trHeight w:hRule="exact" w:val="651"/>
        </w:trPr>
        <w:tc>
          <w:tcPr>
            <w:tcW w:w="63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:rsidR="002F58C5" w:rsidRPr="00CE37DA" w:rsidRDefault="002F58C5" w:rsidP="00CE37DA">
            <w:pPr>
              <w:pStyle w:val="ListParagraph"/>
              <w:ind w:left="72" w:right="101"/>
              <w:rPr>
                <w:rFonts w:ascii="Arial Narrow" w:hAnsi="Arial Narrow"/>
                <w:b/>
                <w:sz w:val="22"/>
                <w:szCs w:val="22"/>
              </w:rPr>
            </w:pPr>
            <w:r w:rsidRPr="00CE37DA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  <w:t>Unit has written policies/procedures and documented evidence for ongoing efforts to improve its processes with regard to: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:rsidR="002F58C5" w:rsidRPr="006E4906" w:rsidRDefault="002F58C5" w:rsidP="006E4906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80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2F58C5" w:rsidRPr="006E4906" w:rsidRDefault="002F58C5" w:rsidP="006E4906">
            <w:pPr>
              <w:ind w:left="-108" w:right="-18" w:firstLine="20"/>
              <w:jc w:val="center"/>
              <w:rPr>
                <w:b/>
                <w:color w:val="244061"/>
                <w:sz w:val="20"/>
                <w:szCs w:val="20"/>
              </w:rPr>
            </w:pPr>
          </w:p>
        </w:tc>
      </w:tr>
      <w:tr w:rsidR="002F58C5" w:rsidTr="00FB43A2">
        <w:trPr>
          <w:trHeight w:hRule="exact" w:val="346"/>
        </w:trPr>
        <w:tc>
          <w:tcPr>
            <w:tcW w:w="6373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F58C5" w:rsidRPr="00050D46" w:rsidRDefault="002F58C5" w:rsidP="006D6329">
            <w:pPr>
              <w:pStyle w:val="ListParagraph"/>
              <w:numPr>
                <w:ilvl w:val="0"/>
                <w:numId w:val="8"/>
              </w:numPr>
              <w:ind w:left="252" w:right="101" w:hanging="270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Strategic planning</w:t>
            </w:r>
          </w:p>
        </w:tc>
        <w:tc>
          <w:tcPr>
            <w:tcW w:w="1167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F58C5" w:rsidRPr="006E4906" w:rsidRDefault="002F58C5" w:rsidP="006E4906">
            <w:pPr>
              <w:ind w:left="-10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68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F58C5" w:rsidRPr="006E4906" w:rsidRDefault="002F58C5" w:rsidP="006E4906">
            <w:pPr>
              <w:ind w:left="-108" w:right="-18" w:firstLine="20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2F58C5" w:rsidTr="00FB43A2">
        <w:trPr>
          <w:trHeight w:hRule="exact" w:val="346"/>
        </w:trPr>
        <w:tc>
          <w:tcPr>
            <w:tcW w:w="6373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F58C5" w:rsidRDefault="002F58C5" w:rsidP="006D6329">
            <w:pPr>
              <w:pStyle w:val="ListParagraph"/>
              <w:numPr>
                <w:ilvl w:val="0"/>
                <w:numId w:val="8"/>
              </w:numPr>
              <w:ind w:left="252" w:right="101" w:hanging="270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Annual implementation planning</w:t>
            </w:r>
          </w:p>
        </w:tc>
        <w:tc>
          <w:tcPr>
            <w:tcW w:w="1167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F58C5" w:rsidRPr="006E4906" w:rsidRDefault="002F58C5" w:rsidP="006E4906">
            <w:pPr>
              <w:ind w:left="-10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68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F58C5" w:rsidRPr="006E4906" w:rsidRDefault="002F58C5" w:rsidP="006E4906">
            <w:pPr>
              <w:ind w:left="-108" w:right="-18" w:firstLine="20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2F58C5" w:rsidTr="00FB43A2">
        <w:trPr>
          <w:trHeight w:hRule="exact" w:val="346"/>
        </w:trPr>
        <w:tc>
          <w:tcPr>
            <w:tcW w:w="6373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F58C5" w:rsidRDefault="002F58C5" w:rsidP="006D6329">
            <w:pPr>
              <w:pStyle w:val="ListParagraph"/>
              <w:numPr>
                <w:ilvl w:val="0"/>
                <w:numId w:val="8"/>
              </w:numPr>
              <w:ind w:left="252" w:right="101" w:hanging="270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Budgeting</w:t>
            </w:r>
          </w:p>
        </w:tc>
        <w:tc>
          <w:tcPr>
            <w:tcW w:w="1167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F58C5" w:rsidRPr="006E4906" w:rsidRDefault="002F58C5" w:rsidP="006E4906">
            <w:pPr>
              <w:ind w:left="-10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68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F58C5" w:rsidRPr="006E4906" w:rsidRDefault="002F58C5" w:rsidP="006E4906">
            <w:pPr>
              <w:ind w:left="-108" w:right="-18" w:firstLine="20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2F58C5" w:rsidTr="00FB43A2">
        <w:trPr>
          <w:trHeight w:hRule="exact" w:val="346"/>
        </w:trPr>
        <w:tc>
          <w:tcPr>
            <w:tcW w:w="6373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F58C5" w:rsidRDefault="002F58C5" w:rsidP="009856CF">
            <w:pPr>
              <w:pStyle w:val="ListParagraph"/>
              <w:numPr>
                <w:ilvl w:val="0"/>
                <w:numId w:val="8"/>
              </w:numPr>
              <w:ind w:left="252" w:right="101" w:hanging="270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Resource and staff deployment</w:t>
            </w:r>
          </w:p>
        </w:tc>
        <w:tc>
          <w:tcPr>
            <w:tcW w:w="1167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F58C5" w:rsidRPr="006E4906" w:rsidRDefault="002F58C5" w:rsidP="006E4906">
            <w:pPr>
              <w:ind w:left="-10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68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F58C5" w:rsidRPr="006E4906" w:rsidRDefault="002F58C5" w:rsidP="006E4906">
            <w:pPr>
              <w:ind w:left="-108" w:right="-18" w:firstLine="20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2F58C5" w:rsidTr="00FB43A2">
        <w:trPr>
          <w:trHeight w:hRule="exact" w:val="346"/>
        </w:trPr>
        <w:tc>
          <w:tcPr>
            <w:tcW w:w="6373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F58C5" w:rsidRDefault="002F58C5" w:rsidP="006D6329">
            <w:pPr>
              <w:pStyle w:val="ListParagraph"/>
              <w:numPr>
                <w:ilvl w:val="0"/>
                <w:numId w:val="8"/>
              </w:numPr>
              <w:ind w:left="252" w:right="101" w:hanging="270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Management of s</w:t>
            </w:r>
            <w:r w:rsidRPr="00A951E9">
              <w:rPr>
                <w:rFonts w:ascii="Arial Narrow" w:hAnsi="Arial Narrow"/>
                <w:sz w:val="22"/>
                <w:szCs w:val="22"/>
              </w:rPr>
              <w:t>taff attrition</w:t>
            </w:r>
          </w:p>
        </w:tc>
        <w:tc>
          <w:tcPr>
            <w:tcW w:w="1167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F58C5" w:rsidRPr="006E4906" w:rsidRDefault="002F58C5" w:rsidP="006E4906">
            <w:pPr>
              <w:ind w:left="-10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68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F58C5" w:rsidRPr="006E4906" w:rsidRDefault="002F58C5" w:rsidP="006E4906">
            <w:pPr>
              <w:ind w:left="-108" w:right="-18" w:firstLine="20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2F58C5" w:rsidTr="00FB43A2">
        <w:trPr>
          <w:trHeight w:hRule="exact" w:val="346"/>
        </w:trPr>
        <w:tc>
          <w:tcPr>
            <w:tcW w:w="6373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F58C5" w:rsidRDefault="002F58C5" w:rsidP="006D6329">
            <w:pPr>
              <w:pStyle w:val="ListParagraph"/>
              <w:numPr>
                <w:ilvl w:val="0"/>
                <w:numId w:val="8"/>
              </w:numPr>
              <w:ind w:left="252" w:right="101" w:hanging="270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Maintenance of work facilities</w:t>
            </w:r>
          </w:p>
        </w:tc>
        <w:tc>
          <w:tcPr>
            <w:tcW w:w="1167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F58C5" w:rsidRPr="006E4906" w:rsidRDefault="002F58C5" w:rsidP="006E4906">
            <w:pPr>
              <w:ind w:left="-10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68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F58C5" w:rsidRPr="006E4906" w:rsidRDefault="002F58C5" w:rsidP="006E4906">
            <w:pPr>
              <w:ind w:left="-108" w:right="-18" w:firstLine="20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2F58C5" w:rsidTr="00FB43A2">
        <w:trPr>
          <w:trHeight w:hRule="exact" w:val="346"/>
        </w:trPr>
        <w:tc>
          <w:tcPr>
            <w:tcW w:w="6373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F58C5" w:rsidRDefault="002F58C5" w:rsidP="006D6329">
            <w:pPr>
              <w:pStyle w:val="ListParagraph"/>
              <w:numPr>
                <w:ilvl w:val="0"/>
                <w:numId w:val="8"/>
              </w:numPr>
              <w:ind w:left="252" w:right="101" w:hanging="270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Maintenance and inventory control of work equipment</w:t>
            </w:r>
          </w:p>
        </w:tc>
        <w:tc>
          <w:tcPr>
            <w:tcW w:w="1167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F58C5" w:rsidRPr="006E4906" w:rsidRDefault="002F58C5" w:rsidP="006E4906">
            <w:pPr>
              <w:ind w:left="-10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68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F58C5" w:rsidRPr="006E4906" w:rsidRDefault="002F58C5" w:rsidP="006E4906">
            <w:pPr>
              <w:ind w:left="-108" w:right="-18" w:firstLine="20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2F58C5" w:rsidTr="00FB43A2">
        <w:trPr>
          <w:trHeight w:hRule="exact" w:val="346"/>
        </w:trPr>
        <w:tc>
          <w:tcPr>
            <w:tcW w:w="6373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F58C5" w:rsidRDefault="002F58C5" w:rsidP="006D6329">
            <w:pPr>
              <w:pStyle w:val="ListParagraph"/>
              <w:numPr>
                <w:ilvl w:val="0"/>
                <w:numId w:val="8"/>
              </w:numPr>
              <w:ind w:left="252" w:right="101" w:hanging="270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Data collection</w:t>
            </w:r>
          </w:p>
        </w:tc>
        <w:tc>
          <w:tcPr>
            <w:tcW w:w="1167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F58C5" w:rsidRPr="006E4906" w:rsidRDefault="002F58C5" w:rsidP="006E4906">
            <w:pPr>
              <w:ind w:left="-10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68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F58C5" w:rsidRPr="006E4906" w:rsidRDefault="002F58C5" w:rsidP="006E4906">
            <w:pPr>
              <w:ind w:left="-108" w:right="-18" w:firstLine="20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2F58C5" w:rsidTr="00FB43A2">
        <w:trPr>
          <w:trHeight w:hRule="exact" w:val="346"/>
        </w:trPr>
        <w:tc>
          <w:tcPr>
            <w:tcW w:w="6373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F58C5" w:rsidRDefault="002F58C5" w:rsidP="006D6329">
            <w:pPr>
              <w:pStyle w:val="ListParagraph"/>
              <w:numPr>
                <w:ilvl w:val="0"/>
                <w:numId w:val="8"/>
              </w:numPr>
              <w:ind w:left="252" w:right="101" w:hanging="270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Data quality assessment</w:t>
            </w:r>
          </w:p>
        </w:tc>
        <w:tc>
          <w:tcPr>
            <w:tcW w:w="1167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F58C5" w:rsidRPr="006E4906" w:rsidRDefault="002F58C5" w:rsidP="006E4906">
            <w:pPr>
              <w:ind w:left="-10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68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F58C5" w:rsidRPr="006E4906" w:rsidRDefault="002F58C5" w:rsidP="006E4906">
            <w:pPr>
              <w:ind w:left="-108" w:right="-18" w:firstLine="20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2F58C5" w:rsidTr="00FB43A2">
        <w:trPr>
          <w:trHeight w:hRule="exact" w:val="346"/>
        </w:trPr>
        <w:tc>
          <w:tcPr>
            <w:tcW w:w="6373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F58C5" w:rsidRDefault="002F58C5" w:rsidP="006D6329">
            <w:pPr>
              <w:pStyle w:val="ListParagraph"/>
              <w:numPr>
                <w:ilvl w:val="0"/>
                <w:numId w:val="8"/>
              </w:numPr>
              <w:ind w:left="252" w:right="101" w:hanging="270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Data analysis</w:t>
            </w:r>
          </w:p>
        </w:tc>
        <w:tc>
          <w:tcPr>
            <w:tcW w:w="1167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F58C5" w:rsidRPr="006E4906" w:rsidRDefault="002F58C5" w:rsidP="006E4906">
            <w:pPr>
              <w:ind w:left="-10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68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F58C5" w:rsidRPr="006E4906" w:rsidRDefault="002F58C5" w:rsidP="006E4906">
            <w:pPr>
              <w:ind w:left="-108" w:right="-18" w:firstLine="20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2F58C5" w:rsidTr="00FB43A2">
        <w:trPr>
          <w:trHeight w:hRule="exact" w:val="346"/>
        </w:trPr>
        <w:tc>
          <w:tcPr>
            <w:tcW w:w="6373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F58C5" w:rsidRDefault="002F58C5" w:rsidP="006D6329">
            <w:pPr>
              <w:pStyle w:val="ListParagraph"/>
              <w:numPr>
                <w:ilvl w:val="0"/>
                <w:numId w:val="8"/>
              </w:numPr>
              <w:ind w:left="252" w:right="101" w:hanging="270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Work activity and results reporting</w:t>
            </w:r>
          </w:p>
        </w:tc>
        <w:tc>
          <w:tcPr>
            <w:tcW w:w="1167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F58C5" w:rsidRPr="006E4906" w:rsidRDefault="002F58C5" w:rsidP="006E4906">
            <w:pPr>
              <w:ind w:left="-10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68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F58C5" w:rsidRPr="006E4906" w:rsidRDefault="002F58C5" w:rsidP="006E4906">
            <w:pPr>
              <w:ind w:left="-108" w:right="-18" w:firstLine="20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2F58C5" w:rsidTr="00FB43A2">
        <w:trPr>
          <w:trHeight w:hRule="exact" w:val="346"/>
        </w:trPr>
        <w:tc>
          <w:tcPr>
            <w:tcW w:w="6373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F58C5" w:rsidRDefault="002F58C5" w:rsidP="006D6329">
            <w:pPr>
              <w:pStyle w:val="ListParagraph"/>
              <w:numPr>
                <w:ilvl w:val="0"/>
                <w:numId w:val="8"/>
              </w:numPr>
              <w:ind w:left="252" w:right="101" w:hanging="270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Achievement of work results as planned</w:t>
            </w:r>
          </w:p>
        </w:tc>
        <w:tc>
          <w:tcPr>
            <w:tcW w:w="1167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F58C5" w:rsidRPr="006E4906" w:rsidRDefault="002F58C5" w:rsidP="006E4906">
            <w:pPr>
              <w:ind w:left="-10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68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F58C5" w:rsidRPr="006E4906" w:rsidRDefault="002F58C5" w:rsidP="006E4906">
            <w:pPr>
              <w:ind w:left="-108" w:right="-18" w:firstLine="20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2F58C5" w:rsidTr="00FB43A2">
        <w:trPr>
          <w:trHeight w:hRule="exact" w:val="346"/>
        </w:trPr>
        <w:tc>
          <w:tcPr>
            <w:tcW w:w="6373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F58C5" w:rsidRDefault="002F58C5" w:rsidP="006D6329">
            <w:pPr>
              <w:pStyle w:val="ListParagraph"/>
              <w:numPr>
                <w:ilvl w:val="0"/>
                <w:numId w:val="8"/>
              </w:numPr>
              <w:ind w:left="252" w:right="101" w:hanging="270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Implementation of r</w:t>
            </w:r>
            <w:r w:rsidRPr="008E0E60">
              <w:rPr>
                <w:rFonts w:ascii="Arial Narrow" w:hAnsi="Arial Narrow"/>
                <w:sz w:val="22"/>
                <w:szCs w:val="22"/>
              </w:rPr>
              <w:t>emedial action when</w:t>
            </w:r>
            <w:r>
              <w:rPr>
                <w:rFonts w:ascii="Arial Narrow" w:hAnsi="Arial Narrow"/>
                <w:sz w:val="22"/>
                <w:szCs w:val="22"/>
              </w:rPr>
              <w:t xml:space="preserve"> achieved</w:t>
            </w:r>
            <w:r w:rsidRPr="008E0E60">
              <w:rPr>
                <w:rFonts w:ascii="Arial Narrow" w:hAnsi="Arial Narrow"/>
                <w:sz w:val="22"/>
                <w:szCs w:val="22"/>
              </w:rPr>
              <w:t xml:space="preserve"> results </w:t>
            </w:r>
            <w:r>
              <w:rPr>
                <w:rFonts w:ascii="Arial Narrow" w:hAnsi="Arial Narrow"/>
                <w:sz w:val="22"/>
                <w:szCs w:val="22"/>
              </w:rPr>
              <w:t>are sub-par</w:t>
            </w:r>
          </w:p>
        </w:tc>
        <w:tc>
          <w:tcPr>
            <w:tcW w:w="1167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F58C5" w:rsidRPr="006E4906" w:rsidRDefault="002F58C5" w:rsidP="006E4906">
            <w:pPr>
              <w:ind w:left="-10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68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F58C5" w:rsidRPr="006E4906" w:rsidRDefault="002F58C5" w:rsidP="006E4906">
            <w:pPr>
              <w:ind w:left="-108" w:right="-18" w:firstLine="20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2F58C5" w:rsidTr="00FB43A2">
        <w:trPr>
          <w:trHeight w:hRule="exact" w:val="605"/>
        </w:trPr>
        <w:tc>
          <w:tcPr>
            <w:tcW w:w="6373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F58C5" w:rsidRDefault="002F58C5" w:rsidP="00994BFA">
            <w:pPr>
              <w:pStyle w:val="ListParagraph"/>
              <w:numPr>
                <w:ilvl w:val="0"/>
                <w:numId w:val="8"/>
              </w:numPr>
              <w:ind w:left="252" w:right="101" w:hanging="270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Presentation of findings </w:t>
            </w:r>
            <w:r w:rsidRPr="008E0E60">
              <w:rPr>
                <w:rFonts w:ascii="Arial Narrow" w:hAnsi="Arial Narrow"/>
                <w:sz w:val="22"/>
                <w:szCs w:val="22"/>
              </w:rPr>
              <w:t xml:space="preserve">at </w:t>
            </w:r>
            <w:r>
              <w:rPr>
                <w:rFonts w:ascii="Arial Narrow" w:hAnsi="Arial Narrow"/>
                <w:sz w:val="22"/>
                <w:szCs w:val="22"/>
              </w:rPr>
              <w:t>national/international forums or through publications</w:t>
            </w:r>
          </w:p>
        </w:tc>
        <w:tc>
          <w:tcPr>
            <w:tcW w:w="1167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F58C5" w:rsidRPr="006E4906" w:rsidRDefault="002F58C5" w:rsidP="006E4906">
            <w:pPr>
              <w:ind w:left="-10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68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F58C5" w:rsidRPr="006E4906" w:rsidRDefault="002F58C5" w:rsidP="006E4906">
            <w:pPr>
              <w:ind w:left="-108" w:right="-18" w:firstLine="20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2F58C5" w:rsidTr="00FB43A2">
        <w:trPr>
          <w:trHeight w:hRule="exact" w:val="346"/>
        </w:trPr>
        <w:tc>
          <w:tcPr>
            <w:tcW w:w="6373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F58C5" w:rsidRDefault="002F58C5" w:rsidP="0068634F">
            <w:pPr>
              <w:pStyle w:val="ListParagraph"/>
              <w:numPr>
                <w:ilvl w:val="0"/>
                <w:numId w:val="8"/>
              </w:numPr>
              <w:ind w:left="252" w:right="101" w:hanging="270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Pr="008E0E60">
              <w:rPr>
                <w:rFonts w:ascii="Arial Narrow" w:hAnsi="Arial Narrow"/>
                <w:sz w:val="22"/>
                <w:szCs w:val="22"/>
              </w:rPr>
              <w:t>ecur</w:t>
            </w:r>
            <w:r>
              <w:rPr>
                <w:rFonts w:ascii="Arial Narrow" w:hAnsi="Arial Narrow"/>
                <w:sz w:val="22"/>
                <w:szCs w:val="22"/>
              </w:rPr>
              <w:t xml:space="preserve">ing expanded or new </w:t>
            </w:r>
            <w:r w:rsidRPr="008E0E60">
              <w:rPr>
                <w:rFonts w:ascii="Arial Narrow" w:hAnsi="Arial Narrow"/>
                <w:sz w:val="22"/>
                <w:szCs w:val="22"/>
              </w:rPr>
              <w:t>revenue</w:t>
            </w:r>
            <w:r>
              <w:rPr>
                <w:rFonts w:ascii="Arial Narrow" w:hAnsi="Arial Narrow"/>
                <w:sz w:val="22"/>
                <w:szCs w:val="22"/>
              </w:rPr>
              <w:t xml:space="preserve"> streams</w:t>
            </w:r>
          </w:p>
        </w:tc>
        <w:tc>
          <w:tcPr>
            <w:tcW w:w="1167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F58C5" w:rsidRPr="006E4906" w:rsidRDefault="002F58C5" w:rsidP="006E4906">
            <w:pPr>
              <w:ind w:left="-10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68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F58C5" w:rsidRPr="006E4906" w:rsidRDefault="002F58C5" w:rsidP="006E4906">
            <w:pPr>
              <w:ind w:left="-108" w:right="-18" w:firstLine="20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2F58C5" w:rsidTr="00FB43A2">
        <w:trPr>
          <w:trHeight w:hRule="exact" w:val="605"/>
        </w:trPr>
        <w:tc>
          <w:tcPr>
            <w:tcW w:w="6373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F58C5" w:rsidRDefault="002F58C5" w:rsidP="0068634F">
            <w:pPr>
              <w:pStyle w:val="ListParagraph"/>
              <w:numPr>
                <w:ilvl w:val="0"/>
                <w:numId w:val="8"/>
              </w:numPr>
              <w:ind w:left="252" w:right="101" w:hanging="270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Identifying</w:t>
            </w:r>
            <w:r w:rsidRPr="008E0E60">
              <w:rPr>
                <w:rFonts w:ascii="Arial Narrow" w:hAnsi="Arial Narrow"/>
                <w:sz w:val="22"/>
                <w:szCs w:val="22"/>
              </w:rPr>
              <w:t xml:space="preserve"> organizational risks, threats, and opportunities</w:t>
            </w:r>
            <w:r>
              <w:rPr>
                <w:rFonts w:ascii="Arial Narrow" w:hAnsi="Arial Narrow"/>
                <w:sz w:val="22"/>
                <w:szCs w:val="22"/>
              </w:rPr>
              <w:t xml:space="preserve"> relevant to strategic planning and organization’s administrative and work operations</w:t>
            </w:r>
          </w:p>
        </w:tc>
        <w:tc>
          <w:tcPr>
            <w:tcW w:w="1167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F58C5" w:rsidRPr="006E4906" w:rsidRDefault="002F58C5" w:rsidP="006E4906">
            <w:pPr>
              <w:ind w:left="-10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68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F58C5" w:rsidRPr="006E4906" w:rsidRDefault="002F58C5" w:rsidP="006E4906">
            <w:pPr>
              <w:ind w:left="-108" w:right="-18" w:firstLine="20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2F58C5" w:rsidTr="00FB43A2">
        <w:trPr>
          <w:trHeight w:hRule="exact" w:val="605"/>
        </w:trPr>
        <w:tc>
          <w:tcPr>
            <w:tcW w:w="6373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F58C5" w:rsidRPr="00C80714" w:rsidRDefault="002F58C5" w:rsidP="006D6329">
            <w:pPr>
              <w:pStyle w:val="ListParagraph"/>
              <w:numPr>
                <w:ilvl w:val="0"/>
                <w:numId w:val="8"/>
              </w:numPr>
              <w:ind w:left="252" w:right="101" w:hanging="270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Identifying</w:t>
            </w:r>
            <w:r w:rsidRPr="008E0E6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new approaches and cons</w:t>
            </w:r>
            <w:r w:rsidRPr="008E0E60">
              <w:rPr>
                <w:rFonts w:ascii="Arial Narrow" w:hAnsi="Arial Narrow"/>
                <w:sz w:val="22"/>
                <w:szCs w:val="22"/>
              </w:rPr>
              <w:t>i</w:t>
            </w:r>
            <w:r>
              <w:rPr>
                <w:rFonts w:ascii="Arial Narrow" w:hAnsi="Arial Narrow"/>
                <w:sz w:val="22"/>
                <w:szCs w:val="22"/>
              </w:rPr>
              <w:t>deratio</w:t>
            </w:r>
            <w:r w:rsidRPr="008E0E60">
              <w:rPr>
                <w:rFonts w:ascii="Arial Narrow" w:hAnsi="Arial Narrow"/>
                <w:sz w:val="22"/>
                <w:szCs w:val="22"/>
              </w:rPr>
              <w:t>n</w:t>
            </w:r>
            <w:r>
              <w:rPr>
                <w:rFonts w:ascii="Arial Narrow" w:hAnsi="Arial Narrow"/>
                <w:sz w:val="22"/>
                <w:szCs w:val="22"/>
              </w:rPr>
              <w:t>s relevant to planning, implementation, and/or reporting on organization’s work</w:t>
            </w:r>
          </w:p>
        </w:tc>
        <w:tc>
          <w:tcPr>
            <w:tcW w:w="1167" w:type="dxa"/>
            <w:tcBorders>
              <w:top w:val="single" w:sz="12" w:space="0" w:color="FFFFFF" w:themeColor="background1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F58C5" w:rsidRPr="006E4906" w:rsidRDefault="002F58C5" w:rsidP="006E4906">
            <w:pPr>
              <w:ind w:left="-10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6680" w:type="dxa"/>
            <w:gridSpan w:val="5"/>
            <w:tcBorders>
              <w:top w:val="single" w:sz="12" w:space="0" w:color="FFFFFF" w:themeColor="background1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F58C5" w:rsidRPr="006E4906" w:rsidRDefault="002F58C5" w:rsidP="006E4906">
            <w:pPr>
              <w:ind w:left="-108" w:right="-18" w:firstLine="20"/>
              <w:jc w:val="center"/>
              <w:rPr>
                <w:rFonts w:ascii="Arial Narrow" w:eastAsiaTheme="minorEastAsia" w:hAnsi="Arial Narrow"/>
                <w:b/>
                <w:color w:val="244061"/>
                <w:kern w:val="24"/>
                <w:sz w:val="20"/>
                <w:szCs w:val="20"/>
              </w:rPr>
            </w:pPr>
          </w:p>
        </w:tc>
      </w:tr>
      <w:tr w:rsidR="00FB43A2" w:rsidTr="00453254">
        <w:trPr>
          <w:trHeight w:hRule="exact" w:val="588"/>
        </w:trPr>
        <w:tc>
          <w:tcPr>
            <w:tcW w:w="63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B43A2" w:rsidRPr="008A4592" w:rsidRDefault="00FB43A2" w:rsidP="009A7B87">
            <w:pPr>
              <w:ind w:left="334" w:right="101" w:hanging="334"/>
              <w:jc w:val="right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4"/>
                <w:szCs w:val="24"/>
              </w:rPr>
            </w:pPr>
            <w:r w:rsidRPr="008A4592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4"/>
                <w:szCs w:val="24"/>
              </w:rPr>
              <w:t xml:space="preserve">Total Number of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4"/>
                <w:szCs w:val="24"/>
              </w:rPr>
              <w:t>Check</w:t>
            </w:r>
            <w:r w:rsidRPr="008A4592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4"/>
                <w:szCs w:val="24"/>
              </w:rPr>
              <w:t xml:space="preserve"> M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4"/>
                <w:szCs w:val="24"/>
              </w:rPr>
              <w:t>arks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 w:rsidRPr="00CE11FE">
              <w:rPr>
                <w:rFonts w:ascii="Arial Narrow" w:hAnsi="Arial Narrow"/>
                <w:b/>
                <w:sz w:val="24"/>
                <w:szCs w:val="24"/>
              </w:rPr>
              <w:sym w:font="Symbol" w:char="F0D6"/>
            </w:r>
          </w:p>
        </w:tc>
        <w:tc>
          <w:tcPr>
            <w:tcW w:w="11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B43A2" w:rsidRPr="006A6A01" w:rsidRDefault="00FB43A2" w:rsidP="006E4906">
            <w:pPr>
              <w:ind w:left="-10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FB43A2" w:rsidRPr="009768B3" w:rsidRDefault="00FB43A2" w:rsidP="002D7A4D">
            <w:pPr>
              <w:pStyle w:val="ListParagraph"/>
              <w:ind w:left="-115"/>
              <w:jc w:val="center"/>
              <w:rPr>
                <w:rFonts w:ascii="Arial Narrow" w:eastAsiaTheme="minorEastAsia" w:hAnsi="Arial Narrow"/>
                <w:color w:val="000000" w:themeColor="dark1"/>
                <w:kern w:val="24"/>
              </w:rPr>
            </w:pP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5</w:t>
            </w:r>
            <w:r w:rsidRPr="004F5F7C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or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Pr="009768B3"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fewer</w:t>
            </w:r>
          </w:p>
        </w:tc>
        <w:tc>
          <w:tcPr>
            <w:tcW w:w="13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FB43A2" w:rsidRPr="004F5F7C" w:rsidRDefault="00FB43A2" w:rsidP="002D7A4D">
            <w:pPr>
              <w:pStyle w:val="ListParagraph"/>
              <w:ind w:left="-115" w:right="27"/>
              <w:jc w:val="center"/>
              <w:rPr>
                <w:rFonts w:ascii="Arial Narrow" w:eastAsiaTheme="minorEastAsia" w:hAnsi="Arial Narrow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6</w:t>
            </w:r>
            <w:r w:rsidRPr="004F5F7C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or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7</w:t>
            </w:r>
            <w:r w:rsidRPr="004F5F7C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or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8</w:t>
            </w:r>
          </w:p>
        </w:tc>
        <w:tc>
          <w:tcPr>
            <w:tcW w:w="13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FB43A2" w:rsidRPr="004F5F7C" w:rsidRDefault="00FB43A2" w:rsidP="002D7A4D">
            <w:pPr>
              <w:pStyle w:val="ListParagraph"/>
              <w:ind w:left="-115" w:right="27"/>
              <w:jc w:val="center"/>
              <w:rPr>
                <w:rFonts w:ascii="Arial Narrow" w:eastAsiaTheme="minorEastAsia" w:hAnsi="Arial Narrow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9</w:t>
            </w:r>
            <w:r w:rsidRPr="004F5F7C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or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10</w:t>
            </w:r>
            <w:r w:rsidRPr="004F5F7C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or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11</w:t>
            </w:r>
          </w:p>
        </w:tc>
        <w:tc>
          <w:tcPr>
            <w:tcW w:w="13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FB43A2" w:rsidRPr="00B636DD" w:rsidRDefault="00FB43A2" w:rsidP="002D7A4D">
            <w:pPr>
              <w:pStyle w:val="ListParagraph"/>
              <w:ind w:left="-115" w:right="-4"/>
              <w:jc w:val="center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12</w:t>
            </w:r>
            <w:r w:rsidRPr="00266D6C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or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13</w:t>
            </w:r>
            <w:r w:rsidRPr="006B0D64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or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14</w:t>
            </w:r>
          </w:p>
        </w:tc>
        <w:tc>
          <w:tcPr>
            <w:tcW w:w="13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B43A2" w:rsidRPr="00B636DD" w:rsidRDefault="00FB43A2" w:rsidP="002D7A4D">
            <w:pPr>
              <w:pStyle w:val="ListParagraph"/>
              <w:ind w:left="-115"/>
              <w:jc w:val="center"/>
              <w:rPr>
                <w:rFonts w:ascii="Arial Narrow" w:eastAsiaTheme="minorEastAsia" w:hAnsi="Arial Narrow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15</w:t>
            </w:r>
            <w:r w:rsidRPr="006B0D64"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or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color w:val="000000" w:themeColor="dark1"/>
                <w:kern w:val="24"/>
              </w:rPr>
              <w:t>more</w:t>
            </w:r>
          </w:p>
        </w:tc>
      </w:tr>
      <w:tr w:rsidR="006C1E8F" w:rsidTr="00FB43A2">
        <w:trPr>
          <w:trHeight w:hRule="exact" w:val="576"/>
        </w:trPr>
        <w:tc>
          <w:tcPr>
            <w:tcW w:w="637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C1E8F" w:rsidRPr="008A4592" w:rsidRDefault="006C1E8F" w:rsidP="006C1E8F">
            <w:pPr>
              <w:ind w:right="101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24"/>
                <w:szCs w:val="24"/>
              </w:rPr>
            </w:pPr>
            <w:r w:rsidRPr="00B17C59">
              <w:rPr>
                <w:noProof/>
                <w:sz w:val="16"/>
                <w:szCs w:val="16"/>
              </w:rPr>
              <w:drawing>
                <wp:inline distT="0" distB="0" distL="0" distR="0" wp14:anchorId="40CD3867" wp14:editId="1BF99A4B">
                  <wp:extent cx="1717939" cy="672860"/>
                  <wp:effectExtent l="0" t="0" r="0" b="0"/>
                  <wp:docPr id="5" name="Picture 5" descr="C:\Users\hazerjia\Documents\WORD DOCS\AAA REFERENCE DOCS\AAA MEASURE EVALUATION\AAA GUIDANCE DOCUMENTS\ADMINISTRATIVE\USAIDandMEASURE_Evalu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zerjia\Documents\WORD DOCS\AAA REFERENCE DOCS\AAA MEASURE EVALUATION\AAA GUIDANCE DOCUMENTS\ADMINISTRATIVE\USAIDandMEASURE_Evalu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939" cy="67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C1E8F" w:rsidRPr="006A6A01" w:rsidRDefault="006C1E8F" w:rsidP="00A715E2">
            <w:pPr>
              <w:ind w:right="-108" w:hanging="28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1E8F" w:rsidRPr="00D81AAD" w:rsidRDefault="006C1E8F" w:rsidP="008143DA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16"/>
                <w:szCs w:val="16"/>
              </w:rPr>
            </w:pPr>
            <w:r w:rsidRPr="00A951E9">
              <w:rPr>
                <w:rFonts w:eastAsiaTheme="minorEastAsia" w:hAnsi="Calibri"/>
                <w:noProof/>
                <w:color w:val="000000" w:themeColor="dark1"/>
                <w:kern w:val="24"/>
                <w:sz w:val="24"/>
                <w:szCs w:val="24"/>
              </w:rPr>
              <w:drawing>
                <wp:inline distT="0" distB="0" distL="0" distR="0" wp14:anchorId="51A0DEAD" wp14:editId="238B6BDD">
                  <wp:extent cx="116265" cy="373076"/>
                  <wp:effectExtent l="0" t="0" r="0" b="8255"/>
                  <wp:docPr id="94" name="Picture 94" descr="C:\Users\hazerjia\AppData\Local\Microsoft\Windows\Temporary Internet Files\Content.IE5\WOS33JP5\MP90043313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zerjia\AppData\Local\Microsoft\Windows\Temporary Internet Files\Content.IE5\WOS33JP5\MP900433138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6" t="37654" r="89716" b="2414"/>
                          <a:stretch/>
                        </pic:blipFill>
                        <pic:spPr bwMode="auto">
                          <a:xfrm>
                            <a:off x="0" y="0"/>
                            <a:ext cx="118545" cy="380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1E8F" w:rsidRPr="00D81AAD" w:rsidRDefault="006C1E8F" w:rsidP="008143DA">
            <w:pPr>
              <w:ind w:left="-108" w:right="27"/>
              <w:jc w:val="center"/>
              <w:rPr>
                <w:rFonts w:eastAsiaTheme="minorEastAsia" w:hAnsi="Calibri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eastAsiaTheme="minorEastAsia" w:hAnsi="Calibri"/>
                <w:noProof/>
                <w:color w:val="000000" w:themeColor="dark1"/>
                <w:kern w:val="24"/>
                <w:sz w:val="24"/>
                <w:szCs w:val="24"/>
              </w:rPr>
              <w:drawing>
                <wp:inline distT="0" distB="0" distL="0" distR="0" wp14:anchorId="36B5CF08" wp14:editId="77D44643">
                  <wp:extent cx="128553" cy="408018"/>
                  <wp:effectExtent l="0" t="0" r="5080" b="0"/>
                  <wp:docPr id="95" name="Picture 95" descr="C:\Users\hazerjia\AppData\Local\Microsoft\Windows\Temporary Internet Files\Content.IE5\WOS33JP5\MP90043313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zerjia\AppData\Local\Microsoft\Windows\Temporary Internet Files\Content.IE5\WOS33JP5\MP900433138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20" t="31378" r="68682" b="-96"/>
                          <a:stretch/>
                        </pic:blipFill>
                        <pic:spPr bwMode="auto">
                          <a:xfrm>
                            <a:off x="0" y="0"/>
                            <a:ext cx="128553" cy="408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1E8F" w:rsidRPr="00D81AAD" w:rsidRDefault="006C1E8F" w:rsidP="008143DA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eastAsiaTheme="minorEastAsia" w:hAnsi="Calibri"/>
                <w:noProof/>
                <w:color w:val="000000" w:themeColor="dark1"/>
                <w:kern w:val="24"/>
                <w:sz w:val="24"/>
                <w:szCs w:val="24"/>
              </w:rPr>
              <w:drawing>
                <wp:inline distT="0" distB="0" distL="0" distR="0" wp14:anchorId="259868CF" wp14:editId="62F99966">
                  <wp:extent cx="179469" cy="480646"/>
                  <wp:effectExtent l="0" t="0" r="0" b="0"/>
                  <wp:docPr id="96" name="Picture 96" descr="C:\Users\hazerjia\AppData\Local\Microsoft\Windows\Temporary Internet Files\Content.IE5\WOS33JP5\MP90043313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zerjia\AppData\Local\Microsoft\Windows\Temporary Internet Files\Content.IE5\WOS33JP5\MP900433138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28" t="26985" r="54884" b="-96"/>
                          <a:stretch/>
                        </pic:blipFill>
                        <pic:spPr bwMode="auto">
                          <a:xfrm>
                            <a:off x="0" y="0"/>
                            <a:ext cx="185875" cy="497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1E8F" w:rsidRPr="00D81AAD" w:rsidRDefault="006C1E8F" w:rsidP="008143DA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eastAsiaTheme="minorEastAsia" w:hAnsi="Calibri"/>
                <w:noProof/>
                <w:color w:val="000000" w:themeColor="dark1"/>
                <w:kern w:val="24"/>
                <w:sz w:val="24"/>
                <w:szCs w:val="24"/>
              </w:rPr>
              <w:drawing>
                <wp:inline distT="0" distB="0" distL="0" distR="0" wp14:anchorId="1C7ED3D8" wp14:editId="4891CDA0">
                  <wp:extent cx="222739" cy="537876"/>
                  <wp:effectExtent l="0" t="0" r="6350" b="0"/>
                  <wp:docPr id="97" name="Picture 97" descr="C:\Users\hazerjia\AppData\Local\Microsoft\Windows\Temporary Internet Files\Content.IE5\WOS33JP5\MP90043313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zerjia\AppData\Local\Microsoft\Windows\Temporary Internet Files\Content.IE5\WOS33JP5\MP900433138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589" t="18513" r="30233" b="-96"/>
                          <a:stretch/>
                        </pic:blipFill>
                        <pic:spPr bwMode="auto">
                          <a:xfrm>
                            <a:off x="0" y="0"/>
                            <a:ext cx="233800" cy="56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E8F" w:rsidRPr="00D81AAD" w:rsidRDefault="006C1E8F" w:rsidP="008143DA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eastAsiaTheme="minorEastAsia" w:hAnsi="Calibri"/>
                <w:noProof/>
                <w:color w:val="000000" w:themeColor="dark1"/>
                <w:kern w:val="24"/>
                <w:sz w:val="24"/>
                <w:szCs w:val="24"/>
              </w:rPr>
              <w:drawing>
                <wp:inline distT="0" distB="0" distL="0" distR="0" wp14:anchorId="1C8A49E5" wp14:editId="004196B5">
                  <wp:extent cx="260717" cy="477982"/>
                  <wp:effectExtent l="0" t="0" r="6350" b="0"/>
                  <wp:docPr id="98" name="Picture 98" descr="C:\Users\hazerjia\AppData\Local\Microsoft\Windows\Temporary Internet Files\Content.IE5\WOS33JP5\MP90043313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zerjia\AppData\Local\Microsoft\Windows\Temporary Internet Files\Content.IE5\WOS33JP5\MP900433138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56" t="6589" b="-96"/>
                          <a:stretch/>
                        </pic:blipFill>
                        <pic:spPr bwMode="auto">
                          <a:xfrm>
                            <a:off x="0" y="0"/>
                            <a:ext cx="259180" cy="475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E8F" w:rsidTr="00FB43A2">
        <w:trPr>
          <w:trHeight w:hRule="exact" w:val="489"/>
        </w:trPr>
        <w:tc>
          <w:tcPr>
            <w:tcW w:w="637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1E8F" w:rsidRPr="00345523" w:rsidRDefault="006C1E8F" w:rsidP="006C1E8F">
            <w:pPr>
              <w:ind w:left="252" w:right="101" w:hanging="360"/>
              <w:rPr>
                <w:rFonts w:ascii="Arial Narrow" w:eastAsiaTheme="minorEastAsia" w:hAnsi="Arial Narrow"/>
                <w:color w:val="000000" w:themeColor="dark1"/>
                <w:kern w:val="24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1E8F" w:rsidRPr="006A6A01" w:rsidRDefault="006C1E8F" w:rsidP="00A715E2">
            <w:pPr>
              <w:ind w:right="-108" w:hanging="288"/>
              <w:jc w:val="center"/>
              <w:rPr>
                <w:rFonts w:ascii="Arial Narrow" w:eastAsiaTheme="minorEastAsia" w:hAnsi="Arial Narrow"/>
                <w:b/>
                <w:color w:val="000000" w:themeColor="dark1"/>
                <w:kern w:val="24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1E8F" w:rsidRPr="00533C1A" w:rsidRDefault="006C1E8F" w:rsidP="008143DA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</w:pPr>
            <w:r w:rsidRPr="00533C1A"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  <w:t>1</w:t>
            </w:r>
          </w:p>
        </w:tc>
        <w:tc>
          <w:tcPr>
            <w:tcW w:w="13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1E8F" w:rsidRPr="00533C1A" w:rsidRDefault="006C1E8F" w:rsidP="008143DA">
            <w:pPr>
              <w:ind w:left="-108" w:right="27"/>
              <w:jc w:val="center"/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</w:pPr>
            <w:r w:rsidRPr="00533C1A"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  <w:t>2</w:t>
            </w:r>
          </w:p>
        </w:tc>
        <w:tc>
          <w:tcPr>
            <w:tcW w:w="13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1E8F" w:rsidRPr="00533C1A" w:rsidRDefault="006C1E8F" w:rsidP="008143DA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</w:pPr>
            <w:r w:rsidRPr="00533C1A"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  <w:t>3</w:t>
            </w:r>
          </w:p>
        </w:tc>
        <w:tc>
          <w:tcPr>
            <w:tcW w:w="13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1E8F" w:rsidRPr="00533C1A" w:rsidRDefault="006C1E8F" w:rsidP="008143DA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</w:pPr>
            <w:r w:rsidRPr="00533C1A"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  <w:t>4</w:t>
            </w:r>
          </w:p>
        </w:tc>
        <w:tc>
          <w:tcPr>
            <w:tcW w:w="13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E8F" w:rsidRPr="00533C1A" w:rsidRDefault="006C1E8F" w:rsidP="008143DA">
            <w:pPr>
              <w:jc w:val="center"/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</w:pPr>
            <w:r w:rsidRPr="00533C1A">
              <w:rPr>
                <w:rFonts w:eastAsiaTheme="minorEastAsia" w:hAnsi="Calibri"/>
                <w:color w:val="000000" w:themeColor="dark1"/>
                <w:kern w:val="24"/>
                <w:sz w:val="44"/>
                <w:szCs w:val="44"/>
              </w:rPr>
              <w:t>5</w:t>
            </w:r>
          </w:p>
        </w:tc>
      </w:tr>
    </w:tbl>
    <w:p w:rsidR="007D269E" w:rsidRPr="00E92568" w:rsidRDefault="007D269E" w:rsidP="00EB1396">
      <w:pPr>
        <w:rPr>
          <w:sz w:val="4"/>
          <w:szCs w:val="4"/>
        </w:rPr>
      </w:pPr>
    </w:p>
    <w:sectPr w:rsidR="007D269E" w:rsidRPr="00E92568" w:rsidSect="00B17C59">
      <w:pgSz w:w="15840" w:h="12240" w:orient="landscape"/>
      <w:pgMar w:top="576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88A"/>
    <w:multiLevelType w:val="hybridMultilevel"/>
    <w:tmpl w:val="91AE602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>
    <w:nsid w:val="037E1F19"/>
    <w:multiLevelType w:val="hybridMultilevel"/>
    <w:tmpl w:val="AD1EDB96"/>
    <w:lvl w:ilvl="0" w:tplc="90C677EC">
      <w:start w:val="1"/>
      <w:numFmt w:val="decimal"/>
      <w:lvlText w:val="%1."/>
      <w:lvlJc w:val="left"/>
      <w:pPr>
        <w:ind w:left="1260" w:hanging="360"/>
      </w:pPr>
      <w:rPr>
        <w:rFonts w:ascii="Arial Narrow" w:hAnsi="Arial Narrow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179C0"/>
    <w:multiLevelType w:val="hybridMultilevel"/>
    <w:tmpl w:val="C4B28454"/>
    <w:lvl w:ilvl="0" w:tplc="1C3A2208">
      <w:start w:val="1"/>
      <w:numFmt w:val="decimal"/>
      <w:lvlText w:val="%1."/>
      <w:lvlJc w:val="left"/>
      <w:pPr>
        <w:ind w:left="799" w:hanging="360"/>
      </w:pPr>
      <w:rPr>
        <w:rFonts w:ascii="Arial Narrow" w:hAnsi="Arial Narrow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19" w:hanging="360"/>
      </w:pPr>
    </w:lvl>
    <w:lvl w:ilvl="2" w:tplc="0409001B" w:tentative="1">
      <w:start w:val="1"/>
      <w:numFmt w:val="lowerRoman"/>
      <w:lvlText w:val="%3."/>
      <w:lvlJc w:val="right"/>
      <w:pPr>
        <w:ind w:left="2239" w:hanging="180"/>
      </w:pPr>
    </w:lvl>
    <w:lvl w:ilvl="3" w:tplc="0409000F" w:tentative="1">
      <w:start w:val="1"/>
      <w:numFmt w:val="decimal"/>
      <w:lvlText w:val="%4."/>
      <w:lvlJc w:val="left"/>
      <w:pPr>
        <w:ind w:left="2959" w:hanging="360"/>
      </w:pPr>
    </w:lvl>
    <w:lvl w:ilvl="4" w:tplc="04090019" w:tentative="1">
      <w:start w:val="1"/>
      <w:numFmt w:val="lowerLetter"/>
      <w:lvlText w:val="%5."/>
      <w:lvlJc w:val="left"/>
      <w:pPr>
        <w:ind w:left="3679" w:hanging="360"/>
      </w:pPr>
    </w:lvl>
    <w:lvl w:ilvl="5" w:tplc="0409001B" w:tentative="1">
      <w:start w:val="1"/>
      <w:numFmt w:val="lowerRoman"/>
      <w:lvlText w:val="%6."/>
      <w:lvlJc w:val="right"/>
      <w:pPr>
        <w:ind w:left="4399" w:hanging="180"/>
      </w:pPr>
    </w:lvl>
    <w:lvl w:ilvl="6" w:tplc="0409000F" w:tentative="1">
      <w:start w:val="1"/>
      <w:numFmt w:val="decimal"/>
      <w:lvlText w:val="%7."/>
      <w:lvlJc w:val="left"/>
      <w:pPr>
        <w:ind w:left="5119" w:hanging="360"/>
      </w:pPr>
    </w:lvl>
    <w:lvl w:ilvl="7" w:tplc="04090019" w:tentative="1">
      <w:start w:val="1"/>
      <w:numFmt w:val="lowerLetter"/>
      <w:lvlText w:val="%8."/>
      <w:lvlJc w:val="left"/>
      <w:pPr>
        <w:ind w:left="5839" w:hanging="360"/>
      </w:pPr>
    </w:lvl>
    <w:lvl w:ilvl="8" w:tplc="040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3">
    <w:nsid w:val="192260B9"/>
    <w:multiLevelType w:val="hybridMultilevel"/>
    <w:tmpl w:val="DB02975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">
    <w:nsid w:val="202323B6"/>
    <w:multiLevelType w:val="hybridMultilevel"/>
    <w:tmpl w:val="E904CABC"/>
    <w:lvl w:ilvl="0" w:tplc="27A2F896">
      <w:start w:val="1"/>
      <w:numFmt w:val="decimal"/>
      <w:lvlText w:val="%1."/>
      <w:lvlJc w:val="left"/>
      <w:pPr>
        <w:ind w:left="1238" w:hanging="360"/>
      </w:pPr>
      <w:rPr>
        <w:rFonts w:ascii="Arial Narrow" w:hAnsi="Arial Narrow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79" w:hanging="360"/>
      </w:pPr>
    </w:lvl>
    <w:lvl w:ilvl="2" w:tplc="0409001B" w:tentative="1">
      <w:start w:val="1"/>
      <w:numFmt w:val="lowerRoman"/>
      <w:lvlText w:val="%3."/>
      <w:lvlJc w:val="right"/>
      <w:pPr>
        <w:ind w:left="2599" w:hanging="180"/>
      </w:pPr>
    </w:lvl>
    <w:lvl w:ilvl="3" w:tplc="0409000F" w:tentative="1">
      <w:start w:val="1"/>
      <w:numFmt w:val="decimal"/>
      <w:lvlText w:val="%4."/>
      <w:lvlJc w:val="left"/>
      <w:pPr>
        <w:ind w:left="3319" w:hanging="360"/>
      </w:pPr>
    </w:lvl>
    <w:lvl w:ilvl="4" w:tplc="04090019" w:tentative="1">
      <w:start w:val="1"/>
      <w:numFmt w:val="lowerLetter"/>
      <w:lvlText w:val="%5."/>
      <w:lvlJc w:val="left"/>
      <w:pPr>
        <w:ind w:left="4039" w:hanging="360"/>
      </w:pPr>
    </w:lvl>
    <w:lvl w:ilvl="5" w:tplc="0409001B" w:tentative="1">
      <w:start w:val="1"/>
      <w:numFmt w:val="lowerRoman"/>
      <w:lvlText w:val="%6."/>
      <w:lvlJc w:val="right"/>
      <w:pPr>
        <w:ind w:left="4759" w:hanging="180"/>
      </w:pPr>
    </w:lvl>
    <w:lvl w:ilvl="6" w:tplc="0409000F" w:tentative="1">
      <w:start w:val="1"/>
      <w:numFmt w:val="decimal"/>
      <w:lvlText w:val="%7."/>
      <w:lvlJc w:val="left"/>
      <w:pPr>
        <w:ind w:left="5479" w:hanging="360"/>
      </w:pPr>
    </w:lvl>
    <w:lvl w:ilvl="7" w:tplc="04090019" w:tentative="1">
      <w:start w:val="1"/>
      <w:numFmt w:val="lowerLetter"/>
      <w:lvlText w:val="%8."/>
      <w:lvlJc w:val="left"/>
      <w:pPr>
        <w:ind w:left="6199" w:hanging="360"/>
      </w:pPr>
    </w:lvl>
    <w:lvl w:ilvl="8" w:tplc="040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5">
    <w:nsid w:val="220B2908"/>
    <w:multiLevelType w:val="hybridMultilevel"/>
    <w:tmpl w:val="AC54C59C"/>
    <w:lvl w:ilvl="0" w:tplc="9E0A724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2B7A81"/>
    <w:multiLevelType w:val="hybridMultilevel"/>
    <w:tmpl w:val="6286161C"/>
    <w:lvl w:ilvl="0" w:tplc="354E3C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726ED"/>
    <w:multiLevelType w:val="hybridMultilevel"/>
    <w:tmpl w:val="8F9CFC74"/>
    <w:lvl w:ilvl="0" w:tplc="90C677E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71A80"/>
    <w:multiLevelType w:val="hybridMultilevel"/>
    <w:tmpl w:val="8F9CFC74"/>
    <w:lvl w:ilvl="0" w:tplc="90C677EC">
      <w:start w:val="1"/>
      <w:numFmt w:val="decimal"/>
      <w:lvlText w:val="%1."/>
      <w:lvlJc w:val="left"/>
      <w:pPr>
        <w:ind w:left="3150" w:hanging="360"/>
      </w:pPr>
      <w:rPr>
        <w:rFonts w:ascii="Arial Narrow" w:hAnsi="Arial Narrow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F176A"/>
    <w:multiLevelType w:val="hybridMultilevel"/>
    <w:tmpl w:val="C6D452DE"/>
    <w:lvl w:ilvl="0" w:tplc="90AEDCEA">
      <w:start w:val="5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C25D0"/>
    <w:multiLevelType w:val="hybridMultilevel"/>
    <w:tmpl w:val="995CD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10"/>
  </w:num>
  <w:num w:numId="10">
    <w:abstractNumId w:val="0"/>
  </w:num>
  <w:num w:numId="1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BA"/>
    <w:rsid w:val="00002748"/>
    <w:rsid w:val="00004C7A"/>
    <w:rsid w:val="00005A50"/>
    <w:rsid w:val="00006E7D"/>
    <w:rsid w:val="00007BF8"/>
    <w:rsid w:val="000126E3"/>
    <w:rsid w:val="00012B5E"/>
    <w:rsid w:val="00015D9D"/>
    <w:rsid w:val="00016C21"/>
    <w:rsid w:val="00017EA5"/>
    <w:rsid w:val="0002012E"/>
    <w:rsid w:val="00025C97"/>
    <w:rsid w:val="00031664"/>
    <w:rsid w:val="00033089"/>
    <w:rsid w:val="0003428F"/>
    <w:rsid w:val="00035C5D"/>
    <w:rsid w:val="000364FF"/>
    <w:rsid w:val="000467B4"/>
    <w:rsid w:val="00047466"/>
    <w:rsid w:val="00050246"/>
    <w:rsid w:val="0005029C"/>
    <w:rsid w:val="00050D46"/>
    <w:rsid w:val="0005129B"/>
    <w:rsid w:val="000520DF"/>
    <w:rsid w:val="0006478B"/>
    <w:rsid w:val="000647B0"/>
    <w:rsid w:val="00064BC5"/>
    <w:rsid w:val="00066079"/>
    <w:rsid w:val="0007091C"/>
    <w:rsid w:val="00073131"/>
    <w:rsid w:val="00073160"/>
    <w:rsid w:val="00075531"/>
    <w:rsid w:val="0009187F"/>
    <w:rsid w:val="000951B8"/>
    <w:rsid w:val="0009567A"/>
    <w:rsid w:val="00095BD8"/>
    <w:rsid w:val="000A4DF3"/>
    <w:rsid w:val="000A7E08"/>
    <w:rsid w:val="000B52A3"/>
    <w:rsid w:val="000C1BC9"/>
    <w:rsid w:val="000C1D68"/>
    <w:rsid w:val="000C41AD"/>
    <w:rsid w:val="000C7E55"/>
    <w:rsid w:val="000D0EC8"/>
    <w:rsid w:val="000D134C"/>
    <w:rsid w:val="000D32E7"/>
    <w:rsid w:val="000D456F"/>
    <w:rsid w:val="000D6C4C"/>
    <w:rsid w:val="000E0EF0"/>
    <w:rsid w:val="000F1B0F"/>
    <w:rsid w:val="000F1D10"/>
    <w:rsid w:val="000F76B9"/>
    <w:rsid w:val="000F7E4B"/>
    <w:rsid w:val="001003B9"/>
    <w:rsid w:val="00100846"/>
    <w:rsid w:val="001015A9"/>
    <w:rsid w:val="00101C06"/>
    <w:rsid w:val="00103F17"/>
    <w:rsid w:val="001054A7"/>
    <w:rsid w:val="001103A7"/>
    <w:rsid w:val="001109A3"/>
    <w:rsid w:val="00110B31"/>
    <w:rsid w:val="00110F33"/>
    <w:rsid w:val="00111D69"/>
    <w:rsid w:val="00112449"/>
    <w:rsid w:val="00112D34"/>
    <w:rsid w:val="0011416A"/>
    <w:rsid w:val="00115D0F"/>
    <w:rsid w:val="00116128"/>
    <w:rsid w:val="0011662D"/>
    <w:rsid w:val="00116E22"/>
    <w:rsid w:val="001179A1"/>
    <w:rsid w:val="001213CB"/>
    <w:rsid w:val="00122E6C"/>
    <w:rsid w:val="0012464B"/>
    <w:rsid w:val="00124AD5"/>
    <w:rsid w:val="001262C5"/>
    <w:rsid w:val="001265AA"/>
    <w:rsid w:val="001324C7"/>
    <w:rsid w:val="00134CB3"/>
    <w:rsid w:val="001357B8"/>
    <w:rsid w:val="00141301"/>
    <w:rsid w:val="00144785"/>
    <w:rsid w:val="00145E78"/>
    <w:rsid w:val="00147022"/>
    <w:rsid w:val="001521F6"/>
    <w:rsid w:val="00152D3A"/>
    <w:rsid w:val="0015451E"/>
    <w:rsid w:val="00154E08"/>
    <w:rsid w:val="00163B3D"/>
    <w:rsid w:val="00165B89"/>
    <w:rsid w:val="00167DEC"/>
    <w:rsid w:val="001707C6"/>
    <w:rsid w:val="0017323D"/>
    <w:rsid w:val="0018268C"/>
    <w:rsid w:val="00185EE4"/>
    <w:rsid w:val="0018795C"/>
    <w:rsid w:val="00190E7D"/>
    <w:rsid w:val="001913C4"/>
    <w:rsid w:val="00191479"/>
    <w:rsid w:val="001944DF"/>
    <w:rsid w:val="00197C7F"/>
    <w:rsid w:val="001A2C22"/>
    <w:rsid w:val="001A322B"/>
    <w:rsid w:val="001A35BB"/>
    <w:rsid w:val="001A39A0"/>
    <w:rsid w:val="001A4023"/>
    <w:rsid w:val="001A4EDF"/>
    <w:rsid w:val="001B0A58"/>
    <w:rsid w:val="001B1DC8"/>
    <w:rsid w:val="001B3000"/>
    <w:rsid w:val="001B40BD"/>
    <w:rsid w:val="001B4282"/>
    <w:rsid w:val="001C1977"/>
    <w:rsid w:val="001C392B"/>
    <w:rsid w:val="001C7FA1"/>
    <w:rsid w:val="001D24F9"/>
    <w:rsid w:val="001D3597"/>
    <w:rsid w:val="001D7E56"/>
    <w:rsid w:val="001F202B"/>
    <w:rsid w:val="001F4ABE"/>
    <w:rsid w:val="001F4C1A"/>
    <w:rsid w:val="001F7937"/>
    <w:rsid w:val="0020090C"/>
    <w:rsid w:val="00200AFD"/>
    <w:rsid w:val="0020458A"/>
    <w:rsid w:val="00205B73"/>
    <w:rsid w:val="002131E5"/>
    <w:rsid w:val="0021367A"/>
    <w:rsid w:val="00214A2B"/>
    <w:rsid w:val="002218FD"/>
    <w:rsid w:val="00221BA0"/>
    <w:rsid w:val="002233D7"/>
    <w:rsid w:val="00223EC4"/>
    <w:rsid w:val="00225AFF"/>
    <w:rsid w:val="0023277F"/>
    <w:rsid w:val="002338A8"/>
    <w:rsid w:val="002409A7"/>
    <w:rsid w:val="002441B4"/>
    <w:rsid w:val="0024489F"/>
    <w:rsid w:val="002475C3"/>
    <w:rsid w:val="00250CB9"/>
    <w:rsid w:val="0025341D"/>
    <w:rsid w:val="002551E1"/>
    <w:rsid w:val="00261BF7"/>
    <w:rsid w:val="002638AB"/>
    <w:rsid w:val="0026510B"/>
    <w:rsid w:val="00266375"/>
    <w:rsid w:val="00266D6C"/>
    <w:rsid w:val="002739FC"/>
    <w:rsid w:val="00274860"/>
    <w:rsid w:val="00274EAE"/>
    <w:rsid w:val="00275BCA"/>
    <w:rsid w:val="00275DDA"/>
    <w:rsid w:val="00277CE2"/>
    <w:rsid w:val="00282256"/>
    <w:rsid w:val="00292512"/>
    <w:rsid w:val="002926A2"/>
    <w:rsid w:val="0029492B"/>
    <w:rsid w:val="002A0BA8"/>
    <w:rsid w:val="002A6DF3"/>
    <w:rsid w:val="002A7CE9"/>
    <w:rsid w:val="002B0FB3"/>
    <w:rsid w:val="002B1906"/>
    <w:rsid w:val="002B4455"/>
    <w:rsid w:val="002B73EE"/>
    <w:rsid w:val="002C08AD"/>
    <w:rsid w:val="002C11CB"/>
    <w:rsid w:val="002C14A2"/>
    <w:rsid w:val="002C2CFA"/>
    <w:rsid w:val="002C342C"/>
    <w:rsid w:val="002D08C8"/>
    <w:rsid w:val="002D0BE3"/>
    <w:rsid w:val="002D1B90"/>
    <w:rsid w:val="002D51FC"/>
    <w:rsid w:val="002D5489"/>
    <w:rsid w:val="002D7A4D"/>
    <w:rsid w:val="002E4AD7"/>
    <w:rsid w:val="002E5C31"/>
    <w:rsid w:val="002F0545"/>
    <w:rsid w:val="002F3E1C"/>
    <w:rsid w:val="002F58C5"/>
    <w:rsid w:val="002F7510"/>
    <w:rsid w:val="002F7C19"/>
    <w:rsid w:val="00302304"/>
    <w:rsid w:val="00307487"/>
    <w:rsid w:val="00312101"/>
    <w:rsid w:val="003132E6"/>
    <w:rsid w:val="0031449B"/>
    <w:rsid w:val="00315A3F"/>
    <w:rsid w:val="00320598"/>
    <w:rsid w:val="00322365"/>
    <w:rsid w:val="00323171"/>
    <w:rsid w:val="00323AF2"/>
    <w:rsid w:val="0032610A"/>
    <w:rsid w:val="003275E5"/>
    <w:rsid w:val="00327939"/>
    <w:rsid w:val="00332481"/>
    <w:rsid w:val="0033259F"/>
    <w:rsid w:val="0033328A"/>
    <w:rsid w:val="00333E48"/>
    <w:rsid w:val="00334BBA"/>
    <w:rsid w:val="0033625C"/>
    <w:rsid w:val="00343899"/>
    <w:rsid w:val="00345523"/>
    <w:rsid w:val="00345C5D"/>
    <w:rsid w:val="00352DEC"/>
    <w:rsid w:val="00354533"/>
    <w:rsid w:val="00355E04"/>
    <w:rsid w:val="00357CB2"/>
    <w:rsid w:val="003625CA"/>
    <w:rsid w:val="003665C1"/>
    <w:rsid w:val="003735AA"/>
    <w:rsid w:val="003823FA"/>
    <w:rsid w:val="00382BB1"/>
    <w:rsid w:val="00390154"/>
    <w:rsid w:val="003937FC"/>
    <w:rsid w:val="003954F6"/>
    <w:rsid w:val="00397199"/>
    <w:rsid w:val="003A3610"/>
    <w:rsid w:val="003A4146"/>
    <w:rsid w:val="003A4BBC"/>
    <w:rsid w:val="003A4DC9"/>
    <w:rsid w:val="003B1424"/>
    <w:rsid w:val="003B1D41"/>
    <w:rsid w:val="003C1F46"/>
    <w:rsid w:val="003C204F"/>
    <w:rsid w:val="003C3B19"/>
    <w:rsid w:val="003C6627"/>
    <w:rsid w:val="003C7AC4"/>
    <w:rsid w:val="003D5809"/>
    <w:rsid w:val="003D6EE5"/>
    <w:rsid w:val="003D6EFA"/>
    <w:rsid w:val="003E1836"/>
    <w:rsid w:val="003E67F7"/>
    <w:rsid w:val="003E73BB"/>
    <w:rsid w:val="003F00D2"/>
    <w:rsid w:val="003F3989"/>
    <w:rsid w:val="003F56A0"/>
    <w:rsid w:val="003F5DD5"/>
    <w:rsid w:val="003F69C9"/>
    <w:rsid w:val="0040072A"/>
    <w:rsid w:val="0040223E"/>
    <w:rsid w:val="0040567A"/>
    <w:rsid w:val="0041033C"/>
    <w:rsid w:val="004106CA"/>
    <w:rsid w:val="004122CE"/>
    <w:rsid w:val="0041286E"/>
    <w:rsid w:val="00412A43"/>
    <w:rsid w:val="00415453"/>
    <w:rsid w:val="00427744"/>
    <w:rsid w:val="00427D56"/>
    <w:rsid w:val="004322FC"/>
    <w:rsid w:val="0043386F"/>
    <w:rsid w:val="0044242D"/>
    <w:rsid w:val="00444E0F"/>
    <w:rsid w:val="00444E94"/>
    <w:rsid w:val="00446179"/>
    <w:rsid w:val="00450704"/>
    <w:rsid w:val="00451810"/>
    <w:rsid w:val="00453254"/>
    <w:rsid w:val="00454705"/>
    <w:rsid w:val="00456284"/>
    <w:rsid w:val="00466430"/>
    <w:rsid w:val="004667F8"/>
    <w:rsid w:val="004710FC"/>
    <w:rsid w:val="004804EB"/>
    <w:rsid w:val="004926B6"/>
    <w:rsid w:val="00495BC8"/>
    <w:rsid w:val="00497493"/>
    <w:rsid w:val="004A012D"/>
    <w:rsid w:val="004A1426"/>
    <w:rsid w:val="004A3C43"/>
    <w:rsid w:val="004B0634"/>
    <w:rsid w:val="004B4459"/>
    <w:rsid w:val="004B6C5C"/>
    <w:rsid w:val="004B73CF"/>
    <w:rsid w:val="004B7EDF"/>
    <w:rsid w:val="004C0039"/>
    <w:rsid w:val="004C139E"/>
    <w:rsid w:val="004C76A1"/>
    <w:rsid w:val="004D50A5"/>
    <w:rsid w:val="004D5829"/>
    <w:rsid w:val="004D63F4"/>
    <w:rsid w:val="004D6BD3"/>
    <w:rsid w:val="004E2CA8"/>
    <w:rsid w:val="004E3B11"/>
    <w:rsid w:val="004E462F"/>
    <w:rsid w:val="004F18F0"/>
    <w:rsid w:val="004F3188"/>
    <w:rsid w:val="004F3E33"/>
    <w:rsid w:val="004F5570"/>
    <w:rsid w:val="004F5F7C"/>
    <w:rsid w:val="005039FC"/>
    <w:rsid w:val="00504DB1"/>
    <w:rsid w:val="00506F63"/>
    <w:rsid w:val="00512E1D"/>
    <w:rsid w:val="00516CCF"/>
    <w:rsid w:val="005216E5"/>
    <w:rsid w:val="00523EBE"/>
    <w:rsid w:val="005244E2"/>
    <w:rsid w:val="005252EE"/>
    <w:rsid w:val="00530510"/>
    <w:rsid w:val="005307F7"/>
    <w:rsid w:val="00533709"/>
    <w:rsid w:val="00533C1A"/>
    <w:rsid w:val="0053549F"/>
    <w:rsid w:val="005365B6"/>
    <w:rsid w:val="00537A70"/>
    <w:rsid w:val="005403E0"/>
    <w:rsid w:val="00542F94"/>
    <w:rsid w:val="0054333D"/>
    <w:rsid w:val="00543CFD"/>
    <w:rsid w:val="005441A1"/>
    <w:rsid w:val="00546546"/>
    <w:rsid w:val="00546CC2"/>
    <w:rsid w:val="00547B3C"/>
    <w:rsid w:val="00550837"/>
    <w:rsid w:val="00550E77"/>
    <w:rsid w:val="00553291"/>
    <w:rsid w:val="0055344B"/>
    <w:rsid w:val="00554A2A"/>
    <w:rsid w:val="005578EA"/>
    <w:rsid w:val="00560368"/>
    <w:rsid w:val="00561E64"/>
    <w:rsid w:val="00563D0B"/>
    <w:rsid w:val="005640A0"/>
    <w:rsid w:val="005672EB"/>
    <w:rsid w:val="00572F03"/>
    <w:rsid w:val="0057389B"/>
    <w:rsid w:val="00573DD5"/>
    <w:rsid w:val="0058090D"/>
    <w:rsid w:val="005812E0"/>
    <w:rsid w:val="00581CEE"/>
    <w:rsid w:val="0058223B"/>
    <w:rsid w:val="00590AD7"/>
    <w:rsid w:val="00592EBA"/>
    <w:rsid w:val="005A0A7D"/>
    <w:rsid w:val="005A10BD"/>
    <w:rsid w:val="005A20C8"/>
    <w:rsid w:val="005A2770"/>
    <w:rsid w:val="005B0981"/>
    <w:rsid w:val="005B0B86"/>
    <w:rsid w:val="005B151A"/>
    <w:rsid w:val="005B237E"/>
    <w:rsid w:val="005B3F39"/>
    <w:rsid w:val="005B4F78"/>
    <w:rsid w:val="005C063E"/>
    <w:rsid w:val="005C403C"/>
    <w:rsid w:val="005C63B7"/>
    <w:rsid w:val="005D238E"/>
    <w:rsid w:val="005D3536"/>
    <w:rsid w:val="005D55C6"/>
    <w:rsid w:val="005D55E2"/>
    <w:rsid w:val="005D5612"/>
    <w:rsid w:val="005D5A2B"/>
    <w:rsid w:val="005D6AA6"/>
    <w:rsid w:val="005D6FB1"/>
    <w:rsid w:val="005E29CE"/>
    <w:rsid w:val="005E662F"/>
    <w:rsid w:val="005E7092"/>
    <w:rsid w:val="005F2857"/>
    <w:rsid w:val="005F299B"/>
    <w:rsid w:val="005F6071"/>
    <w:rsid w:val="005F70A9"/>
    <w:rsid w:val="005F7AD0"/>
    <w:rsid w:val="00601198"/>
    <w:rsid w:val="00602E4C"/>
    <w:rsid w:val="006102B3"/>
    <w:rsid w:val="006115CB"/>
    <w:rsid w:val="0061162B"/>
    <w:rsid w:val="00614C33"/>
    <w:rsid w:val="00614ED0"/>
    <w:rsid w:val="006176E3"/>
    <w:rsid w:val="00626611"/>
    <w:rsid w:val="00632ED6"/>
    <w:rsid w:val="00633CE0"/>
    <w:rsid w:val="00634FF2"/>
    <w:rsid w:val="006374C9"/>
    <w:rsid w:val="00641CC1"/>
    <w:rsid w:val="0064640F"/>
    <w:rsid w:val="00652550"/>
    <w:rsid w:val="00657095"/>
    <w:rsid w:val="00661B5B"/>
    <w:rsid w:val="00664C35"/>
    <w:rsid w:val="006652D4"/>
    <w:rsid w:val="00666D80"/>
    <w:rsid w:val="00672137"/>
    <w:rsid w:val="006742C5"/>
    <w:rsid w:val="00675782"/>
    <w:rsid w:val="00676176"/>
    <w:rsid w:val="00677E1E"/>
    <w:rsid w:val="006807B6"/>
    <w:rsid w:val="00681BE0"/>
    <w:rsid w:val="0068634F"/>
    <w:rsid w:val="00686765"/>
    <w:rsid w:val="00686FD4"/>
    <w:rsid w:val="00690AD2"/>
    <w:rsid w:val="00692260"/>
    <w:rsid w:val="00695CDC"/>
    <w:rsid w:val="00696F11"/>
    <w:rsid w:val="006970A4"/>
    <w:rsid w:val="006978B7"/>
    <w:rsid w:val="00697B35"/>
    <w:rsid w:val="006A09CF"/>
    <w:rsid w:val="006A1D2F"/>
    <w:rsid w:val="006A1F08"/>
    <w:rsid w:val="006A1F67"/>
    <w:rsid w:val="006A1FE5"/>
    <w:rsid w:val="006A5C65"/>
    <w:rsid w:val="006A6A01"/>
    <w:rsid w:val="006B0D64"/>
    <w:rsid w:val="006B3C5E"/>
    <w:rsid w:val="006B3F7B"/>
    <w:rsid w:val="006B715C"/>
    <w:rsid w:val="006B748B"/>
    <w:rsid w:val="006B7589"/>
    <w:rsid w:val="006C03D6"/>
    <w:rsid w:val="006C1549"/>
    <w:rsid w:val="006C1E8F"/>
    <w:rsid w:val="006C686E"/>
    <w:rsid w:val="006D0122"/>
    <w:rsid w:val="006D0A3F"/>
    <w:rsid w:val="006D2040"/>
    <w:rsid w:val="006D4948"/>
    <w:rsid w:val="006D5EEF"/>
    <w:rsid w:val="006D6329"/>
    <w:rsid w:val="006E11EF"/>
    <w:rsid w:val="006E32E3"/>
    <w:rsid w:val="006E4906"/>
    <w:rsid w:val="006E4C27"/>
    <w:rsid w:val="006F02A3"/>
    <w:rsid w:val="006F1007"/>
    <w:rsid w:val="006F62EB"/>
    <w:rsid w:val="006F6642"/>
    <w:rsid w:val="006F6B94"/>
    <w:rsid w:val="006F73E7"/>
    <w:rsid w:val="0070108E"/>
    <w:rsid w:val="007019DF"/>
    <w:rsid w:val="00702247"/>
    <w:rsid w:val="00706A90"/>
    <w:rsid w:val="00706CE1"/>
    <w:rsid w:val="0070714B"/>
    <w:rsid w:val="007157A2"/>
    <w:rsid w:val="00716E77"/>
    <w:rsid w:val="00717300"/>
    <w:rsid w:val="007173CD"/>
    <w:rsid w:val="00720652"/>
    <w:rsid w:val="00725D8A"/>
    <w:rsid w:val="00727F03"/>
    <w:rsid w:val="00731621"/>
    <w:rsid w:val="007370D6"/>
    <w:rsid w:val="007379D0"/>
    <w:rsid w:val="00740AA0"/>
    <w:rsid w:val="00741937"/>
    <w:rsid w:val="0074255F"/>
    <w:rsid w:val="00742CE6"/>
    <w:rsid w:val="007532B4"/>
    <w:rsid w:val="00756698"/>
    <w:rsid w:val="00763246"/>
    <w:rsid w:val="00765A11"/>
    <w:rsid w:val="007731AB"/>
    <w:rsid w:val="00774C5A"/>
    <w:rsid w:val="007833BB"/>
    <w:rsid w:val="00785218"/>
    <w:rsid w:val="00786A5F"/>
    <w:rsid w:val="007901AF"/>
    <w:rsid w:val="0079024C"/>
    <w:rsid w:val="00795028"/>
    <w:rsid w:val="007A12A8"/>
    <w:rsid w:val="007A26F8"/>
    <w:rsid w:val="007A3547"/>
    <w:rsid w:val="007A36DD"/>
    <w:rsid w:val="007A48D5"/>
    <w:rsid w:val="007A6B79"/>
    <w:rsid w:val="007B12C2"/>
    <w:rsid w:val="007D2644"/>
    <w:rsid w:val="007D269E"/>
    <w:rsid w:val="007D525B"/>
    <w:rsid w:val="007D5C91"/>
    <w:rsid w:val="007D7E47"/>
    <w:rsid w:val="007E084E"/>
    <w:rsid w:val="007E2271"/>
    <w:rsid w:val="007E41D4"/>
    <w:rsid w:val="007F20EB"/>
    <w:rsid w:val="007F436D"/>
    <w:rsid w:val="007F5E65"/>
    <w:rsid w:val="007F6FE1"/>
    <w:rsid w:val="0080085B"/>
    <w:rsid w:val="0080088A"/>
    <w:rsid w:val="00802C6A"/>
    <w:rsid w:val="00805C87"/>
    <w:rsid w:val="008143DA"/>
    <w:rsid w:val="008157E0"/>
    <w:rsid w:val="00820343"/>
    <w:rsid w:val="00821F1A"/>
    <w:rsid w:val="00822711"/>
    <w:rsid w:val="0082404C"/>
    <w:rsid w:val="00824594"/>
    <w:rsid w:val="00825A53"/>
    <w:rsid w:val="00826626"/>
    <w:rsid w:val="00826E63"/>
    <w:rsid w:val="00827CB8"/>
    <w:rsid w:val="00830EE9"/>
    <w:rsid w:val="0083137D"/>
    <w:rsid w:val="008348BB"/>
    <w:rsid w:val="00834AEA"/>
    <w:rsid w:val="00836131"/>
    <w:rsid w:val="00840174"/>
    <w:rsid w:val="00842936"/>
    <w:rsid w:val="00846A63"/>
    <w:rsid w:val="00846FAB"/>
    <w:rsid w:val="00853931"/>
    <w:rsid w:val="00854760"/>
    <w:rsid w:val="0086607B"/>
    <w:rsid w:val="00866E77"/>
    <w:rsid w:val="00866F3C"/>
    <w:rsid w:val="008717FA"/>
    <w:rsid w:val="008805B7"/>
    <w:rsid w:val="00880AE3"/>
    <w:rsid w:val="00882B55"/>
    <w:rsid w:val="0088643B"/>
    <w:rsid w:val="00887A3C"/>
    <w:rsid w:val="00891690"/>
    <w:rsid w:val="00892F8F"/>
    <w:rsid w:val="00895CA9"/>
    <w:rsid w:val="008965B0"/>
    <w:rsid w:val="00897A77"/>
    <w:rsid w:val="008A3514"/>
    <w:rsid w:val="008A3AE0"/>
    <w:rsid w:val="008A4592"/>
    <w:rsid w:val="008A565E"/>
    <w:rsid w:val="008A6176"/>
    <w:rsid w:val="008A64BA"/>
    <w:rsid w:val="008A7483"/>
    <w:rsid w:val="008B0CA7"/>
    <w:rsid w:val="008B1B62"/>
    <w:rsid w:val="008B4F27"/>
    <w:rsid w:val="008B520B"/>
    <w:rsid w:val="008B5913"/>
    <w:rsid w:val="008C0DE9"/>
    <w:rsid w:val="008C12C8"/>
    <w:rsid w:val="008C14D4"/>
    <w:rsid w:val="008C4F1C"/>
    <w:rsid w:val="008C5608"/>
    <w:rsid w:val="008C5ED3"/>
    <w:rsid w:val="008D3C27"/>
    <w:rsid w:val="008E24FF"/>
    <w:rsid w:val="008E63FF"/>
    <w:rsid w:val="008F3F2A"/>
    <w:rsid w:val="008F4C15"/>
    <w:rsid w:val="008F764C"/>
    <w:rsid w:val="00900B53"/>
    <w:rsid w:val="00903E99"/>
    <w:rsid w:val="00905E53"/>
    <w:rsid w:val="00907200"/>
    <w:rsid w:val="00910680"/>
    <w:rsid w:val="009125D9"/>
    <w:rsid w:val="00912872"/>
    <w:rsid w:val="00913211"/>
    <w:rsid w:val="00915C67"/>
    <w:rsid w:val="0091612C"/>
    <w:rsid w:val="0091687C"/>
    <w:rsid w:val="00916A6C"/>
    <w:rsid w:val="00916E8C"/>
    <w:rsid w:val="00920EB1"/>
    <w:rsid w:val="009222C4"/>
    <w:rsid w:val="009239AA"/>
    <w:rsid w:val="0092497D"/>
    <w:rsid w:val="00925054"/>
    <w:rsid w:val="00931D7C"/>
    <w:rsid w:val="00933D81"/>
    <w:rsid w:val="00935A60"/>
    <w:rsid w:val="0093649C"/>
    <w:rsid w:val="0093671A"/>
    <w:rsid w:val="0093704A"/>
    <w:rsid w:val="009417D3"/>
    <w:rsid w:val="00941B4C"/>
    <w:rsid w:val="00944CA9"/>
    <w:rsid w:val="00946CD7"/>
    <w:rsid w:val="00947B19"/>
    <w:rsid w:val="009503A6"/>
    <w:rsid w:val="00950E36"/>
    <w:rsid w:val="0095163A"/>
    <w:rsid w:val="00952E24"/>
    <w:rsid w:val="009540AA"/>
    <w:rsid w:val="00954AB5"/>
    <w:rsid w:val="00956DDF"/>
    <w:rsid w:val="009629F4"/>
    <w:rsid w:val="00975B8B"/>
    <w:rsid w:val="009768B3"/>
    <w:rsid w:val="00976ECF"/>
    <w:rsid w:val="009834F4"/>
    <w:rsid w:val="00985272"/>
    <w:rsid w:val="009856CF"/>
    <w:rsid w:val="0098644D"/>
    <w:rsid w:val="00986FD1"/>
    <w:rsid w:val="009900E7"/>
    <w:rsid w:val="0099131B"/>
    <w:rsid w:val="009935E9"/>
    <w:rsid w:val="009943AB"/>
    <w:rsid w:val="00994BFA"/>
    <w:rsid w:val="009977D9"/>
    <w:rsid w:val="00997AE4"/>
    <w:rsid w:val="009A26E1"/>
    <w:rsid w:val="009A7B87"/>
    <w:rsid w:val="009B66A9"/>
    <w:rsid w:val="009B7EE8"/>
    <w:rsid w:val="009D29BF"/>
    <w:rsid w:val="009D4325"/>
    <w:rsid w:val="009D5BB7"/>
    <w:rsid w:val="009E16B1"/>
    <w:rsid w:val="009E29A1"/>
    <w:rsid w:val="009E3C7B"/>
    <w:rsid w:val="009E4139"/>
    <w:rsid w:val="009E4B95"/>
    <w:rsid w:val="009E52C9"/>
    <w:rsid w:val="009E6550"/>
    <w:rsid w:val="009F145C"/>
    <w:rsid w:val="009F3A83"/>
    <w:rsid w:val="009F55BE"/>
    <w:rsid w:val="009F55E6"/>
    <w:rsid w:val="009F585A"/>
    <w:rsid w:val="009F6468"/>
    <w:rsid w:val="009F7A8F"/>
    <w:rsid w:val="00A00676"/>
    <w:rsid w:val="00A00859"/>
    <w:rsid w:val="00A0148C"/>
    <w:rsid w:val="00A121C7"/>
    <w:rsid w:val="00A16D07"/>
    <w:rsid w:val="00A17157"/>
    <w:rsid w:val="00A20267"/>
    <w:rsid w:val="00A23D2D"/>
    <w:rsid w:val="00A2658D"/>
    <w:rsid w:val="00A2735D"/>
    <w:rsid w:val="00A314A9"/>
    <w:rsid w:val="00A34DE7"/>
    <w:rsid w:val="00A356F5"/>
    <w:rsid w:val="00A376B0"/>
    <w:rsid w:val="00A37F7C"/>
    <w:rsid w:val="00A45D33"/>
    <w:rsid w:val="00A475F2"/>
    <w:rsid w:val="00A55C84"/>
    <w:rsid w:val="00A571C4"/>
    <w:rsid w:val="00A57E17"/>
    <w:rsid w:val="00A61A63"/>
    <w:rsid w:val="00A67577"/>
    <w:rsid w:val="00A700A4"/>
    <w:rsid w:val="00A70AFE"/>
    <w:rsid w:val="00A70DAD"/>
    <w:rsid w:val="00A715E2"/>
    <w:rsid w:val="00A7518D"/>
    <w:rsid w:val="00A83323"/>
    <w:rsid w:val="00A8697D"/>
    <w:rsid w:val="00A9280F"/>
    <w:rsid w:val="00A929A0"/>
    <w:rsid w:val="00A9507A"/>
    <w:rsid w:val="00A951E9"/>
    <w:rsid w:val="00A95E0A"/>
    <w:rsid w:val="00AA26A3"/>
    <w:rsid w:val="00AA6ACD"/>
    <w:rsid w:val="00AB3298"/>
    <w:rsid w:val="00AB3B50"/>
    <w:rsid w:val="00AB5889"/>
    <w:rsid w:val="00AB65B9"/>
    <w:rsid w:val="00AC390B"/>
    <w:rsid w:val="00AC538E"/>
    <w:rsid w:val="00AC5886"/>
    <w:rsid w:val="00AC5F52"/>
    <w:rsid w:val="00AD3880"/>
    <w:rsid w:val="00AD405F"/>
    <w:rsid w:val="00AD62F5"/>
    <w:rsid w:val="00AD6FD4"/>
    <w:rsid w:val="00AE28C4"/>
    <w:rsid w:val="00AE43CC"/>
    <w:rsid w:val="00AE6A3D"/>
    <w:rsid w:val="00AE76DB"/>
    <w:rsid w:val="00AF4DF1"/>
    <w:rsid w:val="00AF5B33"/>
    <w:rsid w:val="00B06A28"/>
    <w:rsid w:val="00B11288"/>
    <w:rsid w:val="00B12A6A"/>
    <w:rsid w:val="00B1393D"/>
    <w:rsid w:val="00B1566A"/>
    <w:rsid w:val="00B15AB9"/>
    <w:rsid w:val="00B163C0"/>
    <w:rsid w:val="00B17C59"/>
    <w:rsid w:val="00B23A36"/>
    <w:rsid w:val="00B25252"/>
    <w:rsid w:val="00B30D1A"/>
    <w:rsid w:val="00B30EEA"/>
    <w:rsid w:val="00B337BC"/>
    <w:rsid w:val="00B353E6"/>
    <w:rsid w:val="00B35679"/>
    <w:rsid w:val="00B371CE"/>
    <w:rsid w:val="00B42A87"/>
    <w:rsid w:val="00B4535C"/>
    <w:rsid w:val="00B47BE7"/>
    <w:rsid w:val="00B505AC"/>
    <w:rsid w:val="00B50A84"/>
    <w:rsid w:val="00B52A5F"/>
    <w:rsid w:val="00B537C9"/>
    <w:rsid w:val="00B54F7F"/>
    <w:rsid w:val="00B556EB"/>
    <w:rsid w:val="00B563B3"/>
    <w:rsid w:val="00B57792"/>
    <w:rsid w:val="00B62597"/>
    <w:rsid w:val="00B63461"/>
    <w:rsid w:val="00B636DD"/>
    <w:rsid w:val="00B66643"/>
    <w:rsid w:val="00B7541E"/>
    <w:rsid w:val="00B758BF"/>
    <w:rsid w:val="00B77339"/>
    <w:rsid w:val="00B8728C"/>
    <w:rsid w:val="00B87384"/>
    <w:rsid w:val="00B912DF"/>
    <w:rsid w:val="00B93A9A"/>
    <w:rsid w:val="00BA0397"/>
    <w:rsid w:val="00BA0A5B"/>
    <w:rsid w:val="00BA1F88"/>
    <w:rsid w:val="00BA2B19"/>
    <w:rsid w:val="00BA5011"/>
    <w:rsid w:val="00BA719E"/>
    <w:rsid w:val="00BB00EB"/>
    <w:rsid w:val="00BB3F30"/>
    <w:rsid w:val="00BB5CE7"/>
    <w:rsid w:val="00BC1C65"/>
    <w:rsid w:val="00BC31BF"/>
    <w:rsid w:val="00BC3F29"/>
    <w:rsid w:val="00BC71E7"/>
    <w:rsid w:val="00BC721D"/>
    <w:rsid w:val="00BD02DF"/>
    <w:rsid w:val="00BD2F30"/>
    <w:rsid w:val="00BD3B95"/>
    <w:rsid w:val="00BD4668"/>
    <w:rsid w:val="00BD4B0E"/>
    <w:rsid w:val="00BD79E7"/>
    <w:rsid w:val="00BE7A2F"/>
    <w:rsid w:val="00BF0399"/>
    <w:rsid w:val="00BF0E92"/>
    <w:rsid w:val="00BF11C7"/>
    <w:rsid w:val="00BF1EF8"/>
    <w:rsid w:val="00BF1F02"/>
    <w:rsid w:val="00BF24AA"/>
    <w:rsid w:val="00BF2B9E"/>
    <w:rsid w:val="00C03CF8"/>
    <w:rsid w:val="00C05799"/>
    <w:rsid w:val="00C0739F"/>
    <w:rsid w:val="00C07F77"/>
    <w:rsid w:val="00C10865"/>
    <w:rsid w:val="00C110DB"/>
    <w:rsid w:val="00C117CD"/>
    <w:rsid w:val="00C122E5"/>
    <w:rsid w:val="00C1428E"/>
    <w:rsid w:val="00C20021"/>
    <w:rsid w:val="00C2072E"/>
    <w:rsid w:val="00C20EC5"/>
    <w:rsid w:val="00C2231F"/>
    <w:rsid w:val="00C2268A"/>
    <w:rsid w:val="00C306B7"/>
    <w:rsid w:val="00C30823"/>
    <w:rsid w:val="00C312C0"/>
    <w:rsid w:val="00C31C17"/>
    <w:rsid w:val="00C35FFE"/>
    <w:rsid w:val="00C36723"/>
    <w:rsid w:val="00C40034"/>
    <w:rsid w:val="00C41B94"/>
    <w:rsid w:val="00C42A12"/>
    <w:rsid w:val="00C50B86"/>
    <w:rsid w:val="00C5143D"/>
    <w:rsid w:val="00C532FB"/>
    <w:rsid w:val="00C55C09"/>
    <w:rsid w:val="00C600FF"/>
    <w:rsid w:val="00C60217"/>
    <w:rsid w:val="00C61E6D"/>
    <w:rsid w:val="00C630AB"/>
    <w:rsid w:val="00C65AE1"/>
    <w:rsid w:val="00C66079"/>
    <w:rsid w:val="00C67D49"/>
    <w:rsid w:val="00C7214B"/>
    <w:rsid w:val="00C74899"/>
    <w:rsid w:val="00C763C0"/>
    <w:rsid w:val="00C76F30"/>
    <w:rsid w:val="00C80714"/>
    <w:rsid w:val="00C831A1"/>
    <w:rsid w:val="00C83965"/>
    <w:rsid w:val="00C90C23"/>
    <w:rsid w:val="00C90FCF"/>
    <w:rsid w:val="00C91E50"/>
    <w:rsid w:val="00C945E3"/>
    <w:rsid w:val="00C94A71"/>
    <w:rsid w:val="00C94B01"/>
    <w:rsid w:val="00CA4D72"/>
    <w:rsid w:val="00CA6BD8"/>
    <w:rsid w:val="00CA6C61"/>
    <w:rsid w:val="00CA780A"/>
    <w:rsid w:val="00CB1C18"/>
    <w:rsid w:val="00CB308A"/>
    <w:rsid w:val="00CC0D19"/>
    <w:rsid w:val="00CC5687"/>
    <w:rsid w:val="00CC588A"/>
    <w:rsid w:val="00CC6126"/>
    <w:rsid w:val="00CC6D54"/>
    <w:rsid w:val="00CD2914"/>
    <w:rsid w:val="00CD3129"/>
    <w:rsid w:val="00CD6892"/>
    <w:rsid w:val="00CE11FE"/>
    <w:rsid w:val="00CE37DA"/>
    <w:rsid w:val="00CE3C49"/>
    <w:rsid w:val="00CE45CA"/>
    <w:rsid w:val="00CE6574"/>
    <w:rsid w:val="00CF43A1"/>
    <w:rsid w:val="00CF776B"/>
    <w:rsid w:val="00D023A4"/>
    <w:rsid w:val="00D053A9"/>
    <w:rsid w:val="00D05D7B"/>
    <w:rsid w:val="00D07050"/>
    <w:rsid w:val="00D12371"/>
    <w:rsid w:val="00D12D31"/>
    <w:rsid w:val="00D161E8"/>
    <w:rsid w:val="00D20E2B"/>
    <w:rsid w:val="00D26303"/>
    <w:rsid w:val="00D26A3C"/>
    <w:rsid w:val="00D30413"/>
    <w:rsid w:val="00D31113"/>
    <w:rsid w:val="00D3192F"/>
    <w:rsid w:val="00D322D8"/>
    <w:rsid w:val="00D34DFF"/>
    <w:rsid w:val="00D37BDA"/>
    <w:rsid w:val="00D4362F"/>
    <w:rsid w:val="00D50691"/>
    <w:rsid w:val="00D5676A"/>
    <w:rsid w:val="00D56CAD"/>
    <w:rsid w:val="00D606FC"/>
    <w:rsid w:val="00D6293B"/>
    <w:rsid w:val="00D63F3C"/>
    <w:rsid w:val="00D66388"/>
    <w:rsid w:val="00D72042"/>
    <w:rsid w:val="00D758EB"/>
    <w:rsid w:val="00D75B0C"/>
    <w:rsid w:val="00D76AEA"/>
    <w:rsid w:val="00D80C7E"/>
    <w:rsid w:val="00D81AAD"/>
    <w:rsid w:val="00D82419"/>
    <w:rsid w:val="00D82A89"/>
    <w:rsid w:val="00D83E3A"/>
    <w:rsid w:val="00D902BD"/>
    <w:rsid w:val="00D90DAC"/>
    <w:rsid w:val="00D91DBC"/>
    <w:rsid w:val="00D97EB0"/>
    <w:rsid w:val="00DA0CAA"/>
    <w:rsid w:val="00DA5371"/>
    <w:rsid w:val="00DA5E41"/>
    <w:rsid w:val="00DA665E"/>
    <w:rsid w:val="00DA6705"/>
    <w:rsid w:val="00DA6DE6"/>
    <w:rsid w:val="00DA7D04"/>
    <w:rsid w:val="00DB2799"/>
    <w:rsid w:val="00DB2926"/>
    <w:rsid w:val="00DB7DCB"/>
    <w:rsid w:val="00DC218A"/>
    <w:rsid w:val="00DC24DA"/>
    <w:rsid w:val="00DC2AA7"/>
    <w:rsid w:val="00DC5E41"/>
    <w:rsid w:val="00DD1E34"/>
    <w:rsid w:val="00DD347B"/>
    <w:rsid w:val="00DD4BF6"/>
    <w:rsid w:val="00DD7A15"/>
    <w:rsid w:val="00DE0AAD"/>
    <w:rsid w:val="00DE0C95"/>
    <w:rsid w:val="00DE5A17"/>
    <w:rsid w:val="00DF1A34"/>
    <w:rsid w:val="00DF2E50"/>
    <w:rsid w:val="00DF45F6"/>
    <w:rsid w:val="00DF5E59"/>
    <w:rsid w:val="00DF6268"/>
    <w:rsid w:val="00DF7C74"/>
    <w:rsid w:val="00E0192B"/>
    <w:rsid w:val="00E04031"/>
    <w:rsid w:val="00E10A54"/>
    <w:rsid w:val="00E12C2E"/>
    <w:rsid w:val="00E13164"/>
    <w:rsid w:val="00E15A81"/>
    <w:rsid w:val="00E20412"/>
    <w:rsid w:val="00E267FC"/>
    <w:rsid w:val="00E269A0"/>
    <w:rsid w:val="00E2794F"/>
    <w:rsid w:val="00E34463"/>
    <w:rsid w:val="00E34CBF"/>
    <w:rsid w:val="00E37A73"/>
    <w:rsid w:val="00E37EAF"/>
    <w:rsid w:val="00E40E0A"/>
    <w:rsid w:val="00E4430B"/>
    <w:rsid w:val="00E448C7"/>
    <w:rsid w:val="00E45DB0"/>
    <w:rsid w:val="00E46D29"/>
    <w:rsid w:val="00E479D7"/>
    <w:rsid w:val="00E5181F"/>
    <w:rsid w:val="00E56B10"/>
    <w:rsid w:val="00E607D0"/>
    <w:rsid w:val="00E60977"/>
    <w:rsid w:val="00E6397D"/>
    <w:rsid w:val="00E71B47"/>
    <w:rsid w:val="00E71BC2"/>
    <w:rsid w:val="00E73135"/>
    <w:rsid w:val="00E73747"/>
    <w:rsid w:val="00E742B7"/>
    <w:rsid w:val="00E82CEB"/>
    <w:rsid w:val="00E84D9F"/>
    <w:rsid w:val="00E85740"/>
    <w:rsid w:val="00E86476"/>
    <w:rsid w:val="00E8795A"/>
    <w:rsid w:val="00E90797"/>
    <w:rsid w:val="00E91138"/>
    <w:rsid w:val="00E91CE2"/>
    <w:rsid w:val="00E92568"/>
    <w:rsid w:val="00E93731"/>
    <w:rsid w:val="00E9473D"/>
    <w:rsid w:val="00E94742"/>
    <w:rsid w:val="00E94E89"/>
    <w:rsid w:val="00E96A5F"/>
    <w:rsid w:val="00EA0723"/>
    <w:rsid w:val="00EA0774"/>
    <w:rsid w:val="00EA2BDD"/>
    <w:rsid w:val="00EA3C41"/>
    <w:rsid w:val="00EA3D7D"/>
    <w:rsid w:val="00EA5ECE"/>
    <w:rsid w:val="00EB1396"/>
    <w:rsid w:val="00EB5406"/>
    <w:rsid w:val="00EB560C"/>
    <w:rsid w:val="00EB5B47"/>
    <w:rsid w:val="00EB6178"/>
    <w:rsid w:val="00EB7BC5"/>
    <w:rsid w:val="00EB7FB4"/>
    <w:rsid w:val="00EC1CA4"/>
    <w:rsid w:val="00EC5EF0"/>
    <w:rsid w:val="00ED062E"/>
    <w:rsid w:val="00ED0F18"/>
    <w:rsid w:val="00ED1366"/>
    <w:rsid w:val="00ED29DE"/>
    <w:rsid w:val="00ED6908"/>
    <w:rsid w:val="00EE14EB"/>
    <w:rsid w:val="00EE24B7"/>
    <w:rsid w:val="00EE3715"/>
    <w:rsid w:val="00EE5882"/>
    <w:rsid w:val="00EE6B4F"/>
    <w:rsid w:val="00EF0806"/>
    <w:rsid w:val="00EF1C40"/>
    <w:rsid w:val="00EF2BD0"/>
    <w:rsid w:val="00EF3C0B"/>
    <w:rsid w:val="00EF5F01"/>
    <w:rsid w:val="00EF7D23"/>
    <w:rsid w:val="00F03474"/>
    <w:rsid w:val="00F05C96"/>
    <w:rsid w:val="00F06D31"/>
    <w:rsid w:val="00F1024B"/>
    <w:rsid w:val="00F1167F"/>
    <w:rsid w:val="00F12634"/>
    <w:rsid w:val="00F1348E"/>
    <w:rsid w:val="00F1752D"/>
    <w:rsid w:val="00F24D80"/>
    <w:rsid w:val="00F258CE"/>
    <w:rsid w:val="00F274CB"/>
    <w:rsid w:val="00F27B1D"/>
    <w:rsid w:val="00F345EB"/>
    <w:rsid w:val="00F35F16"/>
    <w:rsid w:val="00F40F4A"/>
    <w:rsid w:val="00F41125"/>
    <w:rsid w:val="00F44102"/>
    <w:rsid w:val="00F464E6"/>
    <w:rsid w:val="00F5047E"/>
    <w:rsid w:val="00F53B7E"/>
    <w:rsid w:val="00F572D8"/>
    <w:rsid w:val="00F61D5F"/>
    <w:rsid w:val="00F6319E"/>
    <w:rsid w:val="00F64381"/>
    <w:rsid w:val="00F64F58"/>
    <w:rsid w:val="00F71759"/>
    <w:rsid w:val="00F72332"/>
    <w:rsid w:val="00F72812"/>
    <w:rsid w:val="00F73F4F"/>
    <w:rsid w:val="00F7450B"/>
    <w:rsid w:val="00F75AB3"/>
    <w:rsid w:val="00F76ACF"/>
    <w:rsid w:val="00F81733"/>
    <w:rsid w:val="00F8360C"/>
    <w:rsid w:val="00F8608B"/>
    <w:rsid w:val="00F864AB"/>
    <w:rsid w:val="00F9082A"/>
    <w:rsid w:val="00F9162C"/>
    <w:rsid w:val="00F957FC"/>
    <w:rsid w:val="00F97AE8"/>
    <w:rsid w:val="00F97FA0"/>
    <w:rsid w:val="00FA4C7E"/>
    <w:rsid w:val="00FA7097"/>
    <w:rsid w:val="00FB43A2"/>
    <w:rsid w:val="00FB6441"/>
    <w:rsid w:val="00FC0641"/>
    <w:rsid w:val="00FC4EB5"/>
    <w:rsid w:val="00FD0233"/>
    <w:rsid w:val="00FD29C3"/>
    <w:rsid w:val="00FD2E89"/>
    <w:rsid w:val="00FE5ED2"/>
    <w:rsid w:val="00FE67F2"/>
    <w:rsid w:val="00FE7AD8"/>
    <w:rsid w:val="00FF1800"/>
    <w:rsid w:val="00F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64B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D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1D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D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D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D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D6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64B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D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1D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D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D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D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D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57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F1341-BC86-4457-83C8-F21578DD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2</cp:revision>
  <cp:lastPrinted>2012-06-11T15:57:00Z</cp:lastPrinted>
  <dcterms:created xsi:type="dcterms:W3CDTF">2012-12-21T16:06:00Z</dcterms:created>
  <dcterms:modified xsi:type="dcterms:W3CDTF">2012-12-21T16:06:00Z</dcterms:modified>
</cp:coreProperties>
</file>